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605876">
        <w:rPr>
          <w:rFonts w:ascii="Times New Roman" w:eastAsia="Times New Roman" w:hAnsi="Times New Roman" w:cs="Times New Roman"/>
          <w:b/>
          <w:sz w:val="24"/>
          <w:szCs w:val="24"/>
        </w:rPr>
        <w:t xml:space="preserve"> 01-</w:t>
      </w:r>
      <w:r w:rsidR="00987462">
        <w:rPr>
          <w:rFonts w:ascii="Times New Roman" w:eastAsia="Times New Roman" w:hAnsi="Times New Roman" w:cs="Times New Roman"/>
          <w:b/>
          <w:sz w:val="24"/>
          <w:szCs w:val="24"/>
        </w:rPr>
        <w:t>3277/6</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F93064">
        <w:rPr>
          <w:rFonts w:ascii="Times New Roman" w:eastAsia="Times New Roman" w:hAnsi="Times New Roman" w:cs="Times New Roman"/>
          <w:b/>
          <w:sz w:val="24"/>
          <w:szCs w:val="24"/>
        </w:rPr>
        <w:t>255</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r w:rsidRPr="002D2B8A">
        <w:rPr>
          <w:rFonts w:ascii="Times New Roman" w:eastAsia="Times New Roman" w:hAnsi="Times New Roman" w:cs="Times New Roman"/>
          <w:b/>
          <w:sz w:val="24"/>
          <w:szCs w:val="24"/>
        </w:rPr>
        <w:t xml:space="preserve">, </w:t>
      </w:r>
      <w:r w:rsidR="002D2B8A" w:rsidRPr="002D2B8A">
        <w:rPr>
          <w:rFonts w:ascii="Times New Roman" w:eastAsia="Times New Roman" w:hAnsi="Times New Roman" w:cs="Times New Roman"/>
          <w:b/>
          <w:sz w:val="24"/>
          <w:szCs w:val="24"/>
        </w:rPr>
        <w:t>09</w:t>
      </w:r>
      <w:r w:rsidR="00F93064" w:rsidRPr="002D2B8A">
        <w:rPr>
          <w:rFonts w:ascii="Times New Roman" w:eastAsia="Times New Roman" w:hAnsi="Times New Roman" w:cs="Times New Roman"/>
          <w:b/>
          <w:sz w:val="24"/>
          <w:szCs w:val="24"/>
        </w:rPr>
        <w:t>.10</w:t>
      </w:r>
      <w:r w:rsidR="00702AB4" w:rsidRPr="002D2B8A">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w:t>
      </w:r>
      <w:r w:rsidR="00605876">
        <w:rPr>
          <w:rFonts w:ascii="Times New Roman" w:eastAsia="Times New Roman" w:hAnsi="Times New Roman" w:cs="Times New Roman"/>
          <w:b/>
          <w:sz w:val="36"/>
          <w:szCs w:val="36"/>
        </w:rPr>
        <w:t xml:space="preserve"> NA </w:t>
      </w:r>
      <w:r w:rsidR="00F93064">
        <w:rPr>
          <w:rFonts w:ascii="Times New Roman" w:eastAsia="Times New Roman" w:hAnsi="Times New Roman" w:cs="Times New Roman"/>
          <w:b/>
          <w:sz w:val="36"/>
          <w:szCs w:val="36"/>
        </w:rPr>
        <w:t>SANACIJI KLIZIŠTA NA STAROM PUTU BUDVA-KOTOR U MJESTU SVINJIŠTE</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7652CD">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2B5E70">
              <w:rPr>
                <w:rFonts w:ascii="Times New Roman" w:hAnsi="Times New Roman" w:cs="Times New Roman"/>
                <w:noProof/>
                <w:webHidden/>
                <w:sz w:val="24"/>
                <w:szCs w:val="24"/>
              </w:rPr>
              <w:t>9</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19</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20</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21</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22</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24</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26</w:t>
            </w:r>
          </w:hyperlink>
        </w:p>
        <w:p w:rsidR="00965BDB" w:rsidRPr="0014278C" w:rsidRDefault="0093180B">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27</w:t>
            </w:r>
          </w:hyperlink>
        </w:p>
        <w:p w:rsidR="00965BDB" w:rsidRPr="0014278C" w:rsidRDefault="0093180B">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33</w:t>
            </w:r>
          </w:hyperlink>
        </w:p>
        <w:p w:rsidR="00965BDB" w:rsidRPr="0014278C" w:rsidRDefault="0093180B">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34</w:t>
            </w:r>
          </w:hyperlink>
        </w:p>
        <w:p w:rsidR="00965BDB" w:rsidRPr="0014278C" w:rsidRDefault="0093180B">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35</w:t>
            </w:r>
          </w:hyperlink>
        </w:p>
        <w:p w:rsidR="00965BDB" w:rsidRPr="0014278C" w:rsidRDefault="0093180B">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36</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41</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47</w:t>
            </w:r>
          </w:hyperlink>
        </w:p>
        <w:p w:rsidR="00965BDB" w:rsidRPr="0014278C" w:rsidRDefault="0093180B">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52</w:t>
            </w:r>
          </w:hyperlink>
        </w:p>
        <w:p w:rsidR="00965BDB" w:rsidRPr="0014278C" w:rsidRDefault="0093180B">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53</w:t>
            </w:r>
            <w:bookmarkStart w:id="0" w:name="_GoBack"/>
            <w:bookmarkEnd w:id="0"/>
          </w:hyperlink>
        </w:p>
        <w:p w:rsidR="005503FD" w:rsidRPr="003E17A8" w:rsidRDefault="007652CD">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2328153"/>
      <w:r w:rsidRPr="003E17A8">
        <w:rPr>
          <w:i w:val="0"/>
          <w:u w:val="none"/>
        </w:rPr>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60587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214D3E">
      <w:pPr>
        <w:spacing w:after="0" w:line="240" w:lineRule="auto"/>
        <w:ind w:left="709"/>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Default="00C54E88"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ustupanja izvođenja radova n</w:t>
            </w:r>
            <w:r w:rsidR="00605876">
              <w:rPr>
                <w:rFonts w:ascii="Times New Roman" w:eastAsia="Times New Roman" w:hAnsi="Times New Roman" w:cs="Times New Roman"/>
                <w:sz w:val="24"/>
                <w:szCs w:val="24"/>
              </w:rPr>
              <w:t xml:space="preserve">a </w:t>
            </w:r>
            <w:r w:rsidR="00F93064">
              <w:rPr>
                <w:rFonts w:ascii="Times New Roman" w:eastAsia="Times New Roman" w:hAnsi="Times New Roman" w:cs="Times New Roman"/>
                <w:sz w:val="24"/>
                <w:szCs w:val="24"/>
              </w:rPr>
              <w:t>sanaciji klizišta na starom putu Budva-Kotor u mjestu Svinjište</w:t>
            </w:r>
            <w:r w:rsidR="00B94554">
              <w:rPr>
                <w:rFonts w:ascii="Times New Roman" w:eastAsia="Times New Roman" w:hAnsi="Times New Roman" w:cs="Times New Roman"/>
                <w:sz w:val="24"/>
                <w:szCs w:val="24"/>
              </w:rPr>
              <w:t xml:space="preserve">. </w:t>
            </w:r>
          </w:p>
          <w:p w:rsidR="00556121" w:rsidRPr="003E17A8" w:rsidRDefault="00556121" w:rsidP="00605876">
            <w:pPr>
              <w:widowControl w:val="0"/>
              <w:spacing w:after="0" w:line="240" w:lineRule="auto"/>
              <w:rPr>
                <w:rFonts w:ascii="Times New Roman" w:eastAsia="Times New Roman" w:hAnsi="Times New Roman" w:cs="Times New Roman"/>
                <w:sz w:val="24"/>
                <w:szCs w:val="24"/>
              </w:rPr>
            </w:pP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F93064" w:rsidRDefault="00F93064" w:rsidP="00F9306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sidRPr="00F93064">
              <w:rPr>
                <w:rFonts w:ascii="Times New Roman" w:eastAsia="ArialMT" w:hAnsi="Times New Roman" w:cs="Times New Roman"/>
                <w:sz w:val="24"/>
                <w:szCs w:val="24"/>
              </w:rPr>
              <w:t>45453100-8 Sanacijski radovi</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 xml:space="preserve">kao cjelina, procijenjene vrijednosti sa uračunatim PDV-om </w:t>
      </w:r>
      <w:r w:rsidR="00F93064">
        <w:rPr>
          <w:rFonts w:ascii="Times New Roman" w:eastAsia="Times New Roman" w:hAnsi="Times New Roman" w:cs="Times New Roman"/>
          <w:b/>
          <w:sz w:val="24"/>
          <w:szCs w:val="24"/>
        </w:rPr>
        <w:t>120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6121" w:rsidRPr="00556121" w:rsidRDefault="00820FD0" w:rsidP="00556121">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sidR="00556121" w:rsidRPr="00556121">
        <w:rPr>
          <w:rFonts w:ascii="Times New Roman" w:eastAsia="Times New Roman" w:hAnsi="Times New Roman" w:cs="Times New Roman"/>
          <w:sz w:val="24"/>
          <w:szCs w:val="24"/>
        </w:rPr>
        <w:t>Ponuđač je dužan da u ponudi dostavi:</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6121" w:rsidRPr="00556121"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03FD"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xml:space="preserve">- Licencu za izvođenje geodetskih radova izdatu od strane Uprave za nekretnine u skladu sa Zakonom o državnom premjeru i katastru nepokretnosti ("Službeni list Republike Crne Gore", br. 029/07 od 25.05.2007, Službeni list Crne Gore", br. 073/10 od 10.12.2010, 032/11 od </w:t>
      </w:r>
      <w:r w:rsidRPr="00556121">
        <w:rPr>
          <w:rFonts w:ascii="Times New Roman" w:eastAsia="Times New Roman" w:hAnsi="Times New Roman" w:cs="Times New Roman"/>
          <w:sz w:val="24"/>
          <w:szCs w:val="24"/>
        </w:rPr>
        <w:lastRenderedPageBreak/>
        <w:t>01.07.2011, 040/11 od 08.08.2011, 043/15 od 31.07.2015, 037/17 od 14.06.2017, 037/17 od 14.06.2017, 017/18 od 20.03.2018).</w:t>
      </w:r>
    </w:p>
    <w:p w:rsidR="00556121" w:rsidRPr="003E17A8" w:rsidRDefault="00556121" w:rsidP="00556121">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F93064" w:rsidRDefault="00F93064">
      <w:pPr>
        <w:spacing w:after="0" w:line="240" w:lineRule="auto"/>
        <w:jc w:val="both"/>
        <w:rPr>
          <w:rFonts w:ascii="Times New Roman" w:eastAsia="Times New Roman" w:hAnsi="Times New Roman" w:cs="Times New Roman"/>
          <w:b/>
          <w:sz w:val="24"/>
          <w:szCs w:val="24"/>
        </w:rPr>
      </w:pPr>
    </w:p>
    <w:p w:rsidR="00F93064" w:rsidRPr="00852493" w:rsidRDefault="00F93064" w:rsidP="00F93064">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liste radova koji su</w:t>
      </w:r>
      <w:r w:rsidR="009C60A3">
        <w:rPr>
          <w:rFonts w:ascii="Times New Roman" w:hAnsi="Times New Roman" w:cs="Times New Roman"/>
          <w:sz w:val="24"/>
          <w:szCs w:val="24"/>
        </w:rPr>
        <w:t xml:space="preserve"> izvedeni u posljednjih</w:t>
      </w:r>
      <w:r w:rsidRPr="00852493">
        <w:rPr>
          <w:rFonts w:ascii="Times New Roman" w:hAnsi="Times New Roman" w:cs="Times New Roman"/>
          <w:sz w:val="24"/>
          <w:szCs w:val="24"/>
        </w:rPr>
        <w:t xml:space="preserve"> pet godina, sa rokovima izvođenja radova, uključujući vrijednost, vrijeme i lokaciju izvođenja</w:t>
      </w:r>
    </w:p>
    <w:p w:rsidR="00DA5E6E" w:rsidRDefault="00DA5E6E">
      <w:pPr>
        <w:spacing w:after="0" w:line="240" w:lineRule="auto"/>
        <w:jc w:val="both"/>
        <w:rPr>
          <w:rFonts w:ascii="Times New Roman" w:eastAsia="Times New Roman" w:hAnsi="Times New Roman" w:cs="Times New Roman"/>
          <w:b/>
          <w:sz w:val="24"/>
          <w:szCs w:val="24"/>
        </w:rPr>
      </w:pP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1661D4">
        <w:rPr>
          <w:rFonts w:ascii="Times New Roman" w:hAnsi="Times New Roman" w:cs="Times New Roman"/>
          <w:sz w:val="24"/>
          <w:szCs w:val="24"/>
        </w:rPr>
        <w:t>ično</w:t>
      </w:r>
      <w:r w:rsidR="001661D4"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5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w:t>
      </w:r>
      <w:r w:rsidR="00820FD0" w:rsidRPr="003E17A8">
        <w:rPr>
          <w:rFonts w:ascii="Times New Roman" w:eastAsia="Times New Roman" w:hAnsi="Times New Roman" w:cs="Times New Roman"/>
          <w:sz w:val="24"/>
          <w:szCs w:val="24"/>
        </w:rPr>
        <w:t>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6452A2" w:rsidRPr="00F914A2" w:rsidRDefault="00F93064" w:rsidP="00F914A2">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a) Rok izvršenja ugovora je 6</w:t>
      </w:r>
      <w:r w:rsidR="00605876">
        <w:rPr>
          <w:rFonts w:ascii="Times New Roman" w:eastAsia="Times New Roman" w:hAnsi="Times New Roman" w:cs="Times New Roman"/>
          <w:sz w:val="24"/>
          <w:szCs w:val="24"/>
        </w:rPr>
        <w:t>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r w:rsidR="006452A2" w:rsidRPr="006452A2">
        <w:rPr>
          <w:rFonts w:ascii="Times New Roman" w:hAnsi="Times New Roman" w:cs="Times New Roman"/>
        </w:rPr>
        <w:t xml:space="preserve"> </w:t>
      </w:r>
      <w:r w:rsidR="006452A2" w:rsidRPr="006452A2">
        <w:rPr>
          <w:rFonts w:ascii="Times New Roman" w:hAnsi="Times New Roman" w:cs="Times New Roman"/>
          <w:sz w:val="24"/>
          <w:szCs w:val="24"/>
        </w:rPr>
        <w:t>Naručilac je obavezan d</w:t>
      </w:r>
      <w:r>
        <w:rPr>
          <w:rFonts w:ascii="Times New Roman" w:hAnsi="Times New Roman" w:cs="Times New Roman"/>
          <w:sz w:val="24"/>
          <w:szCs w:val="24"/>
        </w:rPr>
        <w:t>a izvođača radova uvede u posao odmah nakon</w:t>
      </w:r>
      <w:r w:rsidR="006452A2" w:rsidRPr="006452A2">
        <w:rPr>
          <w:rFonts w:ascii="Times New Roman" w:hAnsi="Times New Roman" w:cs="Times New Roman"/>
          <w:sz w:val="24"/>
          <w:szCs w:val="24"/>
        </w:rPr>
        <w:t xml:space="preserve"> prijave građenja Direktoratu za licenciranje i inspekcijski nadzor, </w:t>
      </w:r>
      <w:r w:rsidR="006452A2" w:rsidRPr="00F914A2">
        <w:rPr>
          <w:rFonts w:ascii="Times New Roman" w:hAnsi="Times New Roman" w:cs="Times New Roman"/>
          <w:sz w:val="24"/>
          <w:szCs w:val="24"/>
        </w:rPr>
        <w:t>Ministarstvo održivog razvoja i turizma.</w:t>
      </w:r>
      <w:r w:rsidR="006452A2" w:rsidRPr="00F914A2">
        <w:rPr>
          <w:rFonts w:ascii="Times New Roman" w:hAnsi="Times New Roman" w:cs="Times New Roman"/>
          <w:iCs/>
          <w:sz w:val="24"/>
          <w:szCs w:val="24"/>
        </w:rPr>
        <w:t xml:space="preserve"> </w:t>
      </w:r>
      <w:r w:rsidR="007B1860" w:rsidRPr="00F914A2">
        <w:rPr>
          <w:rFonts w:ascii="Times New Roman" w:hAnsi="Times New Roman" w:cs="Times New Roman"/>
          <w:iCs/>
          <w:sz w:val="24"/>
          <w:szCs w:val="24"/>
        </w:rPr>
        <w:t xml:space="preserve">Do produžetka roka može doći uslijed  nastupanja promijenjenih okolnosti,  više sile, kao i okolnosti na koje  na koje izvođač nije mogao objektivno da utiče. </w:t>
      </w:r>
    </w:p>
    <w:p w:rsidR="005503FD" w:rsidRPr="003E17A8" w:rsidRDefault="005503FD">
      <w:pPr>
        <w:spacing w:after="0" w:line="240" w:lineRule="auto"/>
        <w:jc w:val="both"/>
        <w:rPr>
          <w:rFonts w:ascii="Times New Roman" w:eastAsia="Times New Roman" w:hAnsi="Times New Roman" w:cs="Times New Roman"/>
          <w:sz w:val="24"/>
          <w:szCs w:val="24"/>
        </w:rPr>
      </w:pPr>
    </w:p>
    <w:p w:rsidR="007B1860" w:rsidRDefault="00820FD0" w:rsidP="007B1860">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7B1860" w:rsidRPr="00852493">
        <w:rPr>
          <w:rFonts w:ascii="Times New Roman" w:hAnsi="Times New Roman" w:cs="Times New Roman"/>
          <w:sz w:val="24"/>
          <w:szCs w:val="24"/>
          <w:lang w:val="pl-PL"/>
        </w:rPr>
        <w:t xml:space="preserve">Mjesto izvršenja ugovora </w:t>
      </w:r>
      <w:r w:rsidR="007B1860">
        <w:rPr>
          <w:rFonts w:ascii="Times New Roman" w:hAnsi="Times New Roman" w:cs="Times New Roman"/>
          <w:sz w:val="24"/>
          <w:szCs w:val="24"/>
          <w:lang w:val="pl-PL"/>
        </w:rPr>
        <w:t>je teritor</w:t>
      </w:r>
      <w:r w:rsidR="00F93064">
        <w:rPr>
          <w:rFonts w:ascii="Times New Roman" w:hAnsi="Times New Roman" w:cs="Times New Roman"/>
          <w:sz w:val="24"/>
          <w:szCs w:val="24"/>
          <w:lang w:val="pl-PL"/>
        </w:rPr>
        <w:t>ija opštine Budva, mjesto Svinjište</w:t>
      </w:r>
      <w:r w:rsidR="007B1860">
        <w:rPr>
          <w:rFonts w:ascii="Times New Roman" w:hAnsi="Times New Roman" w:cs="Times New Roman"/>
          <w:sz w:val="24"/>
          <w:szCs w:val="24"/>
          <w:lang w:val="pl-PL"/>
        </w:rPr>
        <w:t>.</w:t>
      </w:r>
      <w:r w:rsidR="007B1860" w:rsidRPr="00CC37F3">
        <w:rPr>
          <w:rFonts w:ascii="Times New Roman" w:hAnsi="Times New Roman" w:cs="Times New Roman"/>
          <w:sz w:val="24"/>
          <w:szCs w:val="24"/>
          <w:lang w:val="pl-PL"/>
        </w:rPr>
        <w:t xml:space="preserve">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lastRenderedPageBreak/>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214D3E" w:rsidP="00C60DEB">
      <w:pPr>
        <w:pStyle w:val="Default"/>
        <w:rPr>
          <w:rFonts w:ascii="Times New Roman" w:eastAsia="Times New Roman" w:hAnsi="Times New Roman" w:cs="Times New Roman"/>
        </w:rPr>
      </w:pPr>
      <w:r>
        <w:sym w:font="Wingdings" w:char="F0FE"/>
      </w:r>
      <w:r w:rsidRPr="00214D3E">
        <w:rPr>
          <w:rFonts w:ascii="Times New Roman" w:hAnsi="Times New Roman" w:cs="Times New Roman"/>
        </w:rPr>
        <w:t xml:space="preserve"> </w:t>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sidRPr="00852493">
        <w:rPr>
          <w:rFonts w:ascii="Times New Roman" w:hAnsi="Times New Roman" w:cs="Times New Roman"/>
          <w:sz w:val="24"/>
          <w:szCs w:val="24"/>
          <w:lang w:val="hr-HR"/>
        </w:rPr>
        <w:t xml:space="preserve"> najniža ponuđena cijena</w:t>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60</w:t>
      </w:r>
      <w:r w:rsidR="00C60DEB" w:rsidRPr="00852493">
        <w:rPr>
          <w:rFonts w:ascii="Times New Roman" w:hAnsi="Times New Roman" w:cs="Times New Roman"/>
          <w:sz w:val="24"/>
          <w:szCs w:val="24"/>
          <w:bdr w:val="single" w:sz="4" w:space="0" w:color="auto"/>
        </w:rPr>
        <w:tab/>
      </w:r>
    </w:p>
    <w:p w:rsidR="00C60DEB" w:rsidRDefault="00204C38" w:rsidP="00C60DEB">
      <w:pPr>
        <w:spacing w:after="0" w:line="240" w:lineRule="auto"/>
        <w:ind w:left="284"/>
        <w:jc w:val="both"/>
        <w:rPr>
          <w:rFonts w:ascii="Times New Roman" w:hAnsi="Times New Roman" w:cs="Times New Roman"/>
          <w:sz w:val="24"/>
          <w:szCs w:val="24"/>
          <w:bdr w:val="single" w:sz="4" w:space="0" w:color="auto"/>
        </w:rPr>
      </w:pPr>
      <w:r>
        <w:sym w:font="Wingdings" w:char="F0FE"/>
      </w:r>
      <w:r w:rsidR="00C60DEB">
        <w:rPr>
          <w:rFonts w:ascii="Times New Roman" w:hAnsi="Times New Roman" w:cs="Times New Roman"/>
          <w:sz w:val="24"/>
          <w:szCs w:val="24"/>
          <w:lang w:val="hr-HR"/>
        </w:rPr>
        <w:t xml:space="preserve"> kvalitet                                                                 </w:t>
      </w:r>
      <w:r w:rsidR="00C60DEB">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40</w:t>
      </w:r>
      <w:r w:rsidR="00C60DEB" w:rsidRPr="00852493">
        <w:rPr>
          <w:rFonts w:ascii="Times New Roman" w:hAnsi="Times New Roman" w:cs="Times New Roman"/>
          <w:sz w:val="24"/>
          <w:szCs w:val="24"/>
          <w:bdr w:val="single" w:sz="4" w:space="0" w:color="auto"/>
        </w:rPr>
        <w:tab/>
      </w:r>
    </w:p>
    <w:p w:rsidR="006330AE" w:rsidRPr="00852493" w:rsidRDefault="006330AE" w:rsidP="00C60DEB">
      <w:pPr>
        <w:spacing w:after="0" w:line="240" w:lineRule="auto"/>
        <w:ind w:left="284"/>
        <w:jc w:val="both"/>
        <w:rPr>
          <w:rFonts w:ascii="Times New Roman" w:hAnsi="Times New Roman" w:cs="Times New Roman"/>
          <w:sz w:val="24"/>
          <w:szCs w:val="24"/>
          <w:lang w:val="hr-HR"/>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F97632">
        <w:rPr>
          <w:rFonts w:ascii="Times New Roman" w:eastAsia="Times New Roman" w:hAnsi="Times New Roman" w:cs="Times New Roman"/>
          <w:sz w:val="24"/>
          <w:szCs w:val="24"/>
        </w:rPr>
        <w:t>04</w:t>
      </w:r>
      <w:r w:rsidR="001A4D30">
        <w:rPr>
          <w:rFonts w:ascii="Times New Roman" w:eastAsia="Times New Roman" w:hAnsi="Times New Roman" w:cs="Times New Roman"/>
          <w:sz w:val="24"/>
          <w:szCs w:val="24"/>
        </w:rPr>
        <w:t>.11</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E61AE9">
      <w:pPr>
        <w:spacing w:after="0" w:line="240" w:lineRule="auto"/>
        <w:jc w:val="both"/>
        <w:rPr>
          <w:rFonts w:ascii="Times New Roman" w:hAnsi="Times New Roman" w:cs="Times New Roman"/>
          <w:sz w:val="24"/>
          <w:szCs w:val="24"/>
        </w:rPr>
      </w:pPr>
      <w:r w:rsidRPr="0022743A">
        <w:rPr>
          <w:rFonts w:ascii="Times New Roman" w:hAnsi="Times New Roman" w:cs="Times New Roman"/>
          <w:sz w:val="24"/>
          <w:szCs w:val="24"/>
        </w:rPr>
        <w:t xml:space="preserve">Zbog hitnosti predmetne nabavke koja se odnosi na nabavku </w:t>
      </w:r>
      <w:r w:rsidR="00F272A3">
        <w:rPr>
          <w:rFonts w:ascii="Times New Roman" w:hAnsi="Times New Roman" w:cs="Times New Roman"/>
          <w:sz w:val="24"/>
          <w:szCs w:val="24"/>
        </w:rPr>
        <w:t>ustupanja izvođenja radova na sanaciji lokalnog puta Budva-Kotor u mjestu Svinjište</w:t>
      </w:r>
      <w:r w:rsidRPr="00E31491">
        <w:rPr>
          <w:rFonts w:ascii="Times New Roman" w:hAnsi="Times New Roman" w:cs="Times New Roman"/>
          <w:sz w:val="24"/>
          <w:szCs w:val="24"/>
        </w:rPr>
        <w:t>, u skladu sa odredbama</w:t>
      </w:r>
      <w:r w:rsidR="00F272A3">
        <w:rPr>
          <w:rFonts w:ascii="Times New Roman" w:hAnsi="Times New Roman" w:cs="Times New Roman"/>
          <w:sz w:val="24"/>
          <w:szCs w:val="24"/>
        </w:rPr>
        <w:t xml:space="preserve"> utvrđ</w:t>
      </w:r>
      <w:r w:rsidR="00605876">
        <w:rPr>
          <w:rFonts w:ascii="Times New Roman" w:hAnsi="Times New Roman" w:cs="Times New Roman"/>
          <w:sz w:val="24"/>
          <w:szCs w:val="24"/>
        </w:rPr>
        <w:t xml:space="preserve">enim u članu 90 ZJN rok za podnošenje ponuda </w:t>
      </w:r>
      <w:r w:rsidRPr="00E31491">
        <w:rPr>
          <w:rFonts w:ascii="Times New Roman" w:hAnsi="Times New Roman" w:cs="Times New Roman"/>
          <w:sz w:val="24"/>
          <w:szCs w:val="24"/>
        </w:rPr>
        <w:t>u otvorenom pos</w:t>
      </w:r>
      <w:r w:rsidR="001661D4">
        <w:rPr>
          <w:rFonts w:ascii="Times New Roman" w:hAnsi="Times New Roman" w:cs="Times New Roman"/>
          <w:sz w:val="24"/>
          <w:szCs w:val="24"/>
        </w:rPr>
        <w:t>tupke javne nabavke odredjen je</w:t>
      </w:r>
      <w:r w:rsidRPr="00E31491">
        <w:rPr>
          <w:rFonts w:ascii="Times New Roman" w:hAnsi="Times New Roman" w:cs="Times New Roman"/>
          <w:sz w:val="24"/>
          <w:szCs w:val="24"/>
        </w:rPr>
        <w:t xml:space="preserv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E61AE9" w:rsidRDefault="00E61AE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sidR="00F272A3">
        <w:rPr>
          <w:rFonts w:ascii="Times New Roman" w:eastAsia="Times New Roman" w:hAnsi="Times New Roman" w:cs="Times New Roman"/>
          <w:sz w:val="24"/>
          <w:szCs w:val="24"/>
        </w:rPr>
        <w:t>hitnost javne nabavke ogleda se u sanaciji klizišta koje je u dva navrata bilo aktivno u toku zimskih i proljećnih dana. Sama sanacija klizišta, moguća je jedino u toku perioda bez kiša</w:t>
      </w:r>
      <w:r w:rsidR="00987462">
        <w:rPr>
          <w:rFonts w:ascii="Times New Roman" w:eastAsia="Times New Roman" w:hAnsi="Times New Roman" w:cs="Times New Roman"/>
          <w:sz w:val="24"/>
          <w:szCs w:val="24"/>
        </w:rPr>
        <w:t xml:space="preserve"> i kada tlo miruje. Na trasi klizišta, nalazi se i cijev regionalnog vodovoda, koja je nekoliko puta u kratkom vremenskom periodu morala biti sanirana zbog pomjeranja tla, a služi za vodosnabdijevanje više primorskih gradova. Takođe napominjemo, da ukoliko dođe do dodatnog pomjeranja tla, postojeći projekat neće više biti odgovarajući. Klizište ugrožava naselja iznad i ispod starog puta za Kotor iz Budve, pa su samim tim ispunili i uslovi iz člana 3. Pravilnika o hitnim nabavkama Opštine Budva. </w:t>
      </w: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F97632">
        <w:rPr>
          <w:rFonts w:ascii="Times New Roman" w:hAnsi="Times New Roman" w:cs="Times New Roman"/>
          <w:b/>
          <w:sz w:val="24"/>
          <w:szCs w:val="24"/>
          <w:lang w:val="pl-PL"/>
        </w:rPr>
        <w:t>04</w:t>
      </w:r>
      <w:r w:rsidR="001A4D30">
        <w:rPr>
          <w:rFonts w:ascii="Times New Roman" w:hAnsi="Times New Roman" w:cs="Times New Roman"/>
          <w:b/>
          <w:sz w:val="24"/>
          <w:szCs w:val="24"/>
          <w:lang w:val="pl-PL"/>
        </w:rPr>
        <w:t>.11</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6452A2" w:rsidRDefault="006452A2" w:rsidP="006452A2">
      <w:pPr>
        <w:spacing w:after="0" w:line="240" w:lineRule="auto"/>
        <w:jc w:val="both"/>
        <w:rPr>
          <w:rFonts w:ascii="Times New Roman" w:hAnsi="Times New Roman" w:cs="Times New Roman"/>
          <w:bCs/>
          <w:lang w:val="pl-PL"/>
        </w:rPr>
      </w:pPr>
    </w:p>
    <w:p w:rsidR="006452A2" w:rsidRPr="006452A2" w:rsidRDefault="006452A2" w:rsidP="006452A2">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6452A2" w:rsidRPr="00852493" w:rsidRDefault="006452A2" w:rsidP="002C0F2C">
      <w:pPr>
        <w:spacing w:after="0" w:line="240" w:lineRule="auto"/>
        <w:jc w:val="both"/>
        <w:rPr>
          <w:rFonts w:ascii="Times New Roman" w:hAnsi="Times New Roman" w:cs="Times New Roman"/>
          <w:b/>
          <w:bCs/>
          <w:sz w:val="24"/>
          <w:szCs w:val="24"/>
          <w:lang w:val="sr-Latn-CS"/>
        </w:rPr>
      </w:pPr>
    </w:p>
    <w:p w:rsidR="00B13C5C" w:rsidRDefault="00B13C5C" w:rsidP="00B13C5C">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lastRenderedPageBreak/>
        <w:t>Rok plaćanja: u 2019 i 2020.godini.</w:t>
      </w:r>
    </w:p>
    <w:p w:rsidR="00B13C5C" w:rsidRDefault="00B13C5C" w:rsidP="00B13C5C">
      <w:pPr>
        <w:spacing w:after="0" w:line="240" w:lineRule="auto"/>
        <w:jc w:val="both"/>
        <w:rPr>
          <w:rFonts w:ascii="Times New Roman" w:hAnsi="Times New Roman" w:cs="Times New Roman"/>
          <w:bCs/>
          <w:sz w:val="24"/>
          <w:szCs w:val="24"/>
          <w:lang w:val="pl-PL"/>
        </w:rPr>
      </w:pPr>
    </w:p>
    <w:p w:rsidR="00B13C5C" w:rsidRPr="00F914A2" w:rsidRDefault="00B13C5C" w:rsidP="00B13C5C">
      <w:pPr>
        <w:ind w:firstLine="567"/>
        <w:jc w:val="both"/>
        <w:rPr>
          <w:rFonts w:ascii="Times New Roman" w:hAnsi="Times New Roman" w:cs="Times New Roman"/>
          <w:b/>
          <w:sz w:val="24"/>
          <w:szCs w:val="24"/>
        </w:rPr>
      </w:pPr>
      <w:r w:rsidRPr="00F914A2">
        <w:rPr>
          <w:rFonts w:ascii="Times New Roman" w:hAnsi="Times New Roman" w:cs="Times New Roman"/>
          <w:b/>
          <w:sz w:val="24"/>
          <w:szCs w:val="24"/>
        </w:rPr>
        <w:t xml:space="preserve">Obaveza imenovanja </w:t>
      </w:r>
    </w:p>
    <w:p w:rsidR="00B13C5C" w:rsidRPr="00F914A2" w:rsidRDefault="00B13C5C" w:rsidP="00B13C5C">
      <w:pPr>
        <w:ind w:firstLine="567"/>
        <w:jc w:val="both"/>
        <w:rPr>
          <w:rFonts w:ascii="Times New Roman" w:hAnsi="Times New Roman" w:cs="Times New Roman"/>
          <w:sz w:val="24"/>
          <w:szCs w:val="24"/>
        </w:rPr>
      </w:pPr>
      <w:r w:rsidRPr="00F914A2">
        <w:rPr>
          <w:rFonts w:ascii="Times New Roman" w:hAnsi="Times New Roman" w:cs="Times New Roman"/>
          <w:sz w:val="24"/>
          <w:szCs w:val="24"/>
        </w:rPr>
        <w:t>U skladu sa članom 123 stav 3, stav 4 Zakona o planiranju prostora i izgradnji objekata, ponuđač je dužan da imenuje ovlašćenog inženjera koji će rukovoditi građenjem objekata u cjelini i ovlašćene inženjere za izvođenje :</w:t>
      </w:r>
    </w:p>
    <w:p w:rsidR="00C9272D" w:rsidRPr="00F914A2" w:rsidRDefault="00C9272D" w:rsidP="00C9272D">
      <w:pPr>
        <w:ind w:firstLine="567"/>
        <w:jc w:val="both"/>
        <w:rPr>
          <w:rFonts w:ascii="Times New Roman" w:hAnsi="Times New Roman" w:cs="Times New Roman"/>
          <w:sz w:val="24"/>
          <w:szCs w:val="24"/>
        </w:rPr>
      </w:pPr>
      <w:r w:rsidRPr="00F914A2">
        <w:rPr>
          <w:rFonts w:ascii="Times New Roman" w:hAnsi="Times New Roman" w:cs="Times New Roman"/>
          <w:sz w:val="24"/>
          <w:szCs w:val="24"/>
        </w:rPr>
        <w:t>-</w:t>
      </w:r>
      <w:r w:rsidR="00B13C5C" w:rsidRPr="00F914A2">
        <w:rPr>
          <w:rFonts w:ascii="Times New Roman" w:hAnsi="Times New Roman" w:cs="Times New Roman"/>
          <w:sz w:val="24"/>
          <w:szCs w:val="24"/>
        </w:rPr>
        <w:t xml:space="preserve">ovlašćeni inženjer struke (djelatnost) građevinske, </w:t>
      </w:r>
      <w:r w:rsidRPr="00F914A2">
        <w:rPr>
          <w:rFonts w:ascii="Times New Roman" w:hAnsi="Times New Roman" w:cs="Times New Roman"/>
          <w:sz w:val="24"/>
          <w:szCs w:val="24"/>
        </w:rPr>
        <w:t>smjer konstruktivni, koji ispunjavaju uslove za ovlašćenog inženjera u skladu sa Zakonom o planiranju prostora i izgradnji objekata</w:t>
      </w:r>
    </w:p>
    <w:p w:rsidR="00C9272D" w:rsidRPr="00F914A2" w:rsidRDefault="00C9272D" w:rsidP="00C9272D">
      <w:pPr>
        <w:ind w:firstLine="567"/>
        <w:jc w:val="both"/>
        <w:rPr>
          <w:rFonts w:ascii="Times New Roman" w:hAnsi="Times New Roman" w:cs="Times New Roman"/>
          <w:sz w:val="24"/>
          <w:szCs w:val="24"/>
        </w:rPr>
      </w:pPr>
      <w:r w:rsidRPr="00F914A2">
        <w:rPr>
          <w:rFonts w:ascii="Times New Roman" w:hAnsi="Times New Roman" w:cs="Times New Roman"/>
          <w:sz w:val="24"/>
          <w:szCs w:val="24"/>
        </w:rPr>
        <w:t>-ovlašćeni inženjer struke (djelatnost) građevinske, smjer saobraćajni, koji ispunjavaju uslove za ovlašćenog inženjera u skladu sa Zakonom o planiranju prostora i izgradnji objekata</w:t>
      </w:r>
    </w:p>
    <w:p w:rsidR="00B13C5C" w:rsidRPr="00F914A2" w:rsidRDefault="00F914A2" w:rsidP="00C9272D">
      <w:pPr>
        <w:jc w:val="both"/>
        <w:rPr>
          <w:rFonts w:ascii="Times New Roman" w:hAnsi="Times New Roman" w:cs="Times New Roman"/>
          <w:sz w:val="24"/>
          <w:szCs w:val="24"/>
        </w:rPr>
      </w:pPr>
      <w:r>
        <w:rPr>
          <w:rFonts w:ascii="Times New Roman" w:hAnsi="Times New Roman" w:cs="Times New Roman"/>
          <w:sz w:val="24"/>
          <w:szCs w:val="24"/>
        </w:rPr>
        <w:t xml:space="preserve">      </w:t>
      </w:r>
      <w:r w:rsidR="00B13C5C" w:rsidRPr="00F914A2">
        <w:rPr>
          <w:rFonts w:ascii="Times New Roman" w:hAnsi="Times New Roman" w:cs="Times New Roman"/>
          <w:sz w:val="24"/>
          <w:szCs w:val="24"/>
        </w:rPr>
        <w:t>U skladu sa Zakonom o državnom premjeru i katastru, p</w:t>
      </w:r>
      <w:r>
        <w:rPr>
          <w:rFonts w:ascii="Times New Roman" w:hAnsi="Times New Roman" w:cs="Times New Roman"/>
          <w:sz w:val="24"/>
          <w:szCs w:val="24"/>
        </w:rPr>
        <w:t>onuđač je dužan da, imenuje lice</w:t>
      </w:r>
      <w:r w:rsidR="00B13C5C" w:rsidRPr="00F914A2">
        <w:rPr>
          <w:rFonts w:ascii="Times New Roman" w:hAnsi="Times New Roman" w:cs="Times New Roman"/>
          <w:sz w:val="24"/>
          <w:szCs w:val="24"/>
        </w:rPr>
        <w:t xml:space="preserve"> geodetske struke u skladu sa Zakonom o državnom premjeru i katastru nepokretnosti.</w:t>
      </w:r>
    </w:p>
    <w:p w:rsidR="00B13C5C" w:rsidRPr="00F914A2" w:rsidRDefault="00B13C5C" w:rsidP="00B13C5C">
      <w:pPr>
        <w:ind w:firstLine="567"/>
        <w:jc w:val="both"/>
        <w:rPr>
          <w:rFonts w:ascii="Times New Roman" w:hAnsi="Times New Roman" w:cs="Times New Roman"/>
          <w:sz w:val="24"/>
          <w:szCs w:val="24"/>
        </w:rPr>
      </w:pPr>
      <w:r w:rsidRPr="00F914A2">
        <w:rPr>
          <w:rFonts w:ascii="Times New Roman" w:hAnsi="Times New Roman" w:cs="Times New Roman"/>
          <w:sz w:val="24"/>
          <w:szCs w:val="24"/>
        </w:rPr>
        <w:t>Podaci o licima iz prethodna dva stava upisuju se u izjavi o obrazovnim i profesionalnim kvalifikacijama ponuđača, kvalifikacijama rukovodećih lica i posebno kvalifikacijama lica koja su odgovorna za izvođenje konkretnih radova.</w:t>
      </w:r>
    </w:p>
    <w:p w:rsidR="00B13C5C" w:rsidRPr="00F914A2" w:rsidRDefault="00B13C5C" w:rsidP="00B13C5C">
      <w:pPr>
        <w:ind w:firstLine="567"/>
        <w:jc w:val="both"/>
        <w:rPr>
          <w:rFonts w:ascii="Times New Roman" w:hAnsi="Times New Roman" w:cs="Times New Roman"/>
          <w:sz w:val="24"/>
          <w:szCs w:val="24"/>
        </w:rPr>
      </w:pPr>
      <w:r w:rsidRPr="00F914A2">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osim navedenih i rukovodećih lica, nije potrebno navoditi još neka druga lica.</w:t>
      </w:r>
    </w:p>
    <w:p w:rsidR="00B13C5C" w:rsidRPr="00F914A2" w:rsidRDefault="00B13C5C" w:rsidP="00B13C5C">
      <w:pPr>
        <w:spacing w:after="0" w:line="240" w:lineRule="auto"/>
        <w:jc w:val="both"/>
        <w:rPr>
          <w:rFonts w:ascii="Times New Roman" w:hAnsi="Times New Roman" w:cs="Times New Roman"/>
          <w:bCs/>
          <w:sz w:val="24"/>
          <w:szCs w:val="24"/>
          <w:lang w:val="pl-PL"/>
        </w:rPr>
      </w:pPr>
    </w:p>
    <w:p w:rsidR="00B13C5C" w:rsidRPr="00F914A2" w:rsidRDefault="00B13C5C" w:rsidP="00B13C5C">
      <w:pPr>
        <w:jc w:val="both"/>
        <w:rPr>
          <w:rFonts w:ascii="Times New Roman" w:hAnsi="Times New Roman" w:cs="Times New Roman"/>
          <w:b/>
          <w:sz w:val="24"/>
          <w:szCs w:val="24"/>
        </w:rPr>
      </w:pPr>
      <w:r w:rsidRPr="00F914A2">
        <w:rPr>
          <w:rFonts w:ascii="Times New Roman" w:hAnsi="Times New Roman" w:cs="Times New Roman"/>
          <w:b/>
          <w:sz w:val="24"/>
          <w:szCs w:val="24"/>
        </w:rPr>
        <w:t xml:space="preserve">             Uslovi i zahtjevi od značaja za izvršenje ugovora</w:t>
      </w:r>
    </w:p>
    <w:p w:rsidR="00B13C5C" w:rsidRPr="00F914A2" w:rsidRDefault="00B13C5C" w:rsidP="00B13C5C">
      <w:pPr>
        <w:spacing w:after="0" w:line="240" w:lineRule="auto"/>
        <w:ind w:left="426" w:firstLine="141"/>
        <w:jc w:val="both"/>
        <w:rPr>
          <w:rFonts w:ascii="Times New Roman" w:hAnsi="Times New Roman" w:cs="Times New Roman"/>
          <w:b/>
          <w:sz w:val="24"/>
          <w:szCs w:val="24"/>
          <w:lang w:val="sl-SI"/>
        </w:rPr>
      </w:pPr>
      <w:r w:rsidRPr="00F914A2">
        <w:rPr>
          <w:rFonts w:ascii="Times New Roman" w:hAnsi="Times New Roman" w:cs="Times New Roman"/>
          <w:b/>
          <w:sz w:val="24"/>
          <w:szCs w:val="24"/>
          <w:lang w:val="sl-SI"/>
        </w:rPr>
        <w:t xml:space="preserve">   Garancija za dobro izvršenje ugovora</w:t>
      </w:r>
    </w:p>
    <w:p w:rsidR="00B13C5C" w:rsidRPr="00F914A2" w:rsidRDefault="00B13C5C" w:rsidP="00B13C5C">
      <w:pPr>
        <w:spacing w:after="0" w:line="240" w:lineRule="auto"/>
        <w:ind w:left="426"/>
        <w:jc w:val="both"/>
        <w:rPr>
          <w:rFonts w:ascii="Times New Roman" w:hAnsi="Times New Roman" w:cs="Times New Roman"/>
          <w:sz w:val="24"/>
          <w:szCs w:val="24"/>
          <w:lang w:val="sl-SI"/>
        </w:rPr>
      </w:pPr>
    </w:p>
    <w:p w:rsidR="00B13C5C" w:rsidRPr="00F914A2" w:rsidRDefault="00B13C5C" w:rsidP="00B13C5C">
      <w:pPr>
        <w:spacing w:after="0" w:line="240" w:lineRule="auto"/>
        <w:ind w:firstLine="567"/>
        <w:jc w:val="both"/>
        <w:rPr>
          <w:rFonts w:ascii="Times New Roman" w:hAnsi="Times New Roman" w:cs="Times New Roman"/>
          <w:sz w:val="24"/>
          <w:szCs w:val="24"/>
          <w:lang w:val="sl-SI"/>
        </w:rPr>
      </w:pPr>
      <w:r w:rsidRPr="00F914A2">
        <w:rPr>
          <w:rFonts w:ascii="Times New Roman" w:hAnsi="Times New Roman" w:cs="Times New Roman"/>
          <w:sz w:val="24"/>
          <w:szCs w:val="24"/>
        </w:rPr>
        <w:t xml:space="preserve">Ponuđač čija ponuda bude izabrana kao najpovoljnija (u daljem tekstu: Izvođač) dužan je da prije zaključenja ugovora o javnoj nabavci preda Naručiocu </w:t>
      </w:r>
      <w:r w:rsidRPr="00F914A2">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B13C5C" w:rsidRPr="00F914A2" w:rsidRDefault="00B13C5C" w:rsidP="00B13C5C">
      <w:pPr>
        <w:spacing w:after="0" w:line="240" w:lineRule="auto"/>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B13C5C" w:rsidRPr="00F914A2" w:rsidRDefault="00B13C5C" w:rsidP="00B13C5C">
      <w:pPr>
        <w:spacing w:after="0" w:line="240" w:lineRule="auto"/>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Garancija za dobro izvršenje ugovora biće sastavni dio Ugovora.</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Ako  Izvođač ne preda naručiocu garanciju za dobro izvršenje ugovora prije zaključenja ugovora, smatra se da je odustao od ponude.</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U slučaju iz prethodnog stava Naručilac će aktivirati garanciju ponude.</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 Ako Izvođač ne produži važenje garancije za dobro izvršenje ugovora, Naručilac će aktivirati ovu garanciju. </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b/>
        </w:rPr>
      </w:pP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14A2">
        <w:rPr>
          <w:rFonts w:ascii="Times New Roman" w:hAnsi="Times New Roman" w:cs="Times New Roman"/>
          <w:b/>
          <w:sz w:val="24"/>
          <w:szCs w:val="24"/>
        </w:rPr>
        <w:lastRenderedPageBreak/>
        <w:t>Polisa osiguranja od profesionalne odgovornosti</w:t>
      </w:r>
      <w:r w:rsidRPr="00F914A2">
        <w:rPr>
          <w:rFonts w:ascii="Times New Roman" w:hAnsi="Times New Roman" w:cs="Times New Roman"/>
          <w:sz w:val="24"/>
          <w:szCs w:val="24"/>
        </w:rPr>
        <w:t xml:space="preserve"> </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14A2">
        <w:rPr>
          <w:rFonts w:ascii="Times New Roman" w:hAnsi="Times New Roman" w:cs="Times New Roman"/>
          <w:sz w:val="24"/>
          <w:szCs w:val="24"/>
        </w:rPr>
        <w:t xml:space="preserve"> </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14A2">
        <w:rPr>
          <w:rFonts w:ascii="Times New Roman" w:hAnsi="Times New Roman" w:cs="Times New Roman"/>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p>
    <w:p w:rsidR="00B13C5C" w:rsidRPr="00F914A2" w:rsidRDefault="00B13C5C" w:rsidP="00B13C5C">
      <w:pPr>
        <w:jc w:val="both"/>
        <w:rPr>
          <w:rFonts w:ascii="Times New Roman" w:hAnsi="Times New Roman" w:cs="Times New Roman"/>
          <w:sz w:val="24"/>
          <w:szCs w:val="24"/>
        </w:rPr>
      </w:pPr>
      <w:r w:rsidRPr="00F914A2">
        <w:rPr>
          <w:rFonts w:ascii="Times New Roman" w:hAnsi="Times New Roman" w:cs="Times New Roman"/>
          <w:sz w:val="24"/>
          <w:szCs w:val="24"/>
        </w:rPr>
        <w:t>U polisi osiguranja od profesionalne odgovornosti mora da se navede da se o</w:t>
      </w:r>
      <w:r w:rsidR="009C60A3" w:rsidRPr="00F914A2">
        <w:rPr>
          <w:rFonts w:ascii="Times New Roman" w:hAnsi="Times New Roman" w:cs="Times New Roman"/>
          <w:sz w:val="24"/>
          <w:szCs w:val="24"/>
        </w:rPr>
        <w:t>dnosi na predmetnu javnu nabavku</w:t>
      </w:r>
      <w:r w:rsidRPr="00F914A2">
        <w:rPr>
          <w:rFonts w:ascii="Times New Roman" w:hAnsi="Times New Roman" w:cs="Times New Roman"/>
          <w:sz w:val="24"/>
          <w:szCs w:val="24"/>
        </w:rPr>
        <w:t xml:space="preserve"> broj: </w:t>
      </w:r>
      <w:r w:rsidR="00C9272D" w:rsidRPr="00F914A2">
        <w:rPr>
          <w:rFonts w:ascii="Times New Roman" w:hAnsi="Times New Roman" w:cs="Times New Roman"/>
          <w:sz w:val="24"/>
          <w:szCs w:val="24"/>
        </w:rPr>
        <w:t>01-3277</w:t>
      </w:r>
      <w:r w:rsidRPr="00F914A2">
        <w:rPr>
          <w:rFonts w:ascii="Times New Roman" w:hAnsi="Times New Roman" w:cs="Times New Roman"/>
          <w:sz w:val="24"/>
          <w:szCs w:val="24"/>
        </w:rPr>
        <w:t xml:space="preserve">/6 </w:t>
      </w:r>
      <w:r w:rsidRPr="002D2B8A">
        <w:rPr>
          <w:rFonts w:ascii="Times New Roman" w:hAnsi="Times New Roman" w:cs="Times New Roman"/>
          <w:sz w:val="24"/>
          <w:szCs w:val="24"/>
        </w:rPr>
        <w:t xml:space="preserve">od </w:t>
      </w:r>
      <w:r w:rsidR="002D2B8A">
        <w:rPr>
          <w:rFonts w:ascii="Times New Roman" w:hAnsi="Times New Roman" w:cs="Times New Roman"/>
          <w:sz w:val="24"/>
          <w:szCs w:val="24"/>
        </w:rPr>
        <w:t>09</w:t>
      </w:r>
      <w:r w:rsidR="00C9272D" w:rsidRPr="002D2B8A">
        <w:rPr>
          <w:rFonts w:ascii="Times New Roman" w:hAnsi="Times New Roman" w:cs="Times New Roman"/>
          <w:sz w:val="24"/>
          <w:szCs w:val="24"/>
        </w:rPr>
        <w:t>.10</w:t>
      </w:r>
      <w:r w:rsidRPr="002D2B8A">
        <w:rPr>
          <w:rFonts w:ascii="Times New Roman" w:hAnsi="Times New Roman" w:cs="Times New Roman"/>
          <w:sz w:val="24"/>
          <w:szCs w:val="24"/>
        </w:rPr>
        <w:t>.2019.</w:t>
      </w:r>
      <w:r w:rsidRPr="00F914A2">
        <w:rPr>
          <w:rFonts w:ascii="Times New Roman" w:hAnsi="Times New Roman" w:cs="Times New Roman"/>
          <w:sz w:val="24"/>
          <w:szCs w:val="24"/>
        </w:rPr>
        <w:t xml:space="preserve"> godine za izvodjenje radova na </w:t>
      </w:r>
      <w:r w:rsidR="00C9272D" w:rsidRPr="00F914A2">
        <w:rPr>
          <w:rFonts w:ascii="Times New Roman" w:hAnsi="Times New Roman" w:cs="Times New Roman"/>
          <w:sz w:val="24"/>
          <w:szCs w:val="24"/>
        </w:rPr>
        <w:t>sanaciji klizišta na starom putu Budva-Kotor u mjestu Svinjišta</w:t>
      </w:r>
      <w:r w:rsidRPr="00F914A2">
        <w:rPr>
          <w:rFonts w:ascii="Times New Roman" w:hAnsi="Times New Roman" w:cs="Times New Roman"/>
          <w:sz w:val="24"/>
          <w:szCs w:val="24"/>
        </w:rPr>
        <w:t xml:space="preserve"> i da pokriva rizik odgovornosti za štetu prouzrokovanu licima, za štetu na objektima i za finansijski gubitak.</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p>
    <w:p w:rsidR="00B13C5C" w:rsidRPr="00F914A2" w:rsidRDefault="00B13C5C" w:rsidP="00B13C5C">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 Ako Izvođač ne preda Naručiocu polisu</w:t>
      </w:r>
      <w:r w:rsidRPr="00F914A2">
        <w:rPr>
          <w:rFonts w:ascii="Times New Roman" w:hAnsi="Times New Roman" w:cs="Times New Roman"/>
          <w:b/>
          <w:sz w:val="24"/>
          <w:szCs w:val="24"/>
        </w:rPr>
        <w:t xml:space="preserve">  </w:t>
      </w:r>
      <w:r w:rsidRPr="00F914A2">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B13C5C" w:rsidRPr="00F914A2" w:rsidRDefault="00B13C5C" w:rsidP="00B13C5C">
      <w:pPr>
        <w:spacing w:after="0" w:line="240" w:lineRule="auto"/>
        <w:jc w:val="both"/>
        <w:rPr>
          <w:rFonts w:ascii="Times New Roman" w:hAnsi="Times New Roman" w:cs="Times New Roman"/>
          <w:color w:val="FF0000"/>
          <w:sz w:val="24"/>
          <w:szCs w:val="24"/>
        </w:rPr>
      </w:pPr>
    </w:p>
    <w:p w:rsidR="00B13C5C" w:rsidRPr="00057401" w:rsidRDefault="00B13C5C" w:rsidP="00B13C5C">
      <w:pPr>
        <w:spacing w:after="0" w:line="240" w:lineRule="auto"/>
        <w:jc w:val="both"/>
        <w:rPr>
          <w:rFonts w:ascii="Times New Roman" w:hAnsi="Times New Roman" w:cs="Times New Roman"/>
        </w:rPr>
      </w:pPr>
    </w:p>
    <w:p w:rsidR="00B13C5C" w:rsidRDefault="00B13C5C" w:rsidP="00B13C5C">
      <w:pPr>
        <w:spacing w:after="0" w:line="240" w:lineRule="auto"/>
        <w:jc w:val="both"/>
        <w:rPr>
          <w:rFonts w:ascii="Times New Roman" w:hAnsi="Times New Roman" w:cs="Times New Roman"/>
          <w:bCs/>
          <w:sz w:val="24"/>
          <w:szCs w:val="24"/>
          <w:lang w:val="pl-PL"/>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F914A2"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sz w:val="24"/>
          <w:szCs w:val="24"/>
        </w:rPr>
      </w:pPr>
      <w:bookmarkStart w:id="3" w:name="_Toc2328154"/>
      <w:r w:rsidRPr="00F914A2">
        <w:rPr>
          <w:i w:val="0"/>
          <w:sz w:val="24"/>
          <w:szCs w:val="24"/>
          <w:u w:val="none"/>
        </w:rPr>
        <w:lastRenderedPageBreak/>
        <w:t>TEHNIČKE KARAKTERISTIKE ILI SPECIFIKACIJE PREDMETA JAVNE NABAVKE, ODNOSNO PREDMJER RADOVA</w:t>
      </w:r>
      <w:bookmarkEnd w:id="3"/>
    </w:p>
    <w:p w:rsidR="006A7330" w:rsidRPr="00F914A2"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F914A2" w:rsidRDefault="00B13C5C" w:rsidP="00B13C5C">
      <w:pPr>
        <w:rPr>
          <w:rFonts w:ascii="Times New Roman" w:hAnsi="Times New Roman" w:cs="Times New Roman"/>
          <w:sz w:val="24"/>
          <w:szCs w:val="24"/>
          <w:lang w:val="sr-Latn-CS"/>
        </w:rPr>
      </w:pPr>
      <w:r w:rsidRPr="00F914A2">
        <w:rPr>
          <w:rFonts w:ascii="Times New Roman" w:hAnsi="Times New Roman" w:cs="Times New Roman"/>
          <w:sz w:val="24"/>
          <w:szCs w:val="24"/>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koji je neophodan za dovodjenje svake pojedinačne pozicije u funkcionalno stanje.</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 xml:space="preserve">Ponudjač je obavezan da prije davanja ponude detaljno prouči tehničke uslove, koji su sastavni dio projekta, obidje predmetnu lokaciju i upozna se sa stanjem na terenu, kako bi stekao jasnu sliku o obimu i vrsti radova i ukalkulisao stvarne troškove u jedinične cijene predmetnih pozicija radova. </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 xml:space="preserve">Nakon izvršenja Ugovora, Izvođač se obavezuje da sa lokaliteta ukloni sopstvenu mehanizaciju, opremu i ljudstvo, kao i da  </w:t>
      </w:r>
      <w:r w:rsidRPr="00F914A2">
        <w:rPr>
          <w:rFonts w:ascii="Times New Roman" w:hAnsi="Times New Roman" w:cs="Times New Roman"/>
          <w:sz w:val="24"/>
          <w:szCs w:val="24"/>
        </w:rPr>
        <w:t xml:space="preserve">izvrši čišćenje lokacije na kojoj je bilo organizovano gradilište, </w:t>
      </w:r>
      <w:r w:rsidRPr="00F914A2">
        <w:rPr>
          <w:rFonts w:ascii="Times New Roman" w:hAnsi="Times New Roman" w:cs="Times New Roman"/>
          <w:sz w:val="24"/>
          <w:szCs w:val="24"/>
          <w:lang w:val="sr-Latn-CS"/>
        </w:rPr>
        <w:t>poštujući ekološke propise i standarde tokom cijelog perioda izvršenja radova.</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B13C5C" w:rsidRPr="00F914A2" w:rsidRDefault="00B13C5C" w:rsidP="002D2B8A">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Izvođač je dužan da posebnu pažnju vodi o objektima koji se nalaze u neposrednoj blizini zone u kojoj se izvode radovi jer je za eventalne štete materijalno odgovoran.</w:t>
      </w:r>
    </w:p>
    <w:p w:rsid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901013" w:rsidRDefault="00901013"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852493" w:rsidRDefault="00B13C5C" w:rsidP="00B13C5C">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u w:val="none"/>
        </w:rPr>
      </w:pPr>
      <w:r w:rsidRPr="00852493">
        <w:rPr>
          <w:i w:val="0"/>
          <w:iCs/>
          <w:u w:val="none"/>
        </w:rPr>
        <w:lastRenderedPageBreak/>
        <w:t>PREDMJER RADOVA</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tbl>
      <w:tblPr>
        <w:tblW w:w="10220" w:type="dxa"/>
        <w:tblInd w:w="2" w:type="dxa"/>
        <w:tblCellMar>
          <w:left w:w="70" w:type="dxa"/>
          <w:right w:w="70" w:type="dxa"/>
        </w:tblCellMar>
        <w:tblLook w:val="00A0" w:firstRow="1" w:lastRow="0" w:firstColumn="1" w:lastColumn="0" w:noHBand="0" w:noVBand="0"/>
      </w:tblPr>
      <w:tblGrid>
        <w:gridCol w:w="556"/>
        <w:gridCol w:w="2662"/>
        <w:gridCol w:w="4910"/>
        <w:gridCol w:w="993"/>
        <w:gridCol w:w="1099"/>
      </w:tblGrid>
      <w:tr w:rsidR="004D6777" w:rsidRPr="00656000" w:rsidTr="001F75EA">
        <w:trPr>
          <w:trHeight w:val="894"/>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Pr="00F914A2" w:rsidRDefault="004D6777" w:rsidP="004D6777">
            <w:pPr>
              <w:spacing w:after="0"/>
              <w:jc w:val="center"/>
              <w:rPr>
                <w:rFonts w:ascii="Times New Roman" w:hAnsi="Times New Roman"/>
                <w:b/>
                <w:bCs/>
                <w:lang w:eastAsia="sr-Latn-CS"/>
              </w:rPr>
            </w:pPr>
            <w:r w:rsidRPr="00F914A2">
              <w:rPr>
                <w:rFonts w:ascii="Times New Roman" w:hAnsi="Times New Roman"/>
                <w:b/>
                <w:bCs/>
                <w:lang w:eastAsia="sr-Latn-CS"/>
              </w:rPr>
              <w:t>R.B.</w:t>
            </w:r>
          </w:p>
          <w:p w:rsidR="004D6777" w:rsidRPr="00F914A2" w:rsidRDefault="004D6777" w:rsidP="004D6777">
            <w:pPr>
              <w:spacing w:after="0"/>
              <w:jc w:val="center"/>
              <w:rPr>
                <w:rFonts w:ascii="Times New Roman" w:hAnsi="Times New Roman"/>
                <w:b/>
                <w:bCs/>
                <w:lang w:val="sr-Latn-CS" w:eastAsia="sr-Latn-CS"/>
              </w:rPr>
            </w:pPr>
          </w:p>
        </w:tc>
        <w:tc>
          <w:tcPr>
            <w:tcW w:w="2674" w:type="dxa"/>
            <w:tcBorders>
              <w:top w:val="single" w:sz="8" w:space="0" w:color="auto"/>
              <w:left w:val="nil"/>
              <w:bottom w:val="single" w:sz="8" w:space="0" w:color="auto"/>
              <w:right w:val="single" w:sz="4" w:space="0" w:color="auto"/>
            </w:tcBorders>
            <w:shd w:val="clear" w:color="auto" w:fill="D9D9D9"/>
            <w:vAlign w:val="center"/>
          </w:tcPr>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 xml:space="preserve">Opis predmeta nabavke, </w:t>
            </w:r>
          </w:p>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odnosno dijela predmeta nabavke</w:t>
            </w:r>
          </w:p>
        </w:tc>
        <w:tc>
          <w:tcPr>
            <w:tcW w:w="4971"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Bitne karakteristike predmeta nabavke u pogledu kvaliteta, performansi i/ili dimenzija</w:t>
            </w:r>
          </w:p>
          <w:p w:rsidR="004D6777" w:rsidRPr="00F914A2" w:rsidRDefault="004D6777" w:rsidP="004D6777">
            <w:pPr>
              <w:spacing w:after="0"/>
              <w:jc w:val="center"/>
              <w:rPr>
                <w:rFonts w:ascii="Times New Roman" w:hAnsi="Times New Roman"/>
                <w:b/>
                <w:bCs/>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Jedinica mjere</w:t>
            </w:r>
          </w:p>
        </w:tc>
        <w:tc>
          <w:tcPr>
            <w:tcW w:w="110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F914A2" w:rsidRDefault="004D6777" w:rsidP="004D6777">
            <w:pPr>
              <w:spacing w:after="0"/>
              <w:rPr>
                <w:rFonts w:ascii="Times New Roman" w:hAnsi="Times New Roman"/>
                <w:b/>
                <w:bCs/>
                <w:lang w:val="sr-Latn-CS" w:eastAsia="sr-Latn-CS"/>
              </w:rPr>
            </w:pPr>
            <w:r w:rsidRPr="00F914A2">
              <w:rPr>
                <w:rFonts w:ascii="Times New Roman" w:hAnsi="Times New Roman"/>
                <w:b/>
                <w:bCs/>
                <w:lang w:val="sr-Latn-CS" w:eastAsia="sr-Latn-CS"/>
              </w:rPr>
              <w:t xml:space="preserve">Količina </w:t>
            </w: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CF0B0F" w:rsidP="00CF0B0F">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1A4D30" w:rsidRPr="00656000" w:rsidTr="00572867">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1A4D30" w:rsidRPr="00214D3E" w:rsidRDefault="001A4D30"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w:t>
            </w:r>
          </w:p>
        </w:tc>
        <w:tc>
          <w:tcPr>
            <w:tcW w:w="2674" w:type="dxa"/>
            <w:vMerge w:val="restart"/>
            <w:tcBorders>
              <w:top w:val="single" w:sz="4" w:space="0" w:color="auto"/>
              <w:left w:val="single" w:sz="4" w:space="0" w:color="auto"/>
              <w:right w:val="single" w:sz="4" w:space="0" w:color="auto"/>
            </w:tcBorders>
            <w:vAlign w:val="center"/>
          </w:tcPr>
          <w:p w:rsidR="001A4D30" w:rsidRPr="00214D3E" w:rsidRDefault="001A4D30" w:rsidP="001812E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tc>
        <w:tc>
          <w:tcPr>
            <w:tcW w:w="4971"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8B6D0D">
            <w:pPr>
              <w:jc w:val="both"/>
              <w:rPr>
                <w:rFonts w:ascii="Times New Roman" w:hAnsi="Times New Roman" w:cs="Times New Roman"/>
                <w:sz w:val="24"/>
                <w:szCs w:val="24"/>
              </w:rPr>
            </w:pPr>
            <w:r w:rsidRPr="001A4D30">
              <w:rPr>
                <w:rFonts w:ascii="Times New Roman" w:hAnsi="Times New Roman" w:cs="Times New Roman"/>
                <w:sz w:val="24"/>
                <w:szCs w:val="24"/>
              </w:rPr>
              <w:t>Iskolčavanje trase</w:t>
            </w:r>
          </w:p>
        </w:tc>
        <w:tc>
          <w:tcPr>
            <w:tcW w:w="994"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812EB">
            <w:pPr>
              <w:rPr>
                <w:rFonts w:ascii="Times New Roman" w:hAnsi="Times New Roman" w:cs="Times New Roman"/>
                <w:sz w:val="24"/>
                <w:szCs w:val="24"/>
              </w:rPr>
            </w:pPr>
            <w:r w:rsidRPr="001A4D30">
              <w:rPr>
                <w:rFonts w:ascii="Times New Roman" w:hAnsi="Times New Roman" w:cs="Times New Roman"/>
                <w:sz w:val="24"/>
                <w:szCs w:val="24"/>
              </w:rPr>
              <w:t>km'</w:t>
            </w:r>
          </w:p>
        </w:tc>
        <w:tc>
          <w:tcPr>
            <w:tcW w:w="1100" w:type="dxa"/>
            <w:tcBorders>
              <w:top w:val="single" w:sz="4" w:space="0" w:color="auto"/>
              <w:left w:val="single" w:sz="4" w:space="0" w:color="auto"/>
              <w:bottom w:val="single" w:sz="4" w:space="0" w:color="auto"/>
              <w:right w:val="single" w:sz="8"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0.055</w:t>
            </w:r>
          </w:p>
          <w:p w:rsidR="001A4D30" w:rsidRPr="001A4D30" w:rsidRDefault="001A4D30" w:rsidP="001812EB">
            <w:pPr>
              <w:rPr>
                <w:rFonts w:ascii="Times New Roman" w:hAnsi="Times New Roman" w:cs="Times New Roman"/>
                <w:sz w:val="24"/>
                <w:szCs w:val="24"/>
              </w:rPr>
            </w:pPr>
          </w:p>
        </w:tc>
      </w:tr>
      <w:tr w:rsidR="001A4D30" w:rsidRPr="00656000" w:rsidTr="00572867">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1A4D30" w:rsidRPr="00214D3E" w:rsidRDefault="001A4D30"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w:t>
            </w:r>
          </w:p>
        </w:tc>
        <w:tc>
          <w:tcPr>
            <w:tcW w:w="2674" w:type="dxa"/>
            <w:vMerge/>
            <w:tcBorders>
              <w:left w:val="single" w:sz="4" w:space="0" w:color="auto"/>
              <w:right w:val="single" w:sz="4" w:space="0" w:color="auto"/>
            </w:tcBorders>
            <w:vAlign w:val="center"/>
          </w:tcPr>
          <w:p w:rsidR="001A4D30" w:rsidRPr="00214D3E" w:rsidRDefault="001A4D30" w:rsidP="001812EB">
            <w:pPr>
              <w:jc w:val="cente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Zasijecanje postojeće kolovozne konstrukcije za</w:t>
            </w:r>
          </w:p>
          <w:p w:rsidR="001A4D30" w:rsidRPr="001A4D30" w:rsidRDefault="001A4D30" w:rsidP="001A4D30">
            <w:pPr>
              <w:jc w:val="both"/>
              <w:rPr>
                <w:rFonts w:ascii="Times New Roman" w:hAnsi="Times New Roman" w:cs="Times New Roman"/>
                <w:sz w:val="24"/>
                <w:szCs w:val="24"/>
              </w:rPr>
            </w:pPr>
            <w:r w:rsidRPr="001A4D30">
              <w:rPr>
                <w:rFonts w:ascii="Times New Roman" w:hAnsi="Times New Roman" w:cs="Times New Roman"/>
                <w:sz w:val="24"/>
                <w:szCs w:val="24"/>
              </w:rPr>
              <w:t>potrebe uklapanja nove</w:t>
            </w:r>
          </w:p>
        </w:tc>
        <w:tc>
          <w:tcPr>
            <w:tcW w:w="994"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 xml:space="preserve">m' </w:t>
            </w:r>
          </w:p>
          <w:p w:rsidR="001A4D30" w:rsidRPr="001A4D30" w:rsidRDefault="001A4D30"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12.00</w:t>
            </w:r>
          </w:p>
        </w:tc>
      </w:tr>
      <w:tr w:rsidR="001A4D30" w:rsidRPr="00656000" w:rsidTr="00572867">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1A4D30" w:rsidRPr="00214D3E" w:rsidRDefault="001A4D30"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w:t>
            </w:r>
          </w:p>
        </w:tc>
        <w:tc>
          <w:tcPr>
            <w:tcW w:w="2674" w:type="dxa"/>
            <w:vMerge/>
            <w:tcBorders>
              <w:left w:val="single" w:sz="4" w:space="0" w:color="auto"/>
              <w:bottom w:val="single" w:sz="4" w:space="0" w:color="auto"/>
              <w:right w:val="single" w:sz="4" w:space="0" w:color="auto"/>
            </w:tcBorders>
            <w:vAlign w:val="center"/>
          </w:tcPr>
          <w:p w:rsidR="001A4D30" w:rsidRPr="00214D3E" w:rsidRDefault="001A4D30" w:rsidP="001A4D30">
            <w:pP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1A4D30">
              <w:rPr>
                <w:rFonts w:ascii="Times New Roman" w:hAnsi="Times New Roman" w:cs="Times New Roman"/>
                <w:sz w:val="24"/>
                <w:szCs w:val="24"/>
              </w:rPr>
              <w:t>Rušenje postojeće kolovozne konstrukcije od</w:t>
            </w:r>
          </w:p>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1A4D30">
              <w:rPr>
                <w:rFonts w:ascii="Times New Roman" w:hAnsi="Times New Roman" w:cs="Times New Roman"/>
                <w:sz w:val="24"/>
                <w:szCs w:val="24"/>
              </w:rPr>
              <w:t>asfalt betona d=10cm, sa utovarom i odvozom</w:t>
            </w:r>
          </w:p>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1A4D30">
              <w:rPr>
                <w:rFonts w:ascii="Times New Roman" w:hAnsi="Times New Roman" w:cs="Times New Roman"/>
                <w:sz w:val="24"/>
                <w:szCs w:val="24"/>
              </w:rPr>
              <w:t>do deponije</w:t>
            </w:r>
          </w:p>
          <w:p w:rsidR="001A4D30" w:rsidRPr="001A4D30" w:rsidRDefault="001A4D30" w:rsidP="008B6D0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A4D30" w:rsidRPr="00B5518B" w:rsidRDefault="00B5518B" w:rsidP="001812EB">
            <w:pPr>
              <w:rPr>
                <w:rFonts w:ascii="Times New Roman" w:hAnsi="Times New Roman" w:cs="Times New Roman"/>
                <w:sz w:val="24"/>
                <w:szCs w:val="24"/>
              </w:rPr>
            </w:pPr>
            <w:r w:rsidRPr="00B5518B">
              <w:rPr>
                <w:rFonts w:ascii="Times New Roman" w:hAnsi="Times New Roman" w:cs="Times New Roman"/>
                <w:sz w:val="24"/>
                <w:szCs w:val="24"/>
              </w:rPr>
              <w:t>m2</w:t>
            </w:r>
          </w:p>
        </w:tc>
        <w:tc>
          <w:tcPr>
            <w:tcW w:w="1100" w:type="dxa"/>
            <w:tcBorders>
              <w:top w:val="single" w:sz="4" w:space="0" w:color="auto"/>
              <w:left w:val="single" w:sz="4" w:space="0" w:color="auto"/>
              <w:bottom w:val="single" w:sz="4" w:space="0" w:color="auto"/>
              <w:right w:val="single" w:sz="8" w:space="0" w:color="auto"/>
            </w:tcBorders>
            <w:vAlign w:val="center"/>
          </w:tcPr>
          <w:p w:rsidR="001A4D30" w:rsidRPr="001A4D30" w:rsidRDefault="00B5518B"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390.17</w:t>
            </w: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B5518B" w:rsidP="00CF0B0F">
            <w:pPr>
              <w:jc w:val="center"/>
              <w:rPr>
                <w:rFonts w:ascii="Times New Roman" w:hAnsi="Times New Roman" w:cs="Times New Roman"/>
                <w:b/>
                <w:bCs/>
                <w:sz w:val="24"/>
                <w:szCs w:val="24"/>
              </w:rPr>
            </w:pPr>
            <w:r>
              <w:rPr>
                <w:rFonts w:ascii="Times New Roman" w:hAnsi="Times New Roman" w:cs="Times New Roman"/>
                <w:b/>
                <w:sz w:val="24"/>
                <w:szCs w:val="24"/>
              </w:rPr>
              <w:t>ZEMLJANI</w:t>
            </w:r>
            <w:r w:rsidR="008B6D0D" w:rsidRPr="00214D3E">
              <w:rPr>
                <w:rFonts w:ascii="Times New Roman" w:hAnsi="Times New Roman" w:cs="Times New Roman"/>
                <w:b/>
                <w:sz w:val="24"/>
                <w:szCs w:val="24"/>
              </w:rPr>
              <w:t xml:space="preserve"> RADOVI</w:t>
            </w:r>
            <w:r w:rsidR="00CF0B0F" w:rsidRPr="00214D3E">
              <w:rPr>
                <w:rFonts w:ascii="Times New Roman" w:hAnsi="Times New Roman" w:cs="Times New Roman"/>
                <w:b/>
                <w:sz w:val="24"/>
                <w:szCs w:val="24"/>
              </w:rPr>
              <w:t xml:space="preserve"> </w:t>
            </w:r>
          </w:p>
        </w:tc>
      </w:tr>
      <w:tr w:rsidR="00B5518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w:t>
            </w:r>
          </w:p>
        </w:tc>
        <w:tc>
          <w:tcPr>
            <w:tcW w:w="2674" w:type="dxa"/>
            <w:vMerge w:val="restart"/>
            <w:tcBorders>
              <w:top w:val="single" w:sz="4" w:space="0" w:color="auto"/>
              <w:left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b/>
                <w:sz w:val="24"/>
                <w:szCs w:val="24"/>
                <w:lang w:val="sr-Latn-CS" w:eastAsia="sr-Latn-CS"/>
              </w:rPr>
            </w:pPr>
            <w:r>
              <w:rPr>
                <w:rFonts w:ascii="Times New Roman" w:hAnsi="Times New Roman" w:cs="Times New Roman"/>
                <w:b/>
                <w:sz w:val="24"/>
                <w:szCs w:val="24"/>
              </w:rPr>
              <w:t>ZEMLJANI</w:t>
            </w:r>
            <w:r w:rsidRPr="00214D3E">
              <w:rPr>
                <w:rFonts w:ascii="Times New Roman" w:hAnsi="Times New Roman" w:cs="Times New Roman"/>
                <w:b/>
                <w:sz w:val="24"/>
                <w:szCs w:val="24"/>
              </w:rPr>
              <w:t xml:space="preserve"> RADOVI</w:t>
            </w: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Iskop zemlje III i IV kategorije sa utovarom i</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prevozom viška</w:t>
            </w:r>
            <w:r>
              <w:rPr>
                <w:rFonts w:ascii="Times New Roman" w:hAnsi="Times New Roman" w:cs="Times New Roman"/>
                <w:sz w:val="24"/>
                <w:szCs w:val="24"/>
              </w:rPr>
              <w:t xml:space="preserve"> materijala na gradsku deponiju</w:t>
            </w:r>
          </w:p>
        </w:tc>
        <w:tc>
          <w:tcPr>
            <w:tcW w:w="994" w:type="dxa"/>
            <w:tcBorders>
              <w:top w:val="single" w:sz="4" w:space="0" w:color="auto"/>
              <w:left w:val="single" w:sz="4" w:space="0" w:color="auto"/>
              <w:bottom w:val="single" w:sz="4" w:space="0" w:color="auto"/>
              <w:right w:val="single" w:sz="4" w:space="0" w:color="auto"/>
            </w:tcBorders>
            <w:vAlign w:val="center"/>
          </w:tcPr>
          <w:p w:rsidR="00B5518B" w:rsidRPr="00214D3E" w:rsidRDefault="00B5518B" w:rsidP="00CF0B0F">
            <w:pPr>
              <w:rPr>
                <w:rFonts w:ascii="Times New Roman" w:hAnsi="Times New Roman" w:cs="Times New Roman"/>
                <w:sz w:val="24"/>
                <w:szCs w:val="24"/>
              </w:rPr>
            </w:pPr>
            <w:r>
              <w:rPr>
                <w:rFonts w:ascii="Times New Roman" w:hAnsi="Times New Roman" w:cs="Times New Roman"/>
                <w:sz w:val="24"/>
                <w:szCs w:val="24"/>
              </w:rPr>
              <w:t>m3</w:t>
            </w:r>
          </w:p>
          <w:p w:rsidR="00B5518B" w:rsidRPr="00214D3E" w:rsidRDefault="00B5518B"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204.33</w:t>
            </w:r>
          </w:p>
        </w:tc>
      </w:tr>
      <w:tr w:rsidR="00B5518B"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w:t>
            </w:r>
          </w:p>
        </w:tc>
        <w:tc>
          <w:tcPr>
            <w:tcW w:w="2674" w:type="dxa"/>
            <w:vMerge/>
            <w:tcBorders>
              <w:left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Izrada nasipa prema projektovanim profilima i</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kotama</w:t>
            </w:r>
          </w:p>
        </w:tc>
        <w:tc>
          <w:tcPr>
            <w:tcW w:w="994" w:type="dxa"/>
            <w:tcBorders>
              <w:top w:val="single" w:sz="4" w:space="0" w:color="auto"/>
              <w:left w:val="single" w:sz="4" w:space="0" w:color="auto"/>
              <w:bottom w:val="single" w:sz="4" w:space="0" w:color="auto"/>
              <w:right w:val="single" w:sz="4" w:space="0" w:color="auto"/>
            </w:tcBorders>
            <w:vAlign w:val="center"/>
          </w:tcPr>
          <w:p w:rsidR="00B5518B" w:rsidRPr="00214D3E" w:rsidRDefault="00B5518B" w:rsidP="00CF0B0F">
            <w:pPr>
              <w:rPr>
                <w:rFonts w:ascii="Times New Roman" w:hAnsi="Times New Roman" w:cs="Times New Roman"/>
                <w:sz w:val="24"/>
                <w:szCs w:val="24"/>
              </w:rPr>
            </w:pPr>
            <w:r>
              <w:rPr>
                <w:rFonts w:ascii="Times New Roman" w:hAnsi="Times New Roman" w:cs="Times New Roman"/>
                <w:sz w:val="24"/>
                <w:szCs w:val="24"/>
              </w:rPr>
              <w:t>m3</w:t>
            </w:r>
          </w:p>
          <w:p w:rsidR="00B5518B" w:rsidRPr="00214D3E" w:rsidRDefault="00B5518B"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10.69</w:t>
            </w:r>
          </w:p>
        </w:tc>
      </w:tr>
      <w:tr w:rsidR="00B5518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w:t>
            </w:r>
          </w:p>
        </w:tc>
        <w:tc>
          <w:tcPr>
            <w:tcW w:w="2674" w:type="dxa"/>
            <w:vMerge/>
            <w:tcBorders>
              <w:left w:val="single" w:sz="4" w:space="0" w:color="auto"/>
              <w:bottom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Mašinsko uređenje posteljice.</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Pozicija obuhvata planiranje do projektovanih</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kota</w:t>
            </w:r>
          </w:p>
        </w:tc>
        <w:tc>
          <w:tcPr>
            <w:tcW w:w="994" w:type="dxa"/>
            <w:tcBorders>
              <w:top w:val="single" w:sz="4" w:space="0" w:color="auto"/>
              <w:left w:val="single" w:sz="4" w:space="0" w:color="auto"/>
              <w:bottom w:val="single" w:sz="4" w:space="0" w:color="auto"/>
              <w:right w:val="single" w:sz="4" w:space="0" w:color="auto"/>
            </w:tcBorders>
            <w:vAlign w:val="center"/>
          </w:tcPr>
          <w:p w:rsidR="00B5518B" w:rsidRPr="00214D3E" w:rsidRDefault="00B5518B" w:rsidP="00CF0B0F">
            <w:pPr>
              <w:rPr>
                <w:rFonts w:ascii="Times New Roman" w:hAnsi="Times New Roman" w:cs="Times New Roman"/>
                <w:sz w:val="24"/>
                <w:szCs w:val="24"/>
              </w:rPr>
            </w:pPr>
            <w:r>
              <w:rPr>
                <w:rFonts w:ascii="Times New Roman" w:hAnsi="Times New Roman" w:cs="Times New Roman"/>
                <w:sz w:val="24"/>
                <w:szCs w:val="24"/>
              </w:rPr>
              <w:t>m2</w:t>
            </w: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434.80</w:t>
            </w:r>
          </w:p>
        </w:tc>
      </w:tr>
      <w:tr w:rsidR="008B6D0D"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B6D0D" w:rsidRPr="00214D3E" w:rsidRDefault="00B5518B" w:rsidP="008B6D0D">
            <w:pPr>
              <w:jc w:val="center"/>
              <w:rPr>
                <w:rFonts w:ascii="Times New Roman" w:hAnsi="Times New Roman" w:cs="Times New Roman"/>
                <w:b/>
                <w:sz w:val="24"/>
                <w:szCs w:val="24"/>
              </w:rPr>
            </w:pPr>
            <w:r>
              <w:rPr>
                <w:rFonts w:ascii="Times New Roman" w:hAnsi="Times New Roman" w:cs="Times New Roman"/>
                <w:b/>
                <w:sz w:val="24"/>
                <w:szCs w:val="24"/>
              </w:rPr>
              <w:t>KOLOVOZNA KONSTRUKCIJA</w:t>
            </w:r>
            <w:r w:rsidR="008B6D0D" w:rsidRPr="00214D3E">
              <w:rPr>
                <w:rFonts w:ascii="Times New Roman" w:hAnsi="Times New Roman" w:cs="Times New Roman"/>
                <w:b/>
                <w:sz w:val="24"/>
                <w:szCs w:val="24"/>
              </w:rPr>
              <w:t xml:space="preserve"> </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w:t>
            </w:r>
          </w:p>
        </w:tc>
        <w:tc>
          <w:tcPr>
            <w:tcW w:w="2674" w:type="dxa"/>
            <w:vMerge w:val="restart"/>
            <w:tcBorders>
              <w:top w:val="single" w:sz="4" w:space="0" w:color="auto"/>
              <w:left w:val="single" w:sz="4" w:space="0" w:color="auto"/>
              <w:right w:val="single" w:sz="4" w:space="0" w:color="auto"/>
            </w:tcBorders>
            <w:vAlign w:val="center"/>
          </w:tcPr>
          <w:p w:rsidR="00CF0B0F" w:rsidRPr="00214D3E" w:rsidRDefault="00B5518B" w:rsidP="001812EB">
            <w:pPr>
              <w:jc w:val="center"/>
              <w:rPr>
                <w:rFonts w:ascii="Times New Roman" w:hAnsi="Times New Roman" w:cs="Times New Roman"/>
                <w:b/>
                <w:sz w:val="24"/>
                <w:szCs w:val="24"/>
                <w:lang w:val="sr-Latn-CS" w:eastAsia="sr-Latn-CS"/>
              </w:rPr>
            </w:pPr>
            <w:r>
              <w:rPr>
                <w:rFonts w:ascii="Times New Roman" w:hAnsi="Times New Roman" w:cs="Times New Roman"/>
                <w:b/>
                <w:sz w:val="24"/>
                <w:szCs w:val="24"/>
              </w:rPr>
              <w:t>KOLOVOZNA KONSTRUKCIJA</w:t>
            </w: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Nabavka, transport i ugradnja tampona od</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drobljenog materijala 0/31.5mm debljine 30cm</w:t>
            </w:r>
          </w:p>
          <w:p w:rsidR="00CF0B0F" w:rsidRPr="00B5518B" w:rsidRDefault="00CF0B0F" w:rsidP="00BF426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CF0B0F" w:rsidP="00CF0B0F">
            <w:pPr>
              <w:rPr>
                <w:rFonts w:ascii="Times New Roman" w:hAnsi="Times New Roman" w:cs="Times New Roman"/>
                <w:sz w:val="24"/>
                <w:szCs w:val="24"/>
              </w:rPr>
            </w:pPr>
          </w:p>
          <w:p w:rsidR="00CF0B0F"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118.40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Nabavka, transport i ugradnja bituminiziranog</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nosećeg sloja BNS 22sA d=6cm</w:t>
            </w:r>
          </w:p>
          <w:p w:rsidR="00CF0B0F" w:rsidRPr="00B5518B" w:rsidRDefault="00CF0B0F" w:rsidP="00BF426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DE198F" w:rsidP="00CF0B0F">
            <w:pPr>
              <w:rPr>
                <w:rFonts w:ascii="Times New Roman" w:hAnsi="Times New Roman" w:cs="Times New Roman"/>
                <w:sz w:val="24"/>
                <w:szCs w:val="24"/>
              </w:rPr>
            </w:pPr>
            <w:r>
              <w:rPr>
                <w:rFonts w:ascii="Times New Roman" w:hAnsi="Times New Roman" w:cs="Times New Roman"/>
                <w:sz w:val="24"/>
                <w:szCs w:val="24"/>
              </w:rPr>
              <w:t>m2</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390.17</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9</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Nabavka, transport i ugradnja habajućeg sloja</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od asfalt betona AB 11s d=4cm</w:t>
            </w:r>
          </w:p>
          <w:p w:rsidR="00CF0B0F" w:rsidRPr="00B5518B" w:rsidRDefault="00CF0B0F" w:rsidP="00E72A42">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DE198F" w:rsidP="00E72A42">
            <w:pPr>
              <w:rPr>
                <w:rFonts w:ascii="Times New Roman" w:hAnsi="Times New Roman" w:cs="Times New Roman"/>
                <w:sz w:val="24"/>
                <w:szCs w:val="24"/>
              </w:rPr>
            </w:pPr>
            <w:r>
              <w:rPr>
                <w:rFonts w:ascii="Times New Roman" w:hAnsi="Times New Roman" w:cs="Times New Roman"/>
                <w:sz w:val="24"/>
                <w:szCs w:val="24"/>
              </w:rPr>
              <w:t>m2</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390.17</w:t>
            </w:r>
          </w:p>
        </w:tc>
      </w:tr>
      <w:tr w:rsidR="00B5518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10</w:t>
            </w:r>
          </w:p>
        </w:tc>
        <w:tc>
          <w:tcPr>
            <w:tcW w:w="2674" w:type="dxa"/>
            <w:tcBorders>
              <w:left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Ugradnja betonskog rigola </w:t>
            </w:r>
          </w:p>
        </w:tc>
        <w:tc>
          <w:tcPr>
            <w:tcW w:w="994" w:type="dxa"/>
            <w:tcBorders>
              <w:top w:val="single" w:sz="4" w:space="0" w:color="auto"/>
              <w:left w:val="single" w:sz="4" w:space="0" w:color="auto"/>
              <w:bottom w:val="single" w:sz="4" w:space="0" w:color="auto"/>
              <w:right w:val="single" w:sz="4" w:space="0" w:color="auto"/>
            </w:tcBorders>
            <w:vAlign w:val="center"/>
          </w:tcPr>
          <w:p w:rsidR="00DE198F" w:rsidRPr="001A4D30" w:rsidRDefault="00DE198F" w:rsidP="00DE198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 xml:space="preserve">m' </w:t>
            </w:r>
          </w:p>
          <w:p w:rsidR="00B5518B" w:rsidRPr="00214D3E" w:rsidRDefault="00B5518B" w:rsidP="00E72A4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DE198F" w:rsidP="001812EB">
            <w:pPr>
              <w:rPr>
                <w:rFonts w:ascii="Times New Roman" w:hAnsi="Times New Roman" w:cs="Times New Roman"/>
                <w:sz w:val="24"/>
                <w:szCs w:val="24"/>
              </w:rPr>
            </w:pPr>
            <w:r>
              <w:rPr>
                <w:rFonts w:ascii="Times New Roman" w:hAnsi="Times New Roman" w:cs="Times New Roman"/>
                <w:sz w:val="24"/>
                <w:szCs w:val="24"/>
              </w:rPr>
              <w:lastRenderedPageBreak/>
              <w:t>53.00</w:t>
            </w:r>
          </w:p>
        </w:tc>
      </w:tr>
      <w:tr w:rsidR="001765B4"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765B4" w:rsidRPr="00214D3E" w:rsidRDefault="00DE198F" w:rsidP="001765B4">
            <w:pPr>
              <w:jc w:val="center"/>
              <w:rPr>
                <w:rFonts w:ascii="Times New Roman" w:hAnsi="Times New Roman" w:cs="Times New Roman"/>
                <w:b/>
                <w:sz w:val="24"/>
                <w:szCs w:val="24"/>
              </w:rPr>
            </w:pPr>
            <w:r>
              <w:rPr>
                <w:rFonts w:ascii="Times New Roman" w:hAnsi="Times New Roman" w:cs="Times New Roman"/>
                <w:b/>
                <w:sz w:val="24"/>
                <w:szCs w:val="24"/>
              </w:rPr>
              <w:lastRenderedPageBreak/>
              <w:t>OSTALI RADOVI</w:t>
            </w:r>
            <w:r w:rsidR="001765B4" w:rsidRPr="00214D3E">
              <w:rPr>
                <w:rFonts w:ascii="Times New Roman" w:hAnsi="Times New Roman" w:cs="Times New Roman"/>
                <w:b/>
                <w:sz w:val="24"/>
                <w:szCs w:val="24"/>
              </w:rPr>
              <w:t xml:space="preserve"> </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DE198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11</w:t>
            </w:r>
          </w:p>
        </w:tc>
        <w:tc>
          <w:tcPr>
            <w:tcW w:w="2674" w:type="dxa"/>
            <w:vMerge w:val="restart"/>
            <w:tcBorders>
              <w:top w:val="single" w:sz="4" w:space="0" w:color="auto"/>
              <w:left w:val="single" w:sz="4" w:space="0" w:color="auto"/>
              <w:right w:val="single" w:sz="4" w:space="0" w:color="auto"/>
            </w:tcBorders>
            <w:vAlign w:val="center"/>
          </w:tcPr>
          <w:p w:rsidR="00FE5DE8" w:rsidRPr="00214D3E" w:rsidRDefault="00DE198F"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OSTALI RADOVI</w:t>
            </w:r>
            <w:r w:rsidRPr="00214D3E">
              <w:rPr>
                <w:rFonts w:ascii="Times New Roman" w:hAnsi="Times New Roman" w:cs="Times New Roman"/>
                <w:b/>
                <w:sz w:val="24"/>
                <w:szCs w:val="24"/>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Izrada, nabavka i montaža zaštitne ograde H1-W5-ankerisana</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45.00</w:t>
            </w:r>
          </w:p>
        </w:tc>
      </w:tr>
      <w:tr w:rsidR="00FE5DE8" w:rsidRPr="00656000" w:rsidTr="00DE198F">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DE198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12</w:t>
            </w:r>
          </w:p>
        </w:tc>
        <w:tc>
          <w:tcPr>
            <w:tcW w:w="2674" w:type="dxa"/>
            <w:vMerge/>
            <w:tcBorders>
              <w:left w:val="single" w:sz="4" w:space="0" w:color="auto"/>
              <w:bottom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Izrada, nabavka i montaža početih i izvršnih konstrukcija ograde H1-W5, L=4.0 m</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DE198F" w:rsidP="001812EB">
            <w:pPr>
              <w:rPr>
                <w:rFonts w:ascii="Times New Roman" w:hAnsi="Times New Roman" w:cs="Times New Roman"/>
                <w:sz w:val="24"/>
                <w:szCs w:val="24"/>
                <w:vertAlign w:val="superscript"/>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2.00</w:t>
            </w:r>
          </w:p>
        </w:tc>
      </w:tr>
      <w:tr w:rsidR="00DE198F" w:rsidRPr="00656000" w:rsidTr="00DE198F">
        <w:trPr>
          <w:trHeight w:val="575"/>
        </w:trPr>
        <w:tc>
          <w:tcPr>
            <w:tcW w:w="10220" w:type="dxa"/>
            <w:gridSpan w:val="5"/>
            <w:tcBorders>
              <w:top w:val="single" w:sz="4" w:space="0" w:color="auto"/>
              <w:left w:val="single" w:sz="8" w:space="0" w:color="auto"/>
              <w:bottom w:val="single" w:sz="4" w:space="0" w:color="auto"/>
              <w:right w:val="single" w:sz="8" w:space="0" w:color="auto"/>
            </w:tcBorders>
            <w:vAlign w:val="center"/>
          </w:tcPr>
          <w:p w:rsidR="00DE198F" w:rsidRPr="00DE198F" w:rsidRDefault="00DE198F" w:rsidP="00DE198F">
            <w:pPr>
              <w:jc w:val="center"/>
              <w:rPr>
                <w:rFonts w:ascii="Times New Roman" w:hAnsi="Times New Roman" w:cs="Times New Roman"/>
                <w:b/>
                <w:sz w:val="24"/>
                <w:szCs w:val="24"/>
              </w:rPr>
            </w:pPr>
            <w:r>
              <w:rPr>
                <w:rFonts w:ascii="Times New Roman" w:hAnsi="Times New Roman" w:cs="Times New Roman"/>
                <w:b/>
                <w:sz w:val="24"/>
                <w:szCs w:val="24"/>
              </w:rPr>
              <w:t>PRIPREMNI I ZEMLJANI RADOVI</w:t>
            </w:r>
          </w:p>
        </w:tc>
      </w:tr>
      <w:tr w:rsidR="00DE198F" w:rsidRPr="00656000" w:rsidTr="00572867">
        <w:trPr>
          <w:trHeight w:val="839"/>
        </w:trPr>
        <w:tc>
          <w:tcPr>
            <w:tcW w:w="481" w:type="dxa"/>
            <w:tcBorders>
              <w:top w:val="single" w:sz="4" w:space="0" w:color="auto"/>
              <w:left w:val="single" w:sz="8" w:space="0" w:color="auto"/>
              <w:bottom w:val="single" w:sz="4" w:space="0" w:color="auto"/>
              <w:right w:val="single" w:sz="4" w:space="0" w:color="auto"/>
            </w:tcBorders>
            <w:vAlign w:val="center"/>
          </w:tcPr>
          <w:p w:rsidR="00DE198F" w:rsidRPr="00214D3E" w:rsidRDefault="00DE198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2674" w:type="dxa"/>
            <w:vMerge w:val="restart"/>
            <w:tcBorders>
              <w:top w:val="single" w:sz="4" w:space="0" w:color="auto"/>
              <w:left w:val="single" w:sz="4" w:space="0" w:color="auto"/>
              <w:right w:val="single" w:sz="4" w:space="0" w:color="auto"/>
            </w:tcBorders>
            <w:vAlign w:val="center"/>
          </w:tcPr>
          <w:p w:rsidR="00DE198F" w:rsidRPr="00214D3E" w:rsidRDefault="00DE198F"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PRIPREMNI I ZEMLJANI RADOVI</w:t>
            </w:r>
          </w:p>
        </w:tc>
        <w:tc>
          <w:tcPr>
            <w:tcW w:w="4971" w:type="dxa"/>
            <w:tcBorders>
              <w:top w:val="single" w:sz="4" w:space="0" w:color="auto"/>
              <w:left w:val="single" w:sz="4" w:space="0" w:color="auto"/>
              <w:bottom w:val="single" w:sz="4" w:space="0" w:color="auto"/>
              <w:right w:val="single" w:sz="4" w:space="0" w:color="auto"/>
            </w:tcBorders>
            <w:vAlign w:val="center"/>
          </w:tcPr>
          <w:p w:rsidR="00DE198F" w:rsidRPr="00214D3E" w:rsidRDefault="00DE198F" w:rsidP="00DE198F">
            <w:pPr>
              <w:jc w:val="both"/>
              <w:rPr>
                <w:rFonts w:ascii="Times New Roman" w:hAnsi="Times New Roman" w:cs="Times New Roman"/>
                <w:sz w:val="24"/>
                <w:szCs w:val="24"/>
              </w:rPr>
            </w:pPr>
            <w:r>
              <w:rPr>
                <w:rFonts w:ascii="Times New Roman" w:hAnsi="Times New Roman" w:cs="Times New Roman"/>
                <w:sz w:val="24"/>
                <w:szCs w:val="24"/>
              </w:rPr>
              <w:t>Čišćenje terena, geodetsko snimanje i obilježavanje terena i izrada pristupnih puteva</w:t>
            </w:r>
          </w:p>
        </w:tc>
        <w:tc>
          <w:tcPr>
            <w:tcW w:w="994" w:type="dxa"/>
            <w:tcBorders>
              <w:top w:val="single" w:sz="4" w:space="0" w:color="auto"/>
              <w:left w:val="single" w:sz="4" w:space="0" w:color="auto"/>
              <w:bottom w:val="single" w:sz="4" w:space="0" w:color="auto"/>
              <w:right w:val="single" w:sz="4" w:space="0" w:color="auto"/>
            </w:tcBorders>
            <w:vAlign w:val="center"/>
          </w:tcPr>
          <w:p w:rsidR="00DE198F" w:rsidRPr="00214D3E" w:rsidRDefault="0024730C" w:rsidP="001765B4">
            <w:pPr>
              <w:rPr>
                <w:rFonts w:ascii="Times New Roman" w:hAnsi="Times New Roman" w:cs="Times New Roman"/>
                <w:sz w:val="24"/>
                <w:szCs w:val="24"/>
              </w:rPr>
            </w:pPr>
            <w:r>
              <w:rPr>
                <w:rFonts w:ascii="Times New Roman" w:hAnsi="Times New Roman" w:cs="Times New Roman"/>
                <w:sz w:val="24"/>
                <w:szCs w:val="24"/>
              </w:rPr>
              <w:t>kom</w:t>
            </w:r>
          </w:p>
          <w:p w:rsidR="00DE198F" w:rsidRPr="00214D3E" w:rsidRDefault="00DE198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1.00</w:t>
            </w:r>
          </w:p>
        </w:tc>
      </w:tr>
      <w:tr w:rsidR="00DE198F" w:rsidRPr="00656000" w:rsidTr="00572867">
        <w:trPr>
          <w:trHeight w:val="1045"/>
        </w:trPr>
        <w:tc>
          <w:tcPr>
            <w:tcW w:w="481" w:type="dxa"/>
            <w:tcBorders>
              <w:top w:val="single" w:sz="4" w:space="0" w:color="auto"/>
              <w:left w:val="single" w:sz="8" w:space="0" w:color="auto"/>
              <w:right w:val="single" w:sz="4" w:space="0" w:color="auto"/>
            </w:tcBorders>
            <w:vAlign w:val="center"/>
          </w:tcPr>
          <w:p w:rsidR="00DE198F" w:rsidRPr="00214D3E" w:rsidRDefault="00DE198F" w:rsidP="004D6777">
            <w:pPr>
              <w:spacing w:after="0"/>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14</w:t>
            </w:r>
          </w:p>
        </w:tc>
        <w:tc>
          <w:tcPr>
            <w:tcW w:w="2674" w:type="dxa"/>
            <w:vMerge/>
            <w:tcBorders>
              <w:left w:val="single" w:sz="4" w:space="0" w:color="auto"/>
              <w:right w:val="single" w:sz="4" w:space="0" w:color="auto"/>
            </w:tcBorders>
            <w:vAlign w:val="center"/>
          </w:tcPr>
          <w:p w:rsidR="00DE198F" w:rsidRPr="00214D3E" w:rsidRDefault="00DE198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right w:val="single" w:sz="4" w:space="0" w:color="auto"/>
            </w:tcBorders>
            <w:vAlign w:val="center"/>
          </w:tcPr>
          <w:p w:rsidR="00DE198F"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 xml:space="preserve">Mašinski iskop zemljanog materijala za temelje potpornih zidova i uređenje kosine u tlu III i IV kategorije sa odvozom na lokalnu deponiju do 5000m udaljenosti. </w:t>
            </w:r>
          </w:p>
        </w:tc>
        <w:tc>
          <w:tcPr>
            <w:tcW w:w="994" w:type="dxa"/>
            <w:tcBorders>
              <w:top w:val="single" w:sz="4" w:space="0" w:color="auto"/>
              <w:left w:val="single" w:sz="4" w:space="0" w:color="auto"/>
              <w:right w:val="single" w:sz="4"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right w:val="single" w:sz="8"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425.62</w:t>
            </w:r>
          </w:p>
        </w:tc>
      </w:tr>
      <w:tr w:rsidR="00DE198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DE198F" w:rsidRPr="00214D3E"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2674" w:type="dxa"/>
            <w:vMerge/>
            <w:tcBorders>
              <w:left w:val="single" w:sz="4" w:space="0" w:color="auto"/>
              <w:right w:val="single" w:sz="4" w:space="0" w:color="auto"/>
            </w:tcBorders>
            <w:vAlign w:val="center"/>
          </w:tcPr>
          <w:p w:rsidR="00DE198F" w:rsidRPr="00214D3E" w:rsidRDefault="00DE198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DE198F"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 xml:space="preserve">Izrada nasipa 1 od šljunkovito-pjeskovitog materijala maksimalne dimenzije zrna 10cm. Nasipa se u slojevima do 40cm debljine i zbija do modula stišljivosti Ms=40Mpa. </w:t>
            </w:r>
          </w:p>
        </w:tc>
        <w:tc>
          <w:tcPr>
            <w:tcW w:w="994" w:type="dxa"/>
            <w:tcBorders>
              <w:top w:val="single" w:sz="4" w:space="0" w:color="auto"/>
              <w:left w:val="single" w:sz="4" w:space="0" w:color="auto"/>
              <w:bottom w:val="single" w:sz="4" w:space="0" w:color="auto"/>
              <w:right w:val="single" w:sz="4"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DE198F" w:rsidRPr="00214D3E" w:rsidRDefault="002D487F" w:rsidP="001812EB">
            <w:pPr>
              <w:rPr>
                <w:rFonts w:ascii="Times New Roman" w:hAnsi="Times New Roman" w:cs="Times New Roman"/>
                <w:sz w:val="24"/>
                <w:szCs w:val="24"/>
              </w:rPr>
            </w:pPr>
            <w:r>
              <w:rPr>
                <w:rFonts w:ascii="Times New Roman" w:hAnsi="Times New Roman" w:cs="Times New Roman"/>
                <w:sz w:val="24"/>
                <w:szCs w:val="24"/>
              </w:rPr>
              <w:t>119.22</w:t>
            </w:r>
          </w:p>
        </w:tc>
      </w:tr>
      <w:tr w:rsidR="002D487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2D487F"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2674" w:type="dxa"/>
            <w:tcBorders>
              <w:left w:val="single" w:sz="4" w:space="0" w:color="auto"/>
              <w:right w:val="single" w:sz="4" w:space="0" w:color="auto"/>
            </w:tcBorders>
            <w:vAlign w:val="center"/>
          </w:tcPr>
          <w:p w:rsidR="002D487F" w:rsidRPr="00214D3E" w:rsidRDefault="002D487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2D487F" w:rsidRDefault="002D487F" w:rsidP="00BF426D">
            <w:pPr>
              <w:jc w:val="both"/>
              <w:rPr>
                <w:rFonts w:ascii="Times New Roman" w:hAnsi="Times New Roman" w:cs="Times New Roman"/>
                <w:sz w:val="24"/>
                <w:szCs w:val="24"/>
              </w:rPr>
            </w:pPr>
            <w:r>
              <w:rPr>
                <w:rFonts w:ascii="Times New Roman" w:hAnsi="Times New Roman" w:cs="Times New Roman"/>
                <w:sz w:val="24"/>
                <w:szCs w:val="24"/>
              </w:rPr>
              <w:t>Izrada nasipa 2 od šljunkovito-pjeskovitog materijala maksimalne dimenzije zrna 20cm. Nasipa se u slojevima do 40cm debljine i zbija do modula stišljivosti Ms=40Mpa.</w:t>
            </w:r>
          </w:p>
        </w:tc>
        <w:tc>
          <w:tcPr>
            <w:tcW w:w="994" w:type="dxa"/>
            <w:tcBorders>
              <w:top w:val="single" w:sz="4" w:space="0" w:color="auto"/>
              <w:left w:val="single" w:sz="4" w:space="0" w:color="auto"/>
              <w:bottom w:val="single" w:sz="4" w:space="0" w:color="auto"/>
              <w:right w:val="single" w:sz="4"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56.08</w:t>
            </w:r>
          </w:p>
        </w:tc>
      </w:tr>
      <w:tr w:rsidR="002D487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2D487F"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17</w:t>
            </w:r>
          </w:p>
        </w:tc>
        <w:tc>
          <w:tcPr>
            <w:tcW w:w="2674" w:type="dxa"/>
            <w:tcBorders>
              <w:left w:val="single" w:sz="4" w:space="0" w:color="auto"/>
              <w:right w:val="single" w:sz="4" w:space="0" w:color="auto"/>
            </w:tcBorders>
            <w:vAlign w:val="center"/>
          </w:tcPr>
          <w:p w:rsidR="002D487F" w:rsidRPr="00214D3E" w:rsidRDefault="002D487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2D487F" w:rsidRDefault="002D487F" w:rsidP="002D487F">
            <w:pPr>
              <w:jc w:val="both"/>
              <w:rPr>
                <w:rFonts w:ascii="Times New Roman" w:hAnsi="Times New Roman" w:cs="Times New Roman"/>
                <w:sz w:val="24"/>
                <w:szCs w:val="24"/>
              </w:rPr>
            </w:pPr>
            <w:r>
              <w:rPr>
                <w:rFonts w:ascii="Times New Roman" w:hAnsi="Times New Roman" w:cs="Times New Roman"/>
                <w:sz w:val="24"/>
                <w:szCs w:val="24"/>
              </w:rPr>
              <w:t>Izrada nasipa 3 od glinovitog materijala. Nasipa se u slojevima do 40cm debljine i zbija do modula stišljivosti Ms=15MPa.</w:t>
            </w:r>
          </w:p>
        </w:tc>
        <w:tc>
          <w:tcPr>
            <w:tcW w:w="994" w:type="dxa"/>
            <w:tcBorders>
              <w:top w:val="single" w:sz="4" w:space="0" w:color="auto"/>
              <w:left w:val="single" w:sz="4" w:space="0" w:color="auto"/>
              <w:bottom w:val="single" w:sz="4" w:space="0" w:color="auto"/>
              <w:right w:val="single" w:sz="4"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32.70</w:t>
            </w:r>
          </w:p>
        </w:tc>
      </w:tr>
      <w:tr w:rsidR="002D487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2D487F"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18</w:t>
            </w:r>
          </w:p>
        </w:tc>
        <w:tc>
          <w:tcPr>
            <w:tcW w:w="2674" w:type="dxa"/>
            <w:tcBorders>
              <w:left w:val="single" w:sz="4" w:space="0" w:color="auto"/>
              <w:right w:val="single" w:sz="4" w:space="0" w:color="auto"/>
            </w:tcBorders>
            <w:vAlign w:val="center"/>
          </w:tcPr>
          <w:p w:rsidR="002D487F" w:rsidRPr="00214D3E" w:rsidRDefault="002D487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2D487F" w:rsidRDefault="002D487F" w:rsidP="002D487F">
            <w:pPr>
              <w:jc w:val="both"/>
              <w:rPr>
                <w:rFonts w:ascii="Times New Roman" w:hAnsi="Times New Roman" w:cs="Times New Roman"/>
                <w:sz w:val="24"/>
                <w:szCs w:val="24"/>
              </w:rPr>
            </w:pPr>
            <w:r>
              <w:rPr>
                <w:rFonts w:ascii="Times New Roman" w:hAnsi="Times New Roman" w:cs="Times New Roman"/>
                <w:sz w:val="24"/>
                <w:szCs w:val="24"/>
              </w:rPr>
              <w:t>Izrada nasipa 4 od uniformnog šljunkovito-pjeskovitog materijala dimenzija zrna 4-12 mm.</w:t>
            </w:r>
          </w:p>
        </w:tc>
        <w:tc>
          <w:tcPr>
            <w:tcW w:w="994" w:type="dxa"/>
            <w:tcBorders>
              <w:top w:val="single" w:sz="4" w:space="0" w:color="auto"/>
              <w:left w:val="single" w:sz="4" w:space="0" w:color="auto"/>
              <w:bottom w:val="single" w:sz="4" w:space="0" w:color="auto"/>
              <w:right w:val="single" w:sz="4"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6.65</w:t>
            </w:r>
          </w:p>
        </w:tc>
      </w:tr>
      <w:tr w:rsidR="007A2AA5"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7A2AA5" w:rsidRPr="00214D3E" w:rsidRDefault="002D487F" w:rsidP="007A2AA5">
            <w:pPr>
              <w:jc w:val="center"/>
              <w:rPr>
                <w:rFonts w:ascii="Times New Roman" w:hAnsi="Times New Roman" w:cs="Times New Roman"/>
                <w:sz w:val="24"/>
                <w:szCs w:val="24"/>
              </w:rPr>
            </w:pPr>
            <w:r>
              <w:rPr>
                <w:rFonts w:ascii="Times New Roman" w:hAnsi="Times New Roman" w:cs="Times New Roman"/>
                <w:b/>
                <w:bCs/>
                <w:sz w:val="24"/>
                <w:szCs w:val="24"/>
              </w:rPr>
              <w:t>IZRADA BUŠENIH ŠIPOVA</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19</w:t>
            </w:r>
          </w:p>
        </w:tc>
        <w:tc>
          <w:tcPr>
            <w:tcW w:w="2674" w:type="dxa"/>
            <w:vMerge w:val="restart"/>
            <w:tcBorders>
              <w:top w:val="single" w:sz="4" w:space="0" w:color="auto"/>
              <w:left w:val="single" w:sz="4" w:space="0" w:color="auto"/>
              <w:right w:val="single" w:sz="4" w:space="0" w:color="auto"/>
            </w:tcBorders>
            <w:vAlign w:val="center"/>
          </w:tcPr>
          <w:p w:rsidR="001765B4" w:rsidRPr="00214D3E" w:rsidRDefault="002D487F" w:rsidP="001765B4">
            <w:pPr>
              <w:jc w:val="center"/>
              <w:rPr>
                <w:rFonts w:ascii="Times New Roman" w:hAnsi="Times New Roman" w:cs="Times New Roman"/>
                <w:sz w:val="24"/>
                <w:szCs w:val="24"/>
                <w:lang w:val="sr-Latn-CS" w:eastAsia="sr-Latn-CS"/>
              </w:rPr>
            </w:pPr>
            <w:r>
              <w:rPr>
                <w:rFonts w:ascii="Times New Roman" w:hAnsi="Times New Roman" w:cs="Times New Roman"/>
                <w:b/>
                <w:bCs/>
                <w:sz w:val="24"/>
                <w:szCs w:val="24"/>
              </w:rPr>
              <w:t>IZRADA BUŠENIH ŠIPOVA</w:t>
            </w:r>
          </w:p>
        </w:tc>
        <w:tc>
          <w:tcPr>
            <w:tcW w:w="4971" w:type="dxa"/>
            <w:tcBorders>
              <w:top w:val="single" w:sz="4" w:space="0" w:color="BFBFBF"/>
              <w:left w:val="single" w:sz="4" w:space="0" w:color="BFBFBF"/>
              <w:bottom w:val="single" w:sz="4" w:space="0" w:color="BFBFBF"/>
              <w:right w:val="single" w:sz="4" w:space="0" w:color="BFBFBF"/>
            </w:tcBorders>
            <w:shd w:val="clear" w:color="auto" w:fill="auto"/>
          </w:tcPr>
          <w:p w:rsidR="001765B4" w:rsidRPr="00214D3E" w:rsidRDefault="002D487F" w:rsidP="001765B4">
            <w:pPr>
              <w:jc w:val="both"/>
              <w:rPr>
                <w:rFonts w:ascii="Times New Roman" w:hAnsi="Times New Roman" w:cs="Times New Roman"/>
                <w:sz w:val="24"/>
                <w:szCs w:val="24"/>
              </w:rPr>
            </w:pPr>
            <w:r>
              <w:rPr>
                <w:rFonts w:ascii="Times New Roman" w:hAnsi="Times New Roman" w:cs="Times New Roman"/>
                <w:sz w:val="24"/>
                <w:szCs w:val="24"/>
              </w:rPr>
              <w:t xml:space="preserve">AB bušeni šip d=0.6m, Lmax=7.50 m. </w:t>
            </w:r>
            <w:r w:rsidR="00572867">
              <w:rPr>
                <w:rFonts w:ascii="Times New Roman" w:hAnsi="Times New Roman" w:cs="Times New Roman"/>
                <w:sz w:val="24"/>
                <w:szCs w:val="24"/>
              </w:rPr>
              <w:t xml:space="preserve">Radovi obuhvataju bušenje u II i III kategoriji, sa svim predradnjama.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131.25</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572867"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20</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572867" w:rsidP="001765B4">
            <w:pPr>
              <w:jc w:val="both"/>
              <w:rPr>
                <w:rFonts w:ascii="Times New Roman" w:hAnsi="Times New Roman" w:cs="Times New Roman"/>
                <w:sz w:val="24"/>
                <w:szCs w:val="24"/>
              </w:rPr>
            </w:pPr>
            <w:r>
              <w:rPr>
                <w:rFonts w:ascii="Times New Roman" w:hAnsi="Times New Roman" w:cs="Times New Roman"/>
                <w:sz w:val="24"/>
                <w:szCs w:val="24"/>
              </w:rPr>
              <w:t xml:space="preserve">AB bušeni šip d=0.6m, Lmax=7.50m. radovi obuhvataju bušenje u IV i V kategoriji, sa svim predradnjama.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572867" w:rsidP="00572867">
            <w:pPr>
              <w:rPr>
                <w:rFonts w:ascii="Times New Roman" w:hAnsi="Times New Roman" w:cs="Times New Roman"/>
                <w:sz w:val="24"/>
                <w:szCs w:val="24"/>
              </w:rPr>
            </w:pPr>
            <w:r>
              <w:rPr>
                <w:rFonts w:ascii="Times New Roman" w:hAnsi="Times New Roman" w:cs="Times New Roman"/>
                <w:sz w:val="24"/>
                <w:szCs w:val="24"/>
              </w:rPr>
              <w:t>131.25</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572867"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21</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572867" w:rsidP="001765B4">
            <w:pPr>
              <w:jc w:val="both"/>
              <w:rPr>
                <w:rFonts w:ascii="Times New Roman" w:hAnsi="Times New Roman" w:cs="Times New Roman"/>
                <w:sz w:val="24"/>
                <w:szCs w:val="24"/>
              </w:rPr>
            </w:pPr>
            <w:r>
              <w:rPr>
                <w:rFonts w:ascii="Times New Roman" w:hAnsi="Times New Roman" w:cs="Times New Roman"/>
                <w:sz w:val="24"/>
                <w:szCs w:val="24"/>
              </w:rPr>
              <w:t xml:space="preserve">Zacjevljenje bušenih šipova d=0.6m, Lmax=7.50m. Radovi obuhvataju zacjevljenje, sa svim predradnjama.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131.25</w:t>
            </w:r>
          </w:p>
        </w:tc>
      </w:tr>
      <w:tr w:rsidR="00B92EB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B92EB6" w:rsidRPr="00214D3E" w:rsidRDefault="00572867" w:rsidP="006D19D3">
            <w:pPr>
              <w:jc w:val="center"/>
              <w:rPr>
                <w:rFonts w:ascii="Times New Roman" w:hAnsi="Times New Roman" w:cs="Times New Roman"/>
                <w:b/>
                <w:sz w:val="24"/>
                <w:szCs w:val="24"/>
              </w:rPr>
            </w:pPr>
            <w:r>
              <w:rPr>
                <w:rFonts w:ascii="Times New Roman" w:hAnsi="Times New Roman" w:cs="Times New Roman"/>
                <w:b/>
                <w:sz w:val="24"/>
                <w:szCs w:val="24"/>
                <w:lang w:eastAsia="sr-Latn-CS"/>
              </w:rPr>
              <w:lastRenderedPageBreak/>
              <w:t>BETONSKI RADOVI</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22</w:t>
            </w:r>
          </w:p>
        </w:tc>
        <w:tc>
          <w:tcPr>
            <w:tcW w:w="2674" w:type="dxa"/>
            <w:vMerge w:val="restart"/>
            <w:tcBorders>
              <w:top w:val="single" w:sz="4" w:space="0" w:color="auto"/>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lang w:eastAsia="sr-Latn-CS"/>
              </w:rPr>
              <w:t>KOLOVOZNA KONSTRUKCIJA</w:t>
            </w: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Betoniranje bušenog šipa, d=0.6 m, Lmax=7.50m. Radovi obuhvataju proizvodnju, transport i ugradnju betona MB30, sa svim</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74.29</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23</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Podložni sloj MB20, d=10cm ispod naglavne grede. Radovi obuhvataju proizvodnju , transport i ugradnju betona MB20.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572867">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7.70</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24</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naglavna greda MB30. Radovi obuhvataju proizvodnju, transport i ugradnju betona MB30, VDP8, MM150, u obostranoj oplati.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572867">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572867">
            <w:pPr>
              <w:rPr>
                <w:rFonts w:ascii="Times New Roman" w:hAnsi="Times New Roman" w:cs="Times New Roman"/>
                <w:sz w:val="24"/>
                <w:szCs w:val="24"/>
              </w:rPr>
            </w:pPr>
            <w:r>
              <w:rPr>
                <w:rFonts w:ascii="Times New Roman" w:hAnsi="Times New Roman" w:cs="Times New Roman"/>
                <w:sz w:val="24"/>
                <w:szCs w:val="24"/>
              </w:rPr>
              <w:t>43.63</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25</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tijelo zida MB30, VDP8, MM150. Radovi obuhvataju, proizvodnju, transport i ugradnju betona MB30 u obostranoj oplati.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48.76</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26</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Betonski podložni sloj za drenažu cijev, MB20- Radovi obuhvataju proizvodnju, transport i ugradnju betona MB20.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6D19D3">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3.85</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27</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drenažni šaht. Radovi obuhvataju proizvodnju, transport i ugradnju betona MB30 u obostranoj oplati.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Default="008A4B53" w:rsidP="0024730C">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1.20</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28</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ulivni šaht. Radovi obuhvataju proizvodnju, transport i ugradnju betona MB30 u obostranoj oplati, i odgovarajuću armaturu.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Default="008A4B53" w:rsidP="0024730C">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2.00</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29</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propust MB30. Radovi obuhvataju proizvodnju, transport i ugradnju betona MB30 u obostranoj oplati i odgovarajuću armaturu.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Default="008A4B53" w:rsidP="0024730C">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12.96</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30</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AB kanal 1 MB30. Radovi obuhvataju proizvodnju, transport i ugradnju betona MB30, VDP8, MM150 u obostranoj oplati i odgovarajuću armaturu.</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51.23</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AB kanal 2 MB30. Radovi obuhvataju proizvodnju, transport i ugradnju betona MB30, VDP8, MM150 u obostranoj oplati i odgovarajuću armaturu.</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13.57</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32</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AB kanal 3 MB30. Radovi obuhvataju proizvodnju, transport i ugradnju betona MB30, VDP8, MM150 u obostranoj oplati i odgovarajuću armaturu.</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6.90</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33</w:t>
            </w:r>
          </w:p>
        </w:tc>
        <w:tc>
          <w:tcPr>
            <w:tcW w:w="2674" w:type="dxa"/>
            <w:vMerge/>
            <w:tcBorders>
              <w:left w:val="single" w:sz="4" w:space="0" w:color="auto"/>
              <w:bottom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cijev fi1000, MB30. Radovi obuhvataju proizvodnju, transport i ugradnju cijevi.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9.00</w:t>
            </w:r>
          </w:p>
        </w:tc>
      </w:tr>
      <w:tr w:rsidR="005A2479"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5A2479" w:rsidRPr="00214D3E" w:rsidRDefault="008A4B53" w:rsidP="005A2479">
            <w:pPr>
              <w:jc w:val="center"/>
              <w:rPr>
                <w:rFonts w:ascii="Times New Roman" w:hAnsi="Times New Roman" w:cs="Times New Roman"/>
                <w:b/>
                <w:sz w:val="24"/>
                <w:szCs w:val="24"/>
              </w:rPr>
            </w:pPr>
            <w:r>
              <w:rPr>
                <w:rFonts w:ascii="Times New Roman" w:hAnsi="Times New Roman" w:cs="Times New Roman"/>
                <w:b/>
                <w:sz w:val="24"/>
                <w:szCs w:val="24"/>
              </w:rPr>
              <w:t>ARMIRAČKI RADOVI</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2674" w:type="dxa"/>
            <w:vMerge w:val="restart"/>
            <w:tcBorders>
              <w:top w:val="single" w:sz="4" w:space="0" w:color="auto"/>
              <w:left w:val="single" w:sz="4" w:space="0" w:color="auto"/>
              <w:right w:val="single" w:sz="4" w:space="0" w:color="auto"/>
            </w:tcBorders>
            <w:vAlign w:val="center"/>
          </w:tcPr>
          <w:p w:rsidR="0042070E" w:rsidRPr="00214D3E" w:rsidRDefault="008A4B53" w:rsidP="001765B4">
            <w:pPr>
              <w:jc w:val="center"/>
              <w:rPr>
                <w:rFonts w:ascii="Times New Roman" w:hAnsi="Times New Roman" w:cs="Times New Roman"/>
                <w:b/>
                <w:sz w:val="24"/>
                <w:szCs w:val="24"/>
              </w:rPr>
            </w:pPr>
            <w:r>
              <w:rPr>
                <w:rFonts w:ascii="Times New Roman" w:hAnsi="Times New Roman" w:cs="Times New Roman"/>
                <w:b/>
                <w:sz w:val="24"/>
                <w:szCs w:val="24"/>
              </w:rPr>
              <w:t>ARMIRAČKI RADOVI</w:t>
            </w:r>
            <w:r w:rsidRPr="00214D3E">
              <w:rPr>
                <w:rFonts w:ascii="Times New Roman" w:hAnsi="Times New Roman" w:cs="Times New Roman"/>
                <w:b/>
                <w:sz w:val="24"/>
                <w:szCs w:val="24"/>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Rebrasta armatura RA400/500 ili BSt 500S DIN 488. Radovi obuhvataju nabavku, obradu, izradu armaturnog koša zavarivanjem, transport i ugradnju. </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5A2479">
            <w:pPr>
              <w:rPr>
                <w:rFonts w:ascii="Times New Roman" w:hAnsi="Times New Roman" w:cs="Times New Roman"/>
                <w:sz w:val="24"/>
                <w:szCs w:val="24"/>
              </w:rPr>
            </w:pPr>
            <w:r>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22639.02</w:t>
            </w:r>
          </w:p>
        </w:tc>
      </w:tr>
      <w:tr w:rsidR="0042070E" w:rsidRPr="00656000" w:rsidTr="008A4B53">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35</w:t>
            </w:r>
          </w:p>
        </w:tc>
        <w:tc>
          <w:tcPr>
            <w:tcW w:w="2674" w:type="dxa"/>
            <w:vMerge/>
            <w:tcBorders>
              <w:left w:val="single" w:sz="4" w:space="0" w:color="auto"/>
              <w:bottom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Mrežasta armatura MA 500/560. Radovi obuhvataju nabavku, obradu, izradu armaturnog koša zavarivanjem, transport i ugradnju. </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rPr>
              <w:t>kg</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51.86</w:t>
            </w:r>
          </w:p>
        </w:tc>
      </w:tr>
      <w:tr w:rsidR="008A4B53" w:rsidRPr="00656000" w:rsidTr="008A4B53">
        <w:trPr>
          <w:trHeight w:val="618"/>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A4B53" w:rsidRPr="008A4B53" w:rsidRDefault="008A4B53" w:rsidP="008A4B53">
            <w:pPr>
              <w:jc w:val="center"/>
              <w:rPr>
                <w:rFonts w:ascii="Times New Roman" w:hAnsi="Times New Roman" w:cs="Times New Roman"/>
                <w:b/>
                <w:sz w:val="24"/>
                <w:szCs w:val="24"/>
              </w:rPr>
            </w:pPr>
            <w:r w:rsidRPr="008A4B53">
              <w:rPr>
                <w:rFonts w:ascii="Times New Roman" w:hAnsi="Times New Roman" w:cs="Times New Roman"/>
                <w:b/>
                <w:sz w:val="24"/>
                <w:szCs w:val="24"/>
              </w:rPr>
              <w:t>OSTALI RADOVI</w:t>
            </w:r>
          </w:p>
        </w:tc>
      </w:tr>
      <w:tr w:rsidR="0042070E" w:rsidRPr="00656000" w:rsidTr="008A4B53">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2674" w:type="dxa"/>
            <w:vMerge w:val="restart"/>
            <w:tcBorders>
              <w:top w:val="single" w:sz="4" w:space="0" w:color="auto"/>
              <w:left w:val="single" w:sz="4" w:space="0" w:color="auto"/>
              <w:right w:val="single" w:sz="4" w:space="0" w:color="auto"/>
            </w:tcBorders>
            <w:vAlign w:val="center"/>
          </w:tcPr>
          <w:p w:rsidR="0042070E" w:rsidRPr="00214D3E" w:rsidRDefault="002D2B8A" w:rsidP="001765B4">
            <w:pPr>
              <w:jc w:val="center"/>
              <w:rPr>
                <w:rFonts w:ascii="Times New Roman" w:hAnsi="Times New Roman" w:cs="Times New Roman"/>
                <w:sz w:val="24"/>
                <w:szCs w:val="24"/>
                <w:lang w:val="sr-Latn-CS" w:eastAsia="sr-Latn-CS"/>
              </w:rPr>
            </w:pPr>
            <w:r w:rsidRPr="008A4B53">
              <w:rPr>
                <w:rFonts w:ascii="Times New Roman" w:hAnsi="Times New Roman" w:cs="Times New Roman"/>
                <w:b/>
                <w:sz w:val="24"/>
                <w:szCs w:val="24"/>
              </w:rPr>
              <w:t>OSTALI RADOVI</w:t>
            </w: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Drenaža korugovana perforirana cijev fi300 umotana u filc 600gr/m2.</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rPr>
              <w:t>m</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27.00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Drenaža cijev fi300.</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m</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2.00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38</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Barbakane prečnika 100m. </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p>
          <w:p w:rsidR="00BB237A" w:rsidRPr="00214D3E" w:rsidRDefault="00BB237A"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B237A"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13.20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Izrada rešetke od HOP 50x50x4m dimenzija 14000x400m, zaštićena toplim cinkovanjem.</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214D3E" w:rsidRDefault="008A4B53" w:rsidP="00BB237A">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8A4B53" w:rsidP="001765B4">
            <w:pPr>
              <w:rPr>
                <w:rFonts w:ascii="Times New Roman" w:hAnsi="Times New Roman" w:cs="Times New Roman"/>
                <w:sz w:val="24"/>
                <w:szCs w:val="24"/>
              </w:rPr>
            </w:pPr>
            <w:r>
              <w:rPr>
                <w:rFonts w:ascii="Times New Roman" w:hAnsi="Times New Roman" w:cs="Times New Roman"/>
                <w:sz w:val="24"/>
                <w:szCs w:val="24"/>
              </w:rPr>
              <w:t>1.00</w:t>
            </w:r>
          </w:p>
        </w:tc>
      </w:tr>
      <w:tr w:rsidR="00BB237A" w:rsidRPr="00656000" w:rsidTr="008755F5">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40</w:t>
            </w:r>
          </w:p>
        </w:tc>
        <w:tc>
          <w:tcPr>
            <w:tcW w:w="2674" w:type="dxa"/>
            <w:vMerge/>
            <w:tcBorders>
              <w:left w:val="single" w:sz="4" w:space="0" w:color="auto"/>
              <w:bottom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Liveni poklopac šahta, prečnika 60cm. </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824005" w:rsidRDefault="008A4B53" w:rsidP="00BB237A">
            <w:pPr>
              <w:rPr>
                <w:rFonts w:ascii="Times New Roman" w:hAnsi="Times New Roman" w:cs="Times New Roman"/>
                <w:sz w:val="24"/>
                <w:szCs w:val="24"/>
                <w:vertAlign w:val="superscript"/>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8A4B53" w:rsidP="001765B4">
            <w:pPr>
              <w:rPr>
                <w:rFonts w:ascii="Times New Roman" w:hAnsi="Times New Roman" w:cs="Times New Roman"/>
                <w:sz w:val="24"/>
                <w:szCs w:val="24"/>
              </w:rPr>
            </w:pPr>
            <w:r>
              <w:rPr>
                <w:rFonts w:ascii="Times New Roman" w:hAnsi="Times New Roman" w:cs="Times New Roman"/>
                <w:sz w:val="24"/>
                <w:szCs w:val="24"/>
              </w:rPr>
              <w:t>2.00</w:t>
            </w:r>
          </w:p>
        </w:tc>
      </w:tr>
    </w:tbl>
    <w:p w:rsidR="001F75EA" w:rsidRDefault="001F75EA" w:rsidP="00B13C5C">
      <w:pPr>
        <w:spacing w:after="0" w:line="240" w:lineRule="auto"/>
        <w:jc w:val="both"/>
        <w:rPr>
          <w:rFonts w:ascii="Times New Roman" w:hAnsi="Times New Roman" w:cs="Times New Roman"/>
          <w:b/>
        </w:rPr>
      </w:pPr>
    </w:p>
    <w:p w:rsidR="00B13C5C" w:rsidRDefault="00B13C5C" w:rsidP="00B13C5C">
      <w:pPr>
        <w:spacing w:after="0" w:line="240" w:lineRule="auto"/>
        <w:jc w:val="both"/>
        <w:rPr>
          <w:rFonts w:ascii="Times New Roman" w:hAnsi="Times New Roman" w:cs="Times New Roman"/>
          <w:sz w:val="24"/>
          <w:szCs w:val="24"/>
        </w:rPr>
      </w:pPr>
      <w:r w:rsidRPr="00F914A2">
        <w:rPr>
          <w:rFonts w:ascii="Times New Roman" w:hAnsi="Times New Roman" w:cs="Times New Roman"/>
          <w:b/>
          <w:sz w:val="24"/>
          <w:szCs w:val="24"/>
        </w:rPr>
        <w:t>Garantni</w:t>
      </w:r>
      <w:r w:rsidRPr="00F914A2">
        <w:rPr>
          <w:rFonts w:ascii="Times New Roman" w:hAnsi="Times New Roman" w:cs="Times New Roman"/>
          <w:b/>
          <w:sz w:val="24"/>
          <w:szCs w:val="24"/>
          <w:lang w:val="sr-Latn-CS"/>
        </w:rPr>
        <w:t xml:space="preserve"> </w:t>
      </w:r>
      <w:r w:rsidRPr="00F914A2">
        <w:rPr>
          <w:rFonts w:ascii="Times New Roman" w:hAnsi="Times New Roman" w:cs="Times New Roman"/>
          <w:b/>
          <w:sz w:val="24"/>
          <w:szCs w:val="24"/>
        </w:rPr>
        <w:t>rok</w:t>
      </w:r>
      <w:r w:rsidRPr="00F914A2">
        <w:rPr>
          <w:rFonts w:ascii="Times New Roman" w:hAnsi="Times New Roman" w:cs="Times New Roman"/>
          <w:b/>
          <w:sz w:val="24"/>
          <w:szCs w:val="24"/>
          <w:lang w:val="sr-Latn-CS"/>
        </w:rPr>
        <w:t>:</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rPr>
        <w:t xml:space="preserve">za kvalitet izvedenih </w:t>
      </w:r>
      <w:r w:rsidR="00F914A2" w:rsidRPr="00F914A2">
        <w:rPr>
          <w:rFonts w:ascii="Times New Roman" w:hAnsi="Times New Roman" w:cs="Times New Roman"/>
          <w:sz w:val="24"/>
          <w:szCs w:val="24"/>
        </w:rPr>
        <w:t xml:space="preserve">radova </w:t>
      </w:r>
      <w:r w:rsidRPr="00F914A2">
        <w:rPr>
          <w:rFonts w:ascii="Times New Roman" w:hAnsi="Times New Roman" w:cs="Times New Roman"/>
          <w:sz w:val="24"/>
          <w:szCs w:val="24"/>
        </w:rPr>
        <w:t>koji su predmet ovog ugovora je 2 godine od dana primopredaje izvedenih radova.</w:t>
      </w:r>
    </w:p>
    <w:p w:rsidR="008755F5" w:rsidRPr="00F914A2" w:rsidRDefault="008755F5" w:rsidP="00B13C5C">
      <w:pPr>
        <w:spacing w:after="0" w:line="240" w:lineRule="auto"/>
        <w:jc w:val="both"/>
        <w:rPr>
          <w:rFonts w:ascii="Times New Roman" w:hAnsi="Times New Roman" w:cs="Times New Roman"/>
          <w:sz w:val="24"/>
          <w:szCs w:val="24"/>
        </w:rPr>
      </w:pPr>
    </w:p>
    <w:p w:rsidR="00B13C5C" w:rsidRPr="00F914A2" w:rsidRDefault="00B13C5C" w:rsidP="00B13C5C">
      <w:pPr>
        <w:spacing w:after="0" w:line="240" w:lineRule="auto"/>
        <w:jc w:val="both"/>
        <w:rPr>
          <w:rFonts w:ascii="Times New Roman" w:hAnsi="Times New Roman" w:cs="Times New Roman"/>
          <w:sz w:val="24"/>
          <w:szCs w:val="24"/>
          <w:lang w:val="pl-PL"/>
        </w:rPr>
      </w:pPr>
      <w:r w:rsidRPr="00F914A2">
        <w:rPr>
          <w:rFonts w:ascii="Times New Roman" w:hAnsi="Times New Roman" w:cs="Times New Roman"/>
          <w:b/>
          <w:sz w:val="24"/>
          <w:szCs w:val="24"/>
          <w:lang w:val="it-IT"/>
        </w:rPr>
        <w:t>Garancije</w:t>
      </w:r>
      <w:r w:rsidRPr="00F914A2">
        <w:rPr>
          <w:rFonts w:ascii="Times New Roman" w:hAnsi="Times New Roman" w:cs="Times New Roman"/>
          <w:b/>
          <w:sz w:val="24"/>
          <w:szCs w:val="24"/>
          <w:lang w:val="sr-Latn-CS"/>
        </w:rPr>
        <w:t xml:space="preserve"> </w:t>
      </w:r>
      <w:r w:rsidRPr="00F914A2">
        <w:rPr>
          <w:rFonts w:ascii="Times New Roman" w:hAnsi="Times New Roman" w:cs="Times New Roman"/>
          <w:b/>
          <w:sz w:val="24"/>
          <w:szCs w:val="24"/>
          <w:lang w:val="it-IT"/>
        </w:rPr>
        <w:t>kvaliteta</w:t>
      </w:r>
      <w:r w:rsidRPr="00F914A2">
        <w:rPr>
          <w:rFonts w:ascii="Times New Roman" w:hAnsi="Times New Roman" w:cs="Times New Roman"/>
          <w:b/>
          <w:sz w:val="24"/>
          <w:szCs w:val="24"/>
          <w:lang w:val="sr-Latn-CS"/>
        </w:rPr>
        <w:t>:</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sav</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ugra</w:t>
      </w:r>
      <w:r w:rsidRPr="00F914A2">
        <w:rPr>
          <w:rFonts w:ascii="Times New Roman" w:hAnsi="Times New Roman" w:cs="Times New Roman"/>
          <w:sz w:val="24"/>
          <w:szCs w:val="24"/>
          <w:lang w:val="sr-Latn-CS"/>
        </w:rPr>
        <w:t>đ</w:t>
      </w:r>
      <w:r w:rsidRPr="00F914A2">
        <w:rPr>
          <w:rFonts w:ascii="Times New Roman" w:hAnsi="Times New Roman" w:cs="Times New Roman"/>
          <w:sz w:val="24"/>
          <w:szCs w:val="24"/>
          <w:lang w:val="it-IT"/>
        </w:rPr>
        <w:t>eni</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materijal</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mora odgovarati</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pl-PL"/>
        </w:rPr>
        <w:t>opisu, bitnim karakteristikama i obimu definisanim Tenderskom dokumentacijom</w:t>
      </w:r>
      <w:r w:rsidR="00D9056E" w:rsidRPr="00F914A2">
        <w:rPr>
          <w:rFonts w:ascii="Times New Roman" w:hAnsi="Times New Roman" w:cs="Times New Roman"/>
          <w:sz w:val="24"/>
          <w:szCs w:val="24"/>
          <w:lang w:val="pl-PL"/>
        </w:rPr>
        <w:t xml:space="preserve">. </w:t>
      </w:r>
      <w:r w:rsidRPr="00F914A2">
        <w:rPr>
          <w:rFonts w:ascii="Times New Roman" w:hAnsi="Times New Roman" w:cs="Times New Roman"/>
          <w:sz w:val="24"/>
          <w:szCs w:val="24"/>
          <w:lang w:val="pl-PL"/>
        </w:rPr>
        <w:t xml:space="preserve"> </w:t>
      </w:r>
    </w:p>
    <w:p w:rsidR="008755F5" w:rsidRDefault="008755F5" w:rsidP="00B13C5C">
      <w:pPr>
        <w:spacing w:after="0" w:line="240" w:lineRule="auto"/>
        <w:jc w:val="both"/>
        <w:rPr>
          <w:rFonts w:ascii="Times New Roman" w:hAnsi="Times New Roman" w:cs="Times New Roman"/>
          <w:b/>
          <w:sz w:val="24"/>
          <w:szCs w:val="24"/>
          <w:u w:val="single"/>
          <w:lang w:val="pl-PL"/>
        </w:rPr>
      </w:pPr>
    </w:p>
    <w:p w:rsidR="003D004B" w:rsidRPr="00F914A2" w:rsidRDefault="003D004B" w:rsidP="00B13C5C">
      <w:pPr>
        <w:spacing w:after="0" w:line="240" w:lineRule="auto"/>
        <w:jc w:val="both"/>
        <w:rPr>
          <w:rFonts w:ascii="Times New Roman" w:hAnsi="Times New Roman" w:cs="Times New Roman"/>
          <w:b/>
          <w:sz w:val="24"/>
          <w:szCs w:val="24"/>
          <w:u w:val="single"/>
          <w:lang w:val="sl-SI"/>
        </w:rPr>
      </w:pPr>
      <w:r w:rsidRPr="00F914A2">
        <w:rPr>
          <w:rFonts w:ascii="Times New Roman" w:hAnsi="Times New Roman" w:cs="Times New Roman"/>
          <w:b/>
          <w:sz w:val="24"/>
          <w:szCs w:val="24"/>
          <w:u w:val="single"/>
          <w:lang w:val="pl-PL"/>
        </w:rPr>
        <w:t xml:space="preserve">Napomena: Za izvođenje predmetnih radova neophodno je da ponuđač posjeduje ili uzme u najam  mašinu za izvođenje betonskih šipova. </w:t>
      </w:r>
    </w:p>
    <w:p w:rsidR="00B13C5C" w:rsidRPr="00F914A2" w:rsidRDefault="00B13C5C" w:rsidP="00B13C5C">
      <w:pPr>
        <w:spacing w:after="0" w:line="240" w:lineRule="auto"/>
        <w:rPr>
          <w:rFonts w:ascii="Times New Roman" w:hAnsi="Times New Roman" w:cs="Times New Roman"/>
          <w:sz w:val="24"/>
          <w:szCs w:val="24"/>
          <w:lang w:val="it-IT"/>
        </w:rPr>
      </w:pPr>
    </w:p>
    <w:p w:rsidR="00B13C5C" w:rsidRPr="00F914A2" w:rsidRDefault="00B13C5C" w:rsidP="00B13C5C">
      <w:pPr>
        <w:spacing w:after="0" w:line="240" w:lineRule="auto"/>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Način sprovođenja kontrole kvaliteta: Na zahtjev nadzornog organa preko firme ovlašćene za ispitivanje kontrole kvaliteta.</w:t>
      </w:r>
    </w:p>
    <w:p w:rsidR="00B13C5C" w:rsidRPr="00F914A2" w:rsidRDefault="00B13C5C" w:rsidP="00B13C5C">
      <w:pPr>
        <w:spacing w:after="0" w:line="240" w:lineRule="auto"/>
        <w:jc w:val="both"/>
        <w:rPr>
          <w:rFonts w:ascii="Times New Roman" w:hAnsi="Times New Roman" w:cs="Times New Roman"/>
          <w:sz w:val="24"/>
          <w:szCs w:val="24"/>
          <w:lang w:val="pl-PL"/>
        </w:rPr>
      </w:pPr>
    </w:p>
    <w:p w:rsidR="00B13C5C" w:rsidRPr="00F914A2" w:rsidRDefault="00B13C5C"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 Organizaciju i priključenje gradilišta na instalacije elektrike, vodovoda, kanalizacije,</w:t>
      </w:r>
      <w:r w:rsidR="00D9056E" w:rsidRPr="00F914A2">
        <w:rPr>
          <w:rFonts w:ascii="Times New Roman" w:hAnsi="Times New Roman" w:cs="Times New Roman"/>
          <w:sz w:val="24"/>
          <w:szCs w:val="24"/>
          <w:lang w:val="pl-PL"/>
        </w:rPr>
        <w:t xml:space="preserve"> IZVOĐAČ obezbeđ</w:t>
      </w:r>
      <w:r w:rsidRPr="00F914A2">
        <w:rPr>
          <w:rFonts w:ascii="Times New Roman" w:hAnsi="Times New Roman" w:cs="Times New Roman"/>
          <w:sz w:val="24"/>
          <w:szCs w:val="24"/>
          <w:lang w:val="pl-PL"/>
        </w:rPr>
        <w:t>uje sam i o svom trošku.</w:t>
      </w:r>
    </w:p>
    <w:p w:rsidR="00B13C5C" w:rsidRDefault="00B13C5C" w:rsidP="00B13C5C">
      <w:pPr>
        <w:spacing w:after="0"/>
        <w:rPr>
          <w:rFonts w:ascii="Times New Roman" w:hAnsi="Times New Roman" w:cs="Times New Roman"/>
          <w:sz w:val="24"/>
          <w:szCs w:val="24"/>
          <w:lang w:val="pl-PL"/>
        </w:rPr>
      </w:pPr>
      <w:r w:rsidRPr="00F914A2">
        <w:rPr>
          <w:rFonts w:ascii="Times New Roman" w:hAnsi="Times New Roman" w:cs="Times New Roman"/>
          <w:sz w:val="24"/>
          <w:szCs w:val="24"/>
          <w:lang w:val="pl-PL"/>
        </w:rPr>
        <w:t>Ostali uslovi u pogledu primjene propisa</w:t>
      </w:r>
    </w:p>
    <w:p w:rsidR="00F914A2" w:rsidRPr="00F914A2" w:rsidRDefault="00F914A2" w:rsidP="00B13C5C">
      <w:pPr>
        <w:spacing w:after="0"/>
        <w:rPr>
          <w:rFonts w:ascii="Times New Roman" w:hAnsi="Times New Roman" w:cs="Times New Roman"/>
          <w:sz w:val="24"/>
          <w:szCs w:val="24"/>
          <w:lang w:val="pl-PL"/>
        </w:rPr>
      </w:pPr>
    </w:p>
    <w:p w:rsidR="00B13C5C" w:rsidRPr="00F914A2" w:rsidRDefault="00B13C5C"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 Nacrt i obračun troškova, proba, stručni nadzor, uslovi preuzimanja, kao i svi izvedeni radovi vršiće se u skladu sa: Ugovornom dokumentacijom  (građevinske knjige i građevinski dnevnik); Zakonom o planiranju prostora i izgradnji objekata ("Sl. list CG", b</w:t>
      </w:r>
      <w:r w:rsidR="00D9056E" w:rsidRPr="00F914A2">
        <w:rPr>
          <w:rFonts w:ascii="Times New Roman" w:hAnsi="Times New Roman" w:cs="Times New Roman"/>
          <w:sz w:val="24"/>
          <w:szCs w:val="24"/>
          <w:lang w:val="pl-PL"/>
        </w:rPr>
        <w:t>r. 64/2017, 44/2018 i 63/2018);</w:t>
      </w:r>
      <w:r w:rsidRPr="00F914A2">
        <w:rPr>
          <w:rFonts w:ascii="Times New Roman" w:hAnsi="Times New Roman" w:cs="Times New Roman"/>
          <w:sz w:val="24"/>
          <w:szCs w:val="24"/>
          <w:lang w:val="pl-PL"/>
        </w:rPr>
        <w:t xml:space="preserve">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B13C5C" w:rsidRPr="008755F5" w:rsidRDefault="00B13C5C" w:rsidP="008755F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914A2">
        <w:rPr>
          <w:rFonts w:ascii="Times New Roman" w:hAnsi="Times New Roman" w:cs="Times New Roman"/>
          <w:sz w:val="24"/>
          <w:szCs w:val="24"/>
          <w:lang w:val="pl-PL"/>
        </w:rPr>
        <w:t>Predmet nabavke će se rea</w:t>
      </w:r>
      <w:r w:rsidR="008755F5">
        <w:rPr>
          <w:rFonts w:ascii="Times New Roman" w:hAnsi="Times New Roman" w:cs="Times New Roman"/>
          <w:sz w:val="24"/>
          <w:szCs w:val="24"/>
          <w:lang w:val="pl-PL"/>
        </w:rPr>
        <w:t xml:space="preserve">lizovati po </w:t>
      </w:r>
      <w:r w:rsidR="00325835" w:rsidRPr="00F914A2">
        <w:rPr>
          <w:rFonts w:ascii="Times New Roman" w:hAnsi="Times New Roman" w:cs="Times New Roman"/>
          <w:sz w:val="24"/>
          <w:szCs w:val="24"/>
          <w:lang w:val="pl-PL"/>
        </w:rPr>
        <w:t xml:space="preserve"> Glavnom projektu</w:t>
      </w:r>
      <w:r w:rsidR="00D9056E" w:rsidRPr="00F914A2">
        <w:rPr>
          <w:rFonts w:ascii="Times New Roman" w:hAnsi="Times New Roman" w:cs="Times New Roman"/>
          <w:sz w:val="24"/>
          <w:szCs w:val="24"/>
          <w:lang w:val="pl-PL"/>
        </w:rPr>
        <w:t xml:space="preserve"> sanacije klizišta, projektanta „GeoT” d.o.o.Podgorica</w:t>
      </w:r>
      <w:r w:rsidR="008755F5">
        <w:rPr>
          <w:rFonts w:ascii="Times New Roman" w:hAnsi="Times New Roman" w:cs="Times New Roman"/>
          <w:sz w:val="24"/>
          <w:szCs w:val="24"/>
          <w:lang w:val="pl-PL"/>
        </w:rPr>
        <w:t>,</w:t>
      </w:r>
      <w:r w:rsidR="00D9056E" w:rsidRPr="00F914A2">
        <w:rPr>
          <w:rFonts w:ascii="Times New Roman" w:hAnsi="Times New Roman" w:cs="Times New Roman"/>
          <w:sz w:val="24"/>
          <w:szCs w:val="24"/>
          <w:lang w:val="pl-PL"/>
        </w:rPr>
        <w:t xml:space="preserve"> </w:t>
      </w:r>
      <w:r w:rsidR="008755F5">
        <w:rPr>
          <w:rFonts w:ascii="Times New Roman" w:hAnsi="Times New Roman" w:cs="Times New Roman"/>
          <w:sz w:val="24"/>
          <w:szCs w:val="24"/>
          <w:lang w:val="pl-PL"/>
        </w:rPr>
        <w:t xml:space="preserve"> </w:t>
      </w:r>
      <w:r w:rsidR="00D9056E" w:rsidRPr="00F914A2">
        <w:rPr>
          <w:rFonts w:ascii="Times New Roman" w:hAnsi="Times New Roman" w:cs="Times New Roman"/>
          <w:sz w:val="24"/>
          <w:szCs w:val="24"/>
          <w:lang w:val="pl-PL"/>
        </w:rPr>
        <w:t>odgovorno lice: Radoja Vojinović, dipl.inž.građ/glavni inženjer: Dr Z</w:t>
      </w:r>
      <w:r w:rsidR="008755F5">
        <w:rPr>
          <w:rFonts w:ascii="Times New Roman" w:hAnsi="Times New Roman" w:cs="Times New Roman"/>
          <w:sz w:val="24"/>
          <w:szCs w:val="24"/>
          <w:lang w:val="pl-PL"/>
        </w:rPr>
        <w:t xml:space="preserve">vonko Tomanović, dipl.inž.građ., </w:t>
      </w:r>
      <w:r w:rsidRPr="00F914A2">
        <w:rPr>
          <w:rFonts w:ascii="Times New Roman" w:hAnsi="Times New Roman" w:cs="Times New Roman"/>
          <w:sz w:val="24"/>
          <w:szCs w:val="24"/>
          <w:lang w:val="pl-PL"/>
        </w:rPr>
        <w:t>u koji se može izvršiti uvid od dana objave tenderske dokumentacije</w:t>
      </w:r>
      <w:r w:rsidR="00325835" w:rsidRPr="00F914A2">
        <w:rPr>
          <w:rFonts w:ascii="Times New Roman" w:hAnsi="Times New Roman" w:cs="Times New Roman"/>
          <w:sz w:val="24"/>
          <w:szCs w:val="24"/>
          <w:lang w:val="pl-PL"/>
        </w:rPr>
        <w:t xml:space="preserve"> u Sekretarijatu za investicije</w:t>
      </w:r>
      <w:r w:rsidRPr="00F914A2">
        <w:rPr>
          <w:rFonts w:ascii="Times New Roman" w:hAnsi="Times New Roman" w:cs="Times New Roman"/>
          <w:sz w:val="24"/>
          <w:szCs w:val="24"/>
          <w:lang w:val="pl-PL"/>
        </w:rPr>
        <w:t>, kod</w:t>
      </w:r>
      <w:r w:rsidR="008755F5">
        <w:rPr>
          <w:rFonts w:ascii="Times New Roman" w:hAnsi="Times New Roman" w:cs="Times New Roman"/>
          <w:sz w:val="24"/>
          <w:szCs w:val="24"/>
          <w:lang w:val="pl-PL"/>
        </w:rPr>
        <w:t xml:space="preserve"> kontakt osobe </w:t>
      </w:r>
      <w:r w:rsidR="00325835" w:rsidRPr="00F914A2">
        <w:rPr>
          <w:rFonts w:ascii="Times New Roman" w:hAnsi="Times New Roman" w:cs="Times New Roman"/>
          <w:sz w:val="24"/>
          <w:szCs w:val="24"/>
          <w:lang w:val="pl-PL"/>
        </w:rPr>
        <w:t xml:space="preserve"> Nikole Milutinovića, spec.ing.građ,  </w:t>
      </w:r>
      <w:r w:rsidR="00325835" w:rsidRPr="00F914A2">
        <w:rPr>
          <w:rFonts w:ascii="Times New Roman" w:hAnsi="Times New Roman" w:cs="Times New Roman"/>
          <w:sz w:val="24"/>
          <w:szCs w:val="24"/>
        </w:rPr>
        <w:t xml:space="preserve">br.tel. 033 455-735. </w:t>
      </w:r>
    </w:p>
    <w:p w:rsidR="00B13C5C" w:rsidRPr="00F914A2" w:rsidRDefault="00B13C5C"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Projektant: „</w:t>
      </w:r>
      <w:r w:rsidR="00D9056E" w:rsidRPr="00F914A2">
        <w:rPr>
          <w:rFonts w:ascii="Times New Roman" w:hAnsi="Times New Roman" w:cs="Times New Roman"/>
          <w:sz w:val="24"/>
          <w:szCs w:val="24"/>
          <w:lang w:val="pl-PL"/>
        </w:rPr>
        <w:t>GeoT</w:t>
      </w:r>
      <w:r w:rsidRPr="00F914A2">
        <w:rPr>
          <w:rFonts w:ascii="Times New Roman" w:hAnsi="Times New Roman" w:cs="Times New Roman"/>
          <w:sz w:val="24"/>
          <w:szCs w:val="24"/>
          <w:lang w:val="pl-PL"/>
        </w:rPr>
        <w:t>” d.o.o. Podgorica, gl</w:t>
      </w:r>
      <w:r w:rsidR="00D9056E" w:rsidRPr="00F914A2">
        <w:rPr>
          <w:rFonts w:ascii="Times New Roman" w:hAnsi="Times New Roman" w:cs="Times New Roman"/>
          <w:sz w:val="24"/>
          <w:szCs w:val="24"/>
          <w:lang w:val="pl-PL"/>
        </w:rPr>
        <w:t>avni inženjer dr Zvonko Tomanović</w:t>
      </w:r>
      <w:r w:rsidRPr="00F914A2">
        <w:rPr>
          <w:rFonts w:ascii="Times New Roman" w:hAnsi="Times New Roman" w:cs="Times New Roman"/>
          <w:sz w:val="24"/>
          <w:szCs w:val="24"/>
          <w:lang w:val="pl-PL"/>
        </w:rPr>
        <w:t xml:space="preserve">, dipl.ing.građ. </w:t>
      </w:r>
    </w:p>
    <w:p w:rsidR="00325835" w:rsidRPr="00F914A2" w:rsidRDefault="00325835"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Revident: „</w:t>
      </w:r>
      <w:r w:rsidR="00D9056E" w:rsidRPr="00F914A2">
        <w:rPr>
          <w:rFonts w:ascii="Times New Roman" w:hAnsi="Times New Roman" w:cs="Times New Roman"/>
          <w:sz w:val="24"/>
          <w:szCs w:val="24"/>
          <w:lang w:val="pl-PL"/>
        </w:rPr>
        <w:t xml:space="preserve">Institut za razvoj i istraživanja u oblasti zaštite na radu” </w:t>
      </w:r>
      <w:r w:rsidRPr="00F914A2">
        <w:rPr>
          <w:rFonts w:ascii="Times New Roman" w:hAnsi="Times New Roman" w:cs="Times New Roman"/>
          <w:sz w:val="24"/>
          <w:szCs w:val="24"/>
          <w:lang w:val="pl-PL"/>
        </w:rPr>
        <w:t xml:space="preserve"> P</w:t>
      </w:r>
      <w:r w:rsidR="003D004B" w:rsidRPr="00F914A2">
        <w:rPr>
          <w:rFonts w:ascii="Times New Roman" w:hAnsi="Times New Roman" w:cs="Times New Roman"/>
          <w:sz w:val="24"/>
          <w:szCs w:val="24"/>
          <w:lang w:val="pl-PL"/>
        </w:rPr>
        <w:t xml:space="preserve">odgorica. </w:t>
      </w:r>
    </w:p>
    <w:p w:rsidR="004C55C1" w:rsidRPr="00057401" w:rsidRDefault="004C55C1" w:rsidP="004C55C1">
      <w:pPr>
        <w:pStyle w:val="ListParagraph"/>
        <w:spacing w:before="0" w:after="0" w:line="240" w:lineRule="auto"/>
        <w:contextualSpacing/>
        <w:jc w:val="both"/>
        <w:rPr>
          <w:rFonts w:ascii="Times New Roman" w:hAnsi="Times New Roman" w:cs="Times New Roman"/>
          <w:b/>
        </w:rPr>
      </w:pPr>
    </w:p>
    <w:p w:rsidR="004C55C1" w:rsidRPr="00057401" w:rsidRDefault="004C55C1" w:rsidP="004C55C1">
      <w:pPr>
        <w:spacing w:after="0" w:line="240" w:lineRule="auto"/>
        <w:jc w:val="center"/>
        <w:rPr>
          <w:rFonts w:ascii="Times New Roman" w:eastAsia="Times New Roman" w:hAnsi="Times New Roman" w:cs="Times New Roman"/>
          <w:b/>
          <w:lang w:val="sr-Latn-CS"/>
        </w:rPr>
      </w:pPr>
    </w:p>
    <w:p w:rsidR="004C55C1" w:rsidRPr="00F914A2" w:rsidRDefault="004C55C1" w:rsidP="00F914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sr-Latn-CS"/>
        </w:rPr>
      </w:pPr>
      <w:r w:rsidRPr="00F914A2">
        <w:rPr>
          <w:rFonts w:ascii="Times New Roman" w:hAnsi="Times New Roman" w:cs="Times New Roman"/>
          <w:b/>
          <w:sz w:val="24"/>
          <w:szCs w:val="24"/>
          <w:lang w:val="sr-Latn-CS"/>
        </w:rPr>
        <w:t>POSEBNI ZAHTJEVI U POGLEDU PREDMETA JAVNE NABAVKE KOJI SU OD ZNAČAJA ZA IZRADU PONUDE I IZVRŠENJE UGOVORA</w:t>
      </w:r>
    </w:p>
    <w:p w:rsidR="004C55C1" w:rsidRPr="00F914A2" w:rsidRDefault="004C55C1" w:rsidP="00F914A2">
      <w:pPr>
        <w:spacing w:after="0" w:line="240" w:lineRule="auto"/>
        <w:jc w:val="both"/>
        <w:rPr>
          <w:rFonts w:ascii="Times New Roman" w:hAnsi="Times New Roman" w:cs="Times New Roman"/>
          <w:sz w:val="24"/>
          <w:szCs w:val="24"/>
          <w:lang w:val="sr-Latn-CS"/>
        </w:rPr>
      </w:pP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r w:rsidRPr="00F914A2">
        <w:rPr>
          <w:rFonts w:ascii="Times New Roman" w:hAnsi="Times New Roman" w:cs="Times New Roman"/>
          <w:sz w:val="24"/>
          <w:szCs w:val="24"/>
        </w:rPr>
        <w:t>Rok izvršenja ugovora:</w:t>
      </w:r>
      <w:r w:rsidR="003D004B" w:rsidRPr="00F914A2">
        <w:rPr>
          <w:rFonts w:ascii="Times New Roman" w:hAnsi="Times New Roman" w:cs="Times New Roman"/>
          <w:sz w:val="24"/>
          <w:szCs w:val="24"/>
        </w:rPr>
        <w:t xml:space="preserve"> 6</w:t>
      </w:r>
      <w:r w:rsidRPr="00F914A2">
        <w:rPr>
          <w:rFonts w:ascii="Times New Roman" w:hAnsi="Times New Roman" w:cs="Times New Roman"/>
          <w:sz w:val="24"/>
          <w:szCs w:val="24"/>
        </w:rPr>
        <w:t>0 dana od dana uvođenja izvođača u posao;</w:t>
      </w: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r w:rsidRPr="00F914A2">
        <w:rPr>
          <w:rFonts w:ascii="Times New Roman" w:hAnsi="Times New Roman" w:cs="Times New Roman"/>
          <w:sz w:val="24"/>
          <w:szCs w:val="24"/>
        </w:rPr>
        <w:t>Naručilac je obavezan da izvođača radova uvede u posao</w:t>
      </w:r>
      <w:r w:rsidR="00C9272D" w:rsidRPr="00F914A2">
        <w:rPr>
          <w:rFonts w:ascii="Times New Roman" w:hAnsi="Times New Roman" w:cs="Times New Roman"/>
          <w:sz w:val="24"/>
          <w:szCs w:val="24"/>
        </w:rPr>
        <w:t xml:space="preserve"> </w:t>
      </w:r>
      <w:r w:rsidR="00F914A2" w:rsidRPr="00F914A2">
        <w:rPr>
          <w:rFonts w:ascii="Times New Roman" w:hAnsi="Times New Roman" w:cs="Times New Roman"/>
          <w:sz w:val="24"/>
          <w:szCs w:val="24"/>
        </w:rPr>
        <w:t xml:space="preserve">odmah </w:t>
      </w:r>
      <w:r w:rsidR="00C9272D" w:rsidRPr="00F914A2">
        <w:rPr>
          <w:rFonts w:ascii="Times New Roman" w:hAnsi="Times New Roman" w:cs="Times New Roman"/>
          <w:sz w:val="24"/>
          <w:szCs w:val="24"/>
        </w:rPr>
        <w:t>nakon</w:t>
      </w:r>
      <w:r w:rsidRPr="00F914A2">
        <w:rPr>
          <w:rFonts w:ascii="Times New Roman" w:hAnsi="Times New Roman" w:cs="Times New Roman"/>
          <w:sz w:val="24"/>
          <w:szCs w:val="24"/>
        </w:rPr>
        <w:t xml:space="preserve"> prijave građenja Direktoratu za licenciranje i inspekcijski nadzor, Ministarstvo održivog razvoja i turizma. </w:t>
      </w: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r w:rsidRPr="00F914A2">
        <w:rPr>
          <w:rFonts w:ascii="Times New Roman" w:hAnsi="Times New Roman" w:cs="Times New Roman"/>
          <w:sz w:val="24"/>
          <w:szCs w:val="24"/>
        </w:rPr>
        <w:t>Do produžetka roka može doći uslijed  nastupanja promijenjenih okolnosti,  više sile, kao i okolnosti na koje  na koje IZVOĐAČ nije mogao objektivno da utiče.</w:t>
      </w:r>
    </w:p>
    <w:p w:rsidR="004C55C1" w:rsidRPr="00F914A2" w:rsidRDefault="004C55C1" w:rsidP="00F914A2">
      <w:pPr>
        <w:spacing w:after="0" w:line="240" w:lineRule="auto"/>
        <w:jc w:val="both"/>
        <w:rPr>
          <w:rFonts w:ascii="Times New Roman" w:hAnsi="Times New Roman" w:cs="Times New Roman"/>
          <w:sz w:val="24"/>
          <w:szCs w:val="24"/>
          <w:lang w:val="sr-Latn-CS"/>
        </w:rPr>
      </w:pPr>
    </w:p>
    <w:p w:rsidR="004C55C1" w:rsidRPr="00F914A2" w:rsidRDefault="00C9272D" w:rsidP="00F914A2">
      <w:pPr>
        <w:spacing w:after="0" w:line="240" w:lineRule="auto"/>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Mjesto izvršenja ugovora je: teritorija opštine</w:t>
      </w:r>
      <w:r w:rsidR="004C55C1"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sr-Latn-CS"/>
        </w:rPr>
        <w:t xml:space="preserve">Budva, mjesto Svinjište. </w:t>
      </w:r>
    </w:p>
    <w:p w:rsidR="004C55C1" w:rsidRPr="00F914A2" w:rsidRDefault="004C55C1" w:rsidP="00F914A2">
      <w:pPr>
        <w:spacing w:after="0" w:line="240" w:lineRule="auto"/>
        <w:jc w:val="both"/>
        <w:rPr>
          <w:rFonts w:ascii="Times New Roman" w:hAnsi="Times New Roman" w:cs="Times New Roman"/>
          <w:sz w:val="24"/>
          <w:szCs w:val="24"/>
          <w:lang w:val="sr-Latn-CS"/>
        </w:rPr>
      </w:pPr>
    </w:p>
    <w:p w:rsidR="004C55C1" w:rsidRPr="00F914A2" w:rsidRDefault="004C55C1" w:rsidP="00F914A2">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IZVOĐAČ je dužan da prije potpisivanja ugovora dostavi detaljni dinamički plan  izvršenja ugovora sa potpunim tehničkim podacima i u skladu sa ugovorenim rokom izvršenja ugovora.</w:t>
      </w:r>
    </w:p>
    <w:p w:rsidR="004C55C1" w:rsidRPr="00F914A2" w:rsidRDefault="004C55C1" w:rsidP="00F914A2">
      <w:pPr>
        <w:spacing w:after="0" w:line="240" w:lineRule="auto"/>
        <w:jc w:val="both"/>
        <w:rPr>
          <w:rFonts w:ascii="Times New Roman" w:eastAsia="Times New Roman" w:hAnsi="Times New Roman" w:cs="Times New Roman"/>
          <w:sz w:val="24"/>
          <w:szCs w:val="24"/>
          <w:lang w:val="sl-SI"/>
        </w:rPr>
      </w:pPr>
    </w:p>
    <w:p w:rsidR="004C55C1" w:rsidRPr="00F914A2" w:rsidRDefault="004C55C1" w:rsidP="00F914A2">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Organizaciju i priključenje gradilišta na instalacije elektrike, vodovoda, kanalizacije, IZVOĐAČ obezbedjuje sam i o svom trošku.</w:t>
      </w:r>
    </w:p>
    <w:p w:rsidR="004C55C1" w:rsidRPr="00F914A2" w:rsidRDefault="004C55C1" w:rsidP="00F914A2">
      <w:pPr>
        <w:spacing w:after="0" w:line="240" w:lineRule="auto"/>
        <w:jc w:val="both"/>
        <w:rPr>
          <w:rFonts w:ascii="Times New Roman" w:hAnsi="Times New Roman" w:cs="Times New Roman"/>
          <w:sz w:val="24"/>
          <w:szCs w:val="24"/>
          <w:lang w:val="sl-SI"/>
        </w:rPr>
      </w:pPr>
    </w:p>
    <w:p w:rsidR="004C55C1" w:rsidRPr="00F914A2" w:rsidRDefault="004C55C1" w:rsidP="00F914A2">
      <w:pPr>
        <w:spacing w:after="0" w:line="240" w:lineRule="auto"/>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lastRenderedPageBreak/>
        <w:t>Stručni  nadzor nad realizacijom ugovora NARUČILAC će vršiti preko privrednog društva za vršenje poslova nadzora, o čemu će pismeno obavijestiti IZVOĐAČA.</w:t>
      </w:r>
      <w:r w:rsidRPr="00F914A2">
        <w:rPr>
          <w:rFonts w:ascii="Times New Roman" w:eastAsia="Times New Roman" w:hAnsi="Times New Roman" w:cs="Times New Roman"/>
          <w:sz w:val="24"/>
          <w:szCs w:val="24"/>
        </w:rPr>
        <w:t xml:space="preserve"> </w:t>
      </w:r>
      <w:r w:rsidRPr="00F914A2">
        <w:rPr>
          <w:rFonts w:ascii="Times New Roman" w:eastAsia="Times New Roman" w:hAnsi="Times New Roman" w:cs="Times New Roman"/>
          <w:sz w:val="24"/>
          <w:szCs w:val="24"/>
          <w:lang w:val="sl-SI"/>
        </w:rPr>
        <w:t>NARUČILAC će danom uvođenja u posao IZVOĐAČU pismeno saopštiti lica  koja  će  vršiti  stručni i nadzor  nad  izvodjenjem  radova  (u daljem tekstu: Nadzorni organ).</w:t>
      </w:r>
      <w:r w:rsidRPr="00F914A2">
        <w:rPr>
          <w:rFonts w:ascii="Times New Roman" w:eastAsia="Times New Roman" w:hAnsi="Times New Roman" w:cs="Times New Roman"/>
          <w:sz w:val="24"/>
          <w:szCs w:val="24"/>
        </w:rPr>
        <w:t xml:space="preserve"> </w:t>
      </w:r>
      <w:r w:rsidRPr="00F914A2">
        <w:rPr>
          <w:rFonts w:ascii="Times New Roman" w:eastAsia="Times New Roman" w:hAnsi="Times New Roman" w:cs="Times New Roman"/>
          <w:sz w:val="24"/>
          <w:szCs w:val="24"/>
          <w:lang w:val="sl-SI"/>
        </w:rPr>
        <w:t>Ako u toku izvodjenja radova dođe do promjene nadzornog organa, NARUČILAC će o tome obavijestiti IZVODJAČA.</w:t>
      </w:r>
    </w:p>
    <w:p w:rsidR="004C55C1" w:rsidRPr="00F914A2" w:rsidRDefault="004C55C1" w:rsidP="00F914A2">
      <w:pPr>
        <w:spacing w:after="0" w:line="240" w:lineRule="auto"/>
        <w:jc w:val="both"/>
        <w:rPr>
          <w:rFonts w:ascii="Times New Roman" w:eastAsia="Times New Roman" w:hAnsi="Times New Roman" w:cs="Times New Roman"/>
          <w:sz w:val="24"/>
          <w:szCs w:val="24"/>
        </w:rPr>
      </w:pP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Nadzorni organ ov1ašćen je da se stara i kontroliše realizaciju ovog ugovora u skladu sa Zakonom o planiranju prostora i izgradnji objekata. Nadzorni organ nema pravo da oslobodi IZVODJAČA od bilo koje njegove dužnosti ili obaveze iz ugovora ukoliko za to ne dobije pismeno ovlašćenje od NARUČIOCA. Postojanje nadzornog organa i njegovi propusti u vršenju stručnog nadzora ne oslobadja IZVODJAČA od njegove obaveze i odgovornosti za kvalitetno i pravilno izvodjenje radova.</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Nadzorni organ ima pravo da naredi IZVODJAČU da  otkloni izvedene radove koji nisu u skladu sa </w:t>
      </w:r>
      <w:r w:rsidRPr="00F914A2">
        <w:rPr>
          <w:rFonts w:ascii="Times New Roman" w:eastAsia="Times New Roman" w:hAnsi="Times New Roman" w:cs="Times New Roman"/>
          <w:sz w:val="24"/>
          <w:szCs w:val="24"/>
          <w:lang w:val="pl-PL"/>
        </w:rPr>
        <w:t>opisom, bitnim karakterstikama i obimom radova definisanim Tenderskom dokumentacijom i Ponudom</w:t>
      </w:r>
      <w:r w:rsidRPr="00F914A2">
        <w:rPr>
          <w:rFonts w:ascii="Times New Roman" w:eastAsia="Times New Roman" w:hAnsi="Times New Roman" w:cs="Times New Roman"/>
          <w:sz w:val="24"/>
          <w:szCs w:val="24"/>
          <w:lang w:val="sl-SI"/>
        </w:rPr>
        <w:t>.</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Ako IZVODJAČ, i pored upozorenja i zahtjeva Nadzornog organa, ne otkloni uočene nedostatke i nastavi sa izvodjenjem radova koji nisu u skladu sa </w:t>
      </w:r>
      <w:r w:rsidRPr="00F914A2">
        <w:rPr>
          <w:rFonts w:ascii="Times New Roman" w:eastAsia="Times New Roman" w:hAnsi="Times New Roman" w:cs="Times New Roman"/>
          <w:sz w:val="24"/>
          <w:szCs w:val="24"/>
          <w:lang w:val="pl-PL"/>
        </w:rPr>
        <w:t>opisom, bitnim karakterstikama i obimom definisanim tenderskom dokumentacijom </w:t>
      </w:r>
      <w:r w:rsidRPr="00F914A2">
        <w:rPr>
          <w:rFonts w:ascii="Times New Roman" w:eastAsia="Times New Roman" w:hAnsi="Times New Roman" w:cs="Times New Roman"/>
          <w:sz w:val="24"/>
          <w:szCs w:val="24"/>
          <w:lang w:val="sl-SI"/>
        </w:rPr>
        <w:t>Nadzorni organ će radove obustaviti i o tome obavjestiti NARUČIOCA i nadležnu inspekciju i te okolnosti unijeti u gradjevinski dnevnik.</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Sa izvođenjem radova može se ponovo nastaviti kada IZVODJAČ preduzme i sprovede odgovarajuće radnje i mjere kojima se prema nalazu nadležne inspekcije i nadzornog organa obezbjedjuje izvodjenje radova skladu sa </w:t>
      </w:r>
      <w:r w:rsidRPr="00F914A2">
        <w:rPr>
          <w:rFonts w:ascii="Times New Roman" w:eastAsia="Times New Roman" w:hAnsi="Times New Roman" w:cs="Times New Roman"/>
          <w:sz w:val="24"/>
          <w:szCs w:val="24"/>
          <w:lang w:val="pl-PL"/>
        </w:rPr>
        <w:t>opisima, bitnim karakterstikama i obimom definisanim tenderskom dokumentacijom.</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Ako se izmedju Nadzornog organa i IZVODJAČA pojave nesaglasnosti u pogledu materijala koji se ugradjuje, materijal se daje na ispitivanje kako bi se utvrdilo da li odgovara </w:t>
      </w:r>
      <w:r w:rsidRPr="00F914A2">
        <w:rPr>
          <w:rFonts w:ascii="Times New Roman" w:eastAsia="Times New Roman" w:hAnsi="Times New Roman" w:cs="Times New Roman"/>
          <w:sz w:val="24"/>
          <w:szCs w:val="24"/>
          <w:lang w:val="pl-PL"/>
        </w:rPr>
        <w:t>opisu, bitnim karakterstikama i obimu definisanim Tenderskom dokumentacijom i Ponudom.</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Troškove ovog ispitivanja plaća IZVODJAČ koji ima pravo da traži njihovu nadoknadu od NARUČIOCA, ako ovaj nije bio u pravu.</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Materijal za koji se utvrdi da ne odgovara </w:t>
      </w:r>
      <w:r w:rsidRPr="00F914A2">
        <w:rPr>
          <w:rFonts w:ascii="Times New Roman" w:eastAsia="Times New Roman" w:hAnsi="Times New Roman" w:cs="Times New Roman"/>
          <w:sz w:val="24"/>
          <w:szCs w:val="24"/>
          <w:lang w:val="pl-PL"/>
        </w:rPr>
        <w:t>opisu, bitnim karakteristikama i obimu definisanim Tenderskom dokumentacijom i Ponudom</w:t>
      </w:r>
      <w:r w:rsidRPr="00F914A2">
        <w:rPr>
          <w:rFonts w:ascii="Times New Roman" w:eastAsia="Times New Roman" w:hAnsi="Times New Roman" w:cs="Times New Roman"/>
          <w:sz w:val="24"/>
          <w:szCs w:val="24"/>
          <w:lang w:val="sl-SI"/>
        </w:rPr>
        <w:t>, IZVODJAČ mora o svom trošku da ukloni sa gradilišta u roku koji mu odredi Nadzorni organ.</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Sav ugrađeni materijal i oprema moraju odgovarati </w:t>
      </w:r>
      <w:r w:rsidRPr="00F914A2">
        <w:rPr>
          <w:rFonts w:ascii="Times New Roman" w:eastAsia="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F914A2">
        <w:rPr>
          <w:rFonts w:ascii="Times New Roman" w:eastAsia="Times New Roman" w:hAnsi="Times New Roman" w:cs="Times New Roman"/>
          <w:sz w:val="24"/>
          <w:szCs w:val="24"/>
          <w:lang w:val="sl-SI"/>
        </w:rPr>
        <w:t> Sve troškove ispitivanja materijala i opreme snosi IZVODJAČ.</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w:t>
      </w:r>
      <w:r w:rsidRPr="00F914A2">
        <w:rPr>
          <w:rFonts w:ascii="Times New Roman" w:eastAsia="Times New Roman" w:hAnsi="Times New Roman" w:cs="Times New Roman"/>
          <w:sz w:val="24"/>
          <w:szCs w:val="24"/>
          <w:lang w:val="sl-SI"/>
        </w:rPr>
        <w:lastRenderedPageBreak/>
        <w:t xml:space="preserve">lica i naročito kvalifikacijama lica koja su odgovorna za pružanje konkretnih usluga, dostavljenih Ponudom. </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Do promjene ovlašćenog inženjera u odnosu na imenovanje dostavljeno u ponudi može doći samo za slučaj nastupanja okolnosti na koje IZVOĐAČ nije mogao da utiče i uz saglasnost NARUČIOCA.</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Predložena zamjena ovlašćenog inženjera mora da ispunjava minimum kvalifikacija inženjera koji se zamjenjuje.</w:t>
      </w:r>
    </w:p>
    <w:p w:rsidR="004C55C1" w:rsidRPr="00F914A2" w:rsidRDefault="004C55C1" w:rsidP="004C55C1">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Ako Izvođač ne imenuje ovlašćene inženjere u skladu sa zahtjevima iz prethodnam tri  stava, Naručilac će aktivirati garanciju za dobro izvršenje ugovora i jednostrano raskinuti ugovor.</w:t>
      </w:r>
    </w:p>
    <w:p w:rsidR="004C55C1" w:rsidRPr="00F914A2" w:rsidRDefault="004C55C1" w:rsidP="004C55C1">
      <w:pPr>
        <w:spacing w:line="253" w:lineRule="atLeast"/>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IZVODJAČ je dužan da, u vezi sa gradjenjem objekta koji je predmet ovog ugovora, uredno i po  propisima koji važe u sjedištu NARUČIOCA vodi propisanu gradilišnu dokumentaciju.</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Izabrani ponuđač-izvođač je dužan da, prije potpisivanja ugovora, dostavi :</w:t>
      </w: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 068/17),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U polisi osiguranja od profesionalne odgovornosti mora da se navede da se odnosi na predmetnu javnu nabavki broj: </w:t>
      </w:r>
      <w:r w:rsidR="00C9272D" w:rsidRPr="00F914A2">
        <w:rPr>
          <w:rFonts w:ascii="Times New Roman" w:hAnsi="Times New Roman" w:cs="Times New Roman"/>
          <w:sz w:val="24"/>
          <w:szCs w:val="24"/>
        </w:rPr>
        <w:t xml:space="preserve">01-3277/6 od </w:t>
      </w:r>
      <w:r w:rsidR="002D2B8A">
        <w:rPr>
          <w:rFonts w:ascii="Times New Roman" w:hAnsi="Times New Roman" w:cs="Times New Roman"/>
          <w:sz w:val="24"/>
          <w:szCs w:val="24"/>
        </w:rPr>
        <w:t>09</w:t>
      </w:r>
      <w:r w:rsidR="00C9272D" w:rsidRPr="002D2B8A">
        <w:rPr>
          <w:rFonts w:ascii="Times New Roman" w:hAnsi="Times New Roman" w:cs="Times New Roman"/>
          <w:sz w:val="24"/>
          <w:szCs w:val="24"/>
        </w:rPr>
        <w:t>.10</w:t>
      </w:r>
      <w:r w:rsidRPr="002D2B8A">
        <w:rPr>
          <w:rFonts w:ascii="Times New Roman" w:hAnsi="Times New Roman" w:cs="Times New Roman"/>
          <w:sz w:val="24"/>
          <w:szCs w:val="24"/>
        </w:rPr>
        <w:t>.2019.</w:t>
      </w:r>
      <w:r w:rsidRPr="00F914A2">
        <w:rPr>
          <w:rFonts w:ascii="Times New Roman" w:hAnsi="Times New Roman" w:cs="Times New Roman"/>
          <w:sz w:val="24"/>
          <w:szCs w:val="24"/>
        </w:rPr>
        <w:t xml:space="preserve"> godine za izvodjenje radova na </w:t>
      </w:r>
      <w:r w:rsidR="00C9272D" w:rsidRPr="00F914A2">
        <w:rPr>
          <w:rFonts w:ascii="Times New Roman" w:hAnsi="Times New Roman" w:cs="Times New Roman"/>
          <w:sz w:val="24"/>
          <w:szCs w:val="24"/>
        </w:rPr>
        <w:t>sanaciji klizišta na starom putu Budva-Kotor u mjestu Svinjište</w:t>
      </w:r>
      <w:r w:rsidRPr="00F914A2">
        <w:rPr>
          <w:rFonts w:ascii="Times New Roman" w:hAnsi="Times New Roman" w:cs="Times New Roman"/>
          <w:sz w:val="24"/>
          <w:szCs w:val="24"/>
        </w:rPr>
        <w:t xml:space="preserve"> i da pokriva rizik odgovornosti za štetu prouzrokovanu licima, za štetu na objektima i za finansijski gubitak.</w:t>
      </w:r>
    </w:p>
    <w:p w:rsidR="004C55C1" w:rsidRPr="00F914A2" w:rsidRDefault="004C55C1" w:rsidP="004C55C1">
      <w:pPr>
        <w:autoSpaceDE w:val="0"/>
        <w:autoSpaceDN w:val="0"/>
        <w:adjustRightInd w:val="0"/>
        <w:spacing w:after="0" w:line="240" w:lineRule="auto"/>
        <w:ind w:firstLine="567"/>
        <w:jc w:val="both"/>
        <w:rPr>
          <w:rFonts w:ascii="Times New Roman" w:hAnsi="Times New Roman" w:cs="Times New Roman"/>
          <w:sz w:val="24"/>
          <w:szCs w:val="24"/>
        </w:rPr>
      </w:pP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 Ako Izvođač ne preda Naručiocu polisu</w:t>
      </w:r>
      <w:r w:rsidRPr="00F914A2">
        <w:rPr>
          <w:rFonts w:ascii="Times New Roman" w:hAnsi="Times New Roman" w:cs="Times New Roman"/>
          <w:b/>
          <w:sz w:val="24"/>
          <w:szCs w:val="24"/>
        </w:rPr>
        <w:t xml:space="preserve">  </w:t>
      </w:r>
      <w:r w:rsidRPr="00F914A2">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4C55C1" w:rsidRPr="00F914A2" w:rsidRDefault="004C55C1" w:rsidP="004C55C1">
      <w:pPr>
        <w:spacing w:after="0" w:line="240" w:lineRule="auto"/>
        <w:jc w:val="both"/>
        <w:rPr>
          <w:rFonts w:ascii="Times New Roman" w:hAnsi="Times New Roman" w:cs="Times New Roman"/>
          <w:sz w:val="24"/>
          <w:szCs w:val="24"/>
        </w:rPr>
      </w:pP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Za slučaj prekoračenja ugovorenog roka završetka objekta dužem od 30 dana, Naručilac ima pravo da jednostrano raskine Ugovor o javnoj nabavci i aktivirati garanciju za dobro izvršenje ugovora. </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Plaćanje ugovorene kazne ne oslobađa IZVODJAČA obaveze da u cjelosti završi i preda na upotrebu ugovoreni objekat.</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Ako NARUČIOCU nastane šteta zbog prekoračenja ugovorenog roka završetka radova u iznosu većem od ugovorene kazne, tada je IZVODJAČ dužan da plati NARUČIOCU pored ugovorene kazne i iznos naknade štete koji prelazi visinu ugovorene kazne.</w:t>
      </w:r>
    </w:p>
    <w:p w:rsidR="004C55C1" w:rsidRPr="00F914A2" w:rsidRDefault="004C55C1" w:rsidP="004C55C1">
      <w:pPr>
        <w:spacing w:after="0" w:line="240" w:lineRule="auto"/>
        <w:jc w:val="both"/>
        <w:rPr>
          <w:rFonts w:ascii="Times New Roman" w:hAnsi="Times New Roman" w:cs="Times New Roman"/>
          <w:sz w:val="24"/>
          <w:szCs w:val="24"/>
        </w:rPr>
      </w:pPr>
    </w:p>
    <w:p w:rsidR="004C55C1" w:rsidRPr="00F914A2" w:rsidRDefault="004C55C1" w:rsidP="004C55C1">
      <w:pPr>
        <w:spacing w:after="0" w:line="240" w:lineRule="auto"/>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Izvođač je dužan da  prije zaključivanja ovog ugovora dostavi naručiocu:</w:t>
      </w:r>
    </w:p>
    <w:p w:rsidR="004C55C1" w:rsidRPr="00F914A2" w:rsidRDefault="004C55C1" w:rsidP="004C55C1">
      <w:pPr>
        <w:spacing w:after="0"/>
        <w:jc w:val="both"/>
        <w:rPr>
          <w:rFonts w:ascii="Times New Roman" w:eastAsia="Times New Roman" w:hAnsi="Times New Roman" w:cs="Times New Roman"/>
          <w:sz w:val="24"/>
          <w:szCs w:val="24"/>
        </w:rPr>
      </w:pP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rPr>
        <w:lastRenderedPageBreak/>
        <w:t xml:space="preserve">Ponuđač čija ponuda bude izabrana kao najpovoljnija (u daljem tekstu: Izvođač) dužan je da prije zaključenja ugovora o javnoj nabavci preda Naručiocu </w:t>
      </w:r>
      <w:r w:rsidRPr="00F914A2">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4C55C1" w:rsidRPr="00F914A2" w:rsidRDefault="004C55C1" w:rsidP="004C55C1">
      <w:pPr>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Garancija za dobro izvršenje ugovora biće sastavni dio Ugovora.</w:t>
      </w:r>
    </w:p>
    <w:p w:rsidR="004C55C1" w:rsidRPr="00F914A2" w:rsidRDefault="004C55C1" w:rsidP="004C55C1">
      <w:pPr>
        <w:rPr>
          <w:rFonts w:ascii="Times New Roman" w:hAnsi="Times New Roman" w:cs="Times New Roman"/>
          <w:sz w:val="24"/>
          <w:szCs w:val="24"/>
          <w:lang w:val="sl-SI"/>
        </w:rPr>
      </w:pPr>
      <w:r w:rsidRPr="00F914A2">
        <w:rPr>
          <w:rFonts w:ascii="Times New Roman" w:hAnsi="Times New Roman" w:cs="Times New Roman"/>
          <w:sz w:val="24"/>
          <w:szCs w:val="24"/>
          <w:lang w:val="sl-SI"/>
        </w:rPr>
        <w:t>Ako  Izvođač ne preda naručiocu garanciju za dobro izvršenje ugovora prije zaključenja ugovora, smatra se da je odustao od ponude.</w:t>
      </w:r>
    </w:p>
    <w:p w:rsidR="004C55C1" w:rsidRPr="00F914A2" w:rsidRDefault="004C55C1" w:rsidP="004C55C1">
      <w:pPr>
        <w:rPr>
          <w:rFonts w:ascii="Times New Roman" w:hAnsi="Times New Roman" w:cs="Times New Roman"/>
          <w:sz w:val="24"/>
          <w:szCs w:val="24"/>
          <w:lang w:val="sl-SI"/>
        </w:rPr>
      </w:pPr>
      <w:r w:rsidRPr="00F914A2">
        <w:rPr>
          <w:rFonts w:ascii="Times New Roman" w:hAnsi="Times New Roman" w:cs="Times New Roman"/>
          <w:sz w:val="24"/>
          <w:szCs w:val="24"/>
          <w:lang w:val="sl-SI"/>
        </w:rPr>
        <w:t>U slučaju iz prethodnog stava Naručilac će aktivirati garanciju ponude.</w:t>
      </w:r>
    </w:p>
    <w:p w:rsidR="004C55C1" w:rsidRPr="00EF799D" w:rsidRDefault="004C55C1" w:rsidP="00EF799D">
      <w:pPr>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Ako Izvođač ne produži važenje garancije za dobro izvršenje ugovora, Naručilac će aktivirati ovu garanciju. </w:t>
      </w:r>
    </w:p>
    <w:p w:rsidR="004C55C1" w:rsidRPr="00F914A2" w:rsidRDefault="004C55C1" w:rsidP="004C55C1">
      <w:pPr>
        <w:spacing w:after="0"/>
        <w:jc w:val="both"/>
        <w:rPr>
          <w:rFonts w:ascii="Times New Roman" w:hAnsi="Times New Roman" w:cs="Times New Roman"/>
          <w:sz w:val="24"/>
          <w:szCs w:val="24"/>
        </w:rPr>
      </w:pPr>
      <w:r w:rsidRPr="00F914A2">
        <w:rPr>
          <w:rFonts w:ascii="Times New Roman" w:hAnsi="Times New Roman" w:cs="Times New Roman"/>
          <w:sz w:val="24"/>
          <w:szCs w:val="24"/>
        </w:rPr>
        <w:t>IZVODJAČ garanutje za kvalitet izvedenih radova koji su predmet ovog ugovora je 2 godine od dana primopredaje izvedenih radova.</w:t>
      </w:r>
    </w:p>
    <w:p w:rsidR="004C55C1" w:rsidRPr="00F914A2" w:rsidRDefault="004C55C1" w:rsidP="004C55C1">
      <w:pPr>
        <w:spacing w:line="253" w:lineRule="atLeast"/>
        <w:jc w:val="both"/>
        <w:rPr>
          <w:rFonts w:ascii="Times New Roman" w:eastAsia="Times New Roman" w:hAnsi="Times New Roman" w:cs="Times New Roman"/>
          <w:sz w:val="24"/>
          <w:szCs w:val="24"/>
        </w:rPr>
      </w:pPr>
    </w:p>
    <w:p w:rsidR="004C55C1" w:rsidRPr="00F914A2" w:rsidRDefault="004C55C1" w:rsidP="004C55C1">
      <w:pPr>
        <w:spacing w:after="0"/>
        <w:jc w:val="both"/>
        <w:rPr>
          <w:rFonts w:ascii="Times New Roman" w:hAnsi="Times New Roman" w:cs="Times New Roman"/>
          <w:sz w:val="24"/>
          <w:szCs w:val="24"/>
        </w:rPr>
      </w:pPr>
      <w:r w:rsidRPr="00F914A2">
        <w:rPr>
          <w:rFonts w:ascii="Times New Roman" w:hAnsi="Times New Roman" w:cs="Times New Roman"/>
          <w:sz w:val="24"/>
          <w:szCs w:val="24"/>
        </w:rPr>
        <w:t>IZVODJAČ je dužan da o svom trošku otkloni sve nedostatke, koji se pokažu u toku garantnog roka u primjerenom roku, saglasno članu 687 stav 1 Zakona o obligacionim odnosima.</w:t>
      </w:r>
    </w:p>
    <w:p w:rsidR="004C55C1" w:rsidRPr="00F914A2" w:rsidRDefault="004C55C1" w:rsidP="004C55C1">
      <w:pPr>
        <w:autoSpaceDE w:val="0"/>
        <w:autoSpaceDN w:val="0"/>
        <w:adjustRightInd w:val="0"/>
        <w:spacing w:after="0" w:line="240" w:lineRule="auto"/>
        <w:jc w:val="both"/>
        <w:rPr>
          <w:rFonts w:ascii="Times New Roman" w:hAnsi="Times New Roman" w:cs="Times New Roman"/>
          <w:b/>
          <w:sz w:val="24"/>
          <w:szCs w:val="24"/>
          <w:lang w:val="sl-SI"/>
        </w:rPr>
      </w:pP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4C55C1" w:rsidRPr="00F914A2" w:rsidRDefault="004C55C1" w:rsidP="004C55C1">
      <w:pPr>
        <w:spacing w:after="0" w:line="240" w:lineRule="auto"/>
        <w:jc w:val="both"/>
        <w:rPr>
          <w:rFonts w:ascii="Times New Roman" w:eastAsia="PMingLiU" w:hAnsi="Times New Roman" w:cs="Times New Roman"/>
          <w:b/>
          <w:sz w:val="24"/>
          <w:szCs w:val="24"/>
          <w:lang w:val="sl-SI"/>
        </w:rPr>
      </w:pPr>
    </w:p>
    <w:p w:rsidR="004C55C1" w:rsidRPr="00F914A2" w:rsidRDefault="004C55C1" w:rsidP="004C55C1">
      <w:pPr>
        <w:spacing w:line="253" w:lineRule="atLeast"/>
        <w:jc w:val="both"/>
        <w:rPr>
          <w:rFonts w:ascii="Times New Roman" w:hAnsi="Times New Roman" w:cs="Times New Roman"/>
          <w:b/>
          <w:sz w:val="24"/>
          <w:szCs w:val="24"/>
          <w:lang w:val="sl-SI"/>
        </w:rPr>
      </w:pPr>
      <w:r w:rsidRPr="00F914A2">
        <w:rPr>
          <w:rFonts w:ascii="Times New Roman" w:eastAsia="Times New Roman" w:hAnsi="Times New Roman" w:cs="Times New Roman"/>
          <w:sz w:val="24"/>
          <w:szCs w:val="24"/>
          <w:lang w:val="sl-SI"/>
        </w:rPr>
        <w:t>Pregled i primopredaja izvedenih radova vršiće se prema propisima koji važe u sjedištu NARUČIOCA.  Obavijest da su radovi završeni IZVODJAČ podnosi NARUČIOCU preko Nadzornog organa.</w:t>
      </w:r>
    </w:p>
    <w:p w:rsidR="004C55C1" w:rsidRPr="00F914A2" w:rsidRDefault="004C55C1" w:rsidP="004C55C1">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w:t>
      </w: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NARUČILAC i IZVOĐAČ su saglasni da sastavni dio ugovora čine: ponuda IZVOĐAČA,  dinamički plan izvodjenja radova, garancija banke za dobro izvršenje ugovora i polisa osiguranja od profesionalne odgovornosti.</w:t>
      </w:r>
    </w:p>
    <w:p w:rsidR="004C55C1" w:rsidRPr="00F914A2" w:rsidRDefault="004C55C1" w:rsidP="004C55C1">
      <w:pPr>
        <w:spacing w:after="0" w:line="240" w:lineRule="auto"/>
        <w:jc w:val="both"/>
        <w:rPr>
          <w:rFonts w:ascii="Times New Roman" w:hAnsi="Times New Roman" w:cs="Times New Roman"/>
          <w:sz w:val="24"/>
          <w:szCs w:val="24"/>
          <w:lang w:val="sl-SI"/>
        </w:rPr>
      </w:pPr>
    </w:p>
    <w:p w:rsidR="004C55C1" w:rsidRPr="00F914A2" w:rsidRDefault="004C55C1" w:rsidP="004C55C1">
      <w:pPr>
        <w:spacing w:after="0" w:line="240" w:lineRule="auto"/>
        <w:jc w:val="both"/>
        <w:rPr>
          <w:rFonts w:ascii="Times New Roman" w:hAnsi="Times New Roman" w:cs="Times New Roman"/>
          <w:sz w:val="24"/>
          <w:szCs w:val="24"/>
          <w:lang w:val="pl-PL"/>
        </w:rPr>
      </w:pPr>
      <w:r w:rsidRPr="00F914A2">
        <w:rPr>
          <w:rFonts w:ascii="Times New Roman" w:eastAsia="PMingLiU" w:hAnsi="Times New Roman" w:cs="Times New Roman"/>
          <w:sz w:val="24"/>
          <w:szCs w:val="24"/>
          <w:lang w:val="pl-PL" w:eastAsia="zh-TW"/>
        </w:rPr>
        <w:t>Naručilac ima pravo da jednostrano raskine Ugovor o javnoj nabavci u slučaju da Izvođač: prilikom realizacije ugovora ne dostavi Naru</w:t>
      </w:r>
      <w:r w:rsidRPr="00F914A2">
        <w:rPr>
          <w:rFonts w:ascii="Times New Roman" w:eastAsia="PMingLiU" w:hAnsi="Times New Roman" w:cs="Times New Roman"/>
          <w:sz w:val="24"/>
          <w:szCs w:val="24"/>
          <w:lang w:eastAsia="zh-TW"/>
        </w:rPr>
        <w:t>čiocu tehničku dokumentaciju traženu kao garanciju kvaliteta kojom će dokazati da kvalitet ponuđenog materijala i opreme odgovara uslovima/standardima zahtijevanim tenderskom dokumentacijom</w:t>
      </w:r>
      <w:r w:rsidRPr="00F914A2">
        <w:rPr>
          <w:rFonts w:ascii="Times New Roman" w:eastAsia="PMingLiU" w:hAnsi="Times New Roman" w:cs="Times New Roman"/>
          <w:sz w:val="24"/>
          <w:szCs w:val="24"/>
          <w:lang w:val="pl-PL" w:eastAsia="zh-TW"/>
        </w:rPr>
        <w:t xml:space="preserve">; napusti radove ili na neki drugi način jasno ispolji svoju namjeru da ne nastavi sa izvršavanjem svojih ugovornih obaveza; </w:t>
      </w:r>
      <w:r w:rsidRPr="00F914A2">
        <w:rPr>
          <w:rFonts w:ascii="Times New Roman" w:hAnsi="Times New Roman" w:cs="Times New Roman"/>
          <w:sz w:val="24"/>
          <w:szCs w:val="24"/>
          <w:lang w:val="pl-PL"/>
        </w:rPr>
        <w:t>ne izvršava svoje obaveze u rokovima i na način predviđen Ugovorom.</w:t>
      </w:r>
    </w:p>
    <w:p w:rsidR="004C55C1" w:rsidRPr="00F914A2" w:rsidRDefault="004C55C1" w:rsidP="004C55C1">
      <w:pPr>
        <w:spacing w:after="0" w:line="240" w:lineRule="auto"/>
        <w:jc w:val="both"/>
        <w:rPr>
          <w:rFonts w:ascii="Times New Roman" w:eastAsia="PMingLiU" w:hAnsi="Times New Roman" w:cs="Times New Roman"/>
          <w:b/>
          <w:sz w:val="24"/>
          <w:szCs w:val="24"/>
          <w:lang w:val="pl-PL" w:eastAsia="zh-TW"/>
        </w:rPr>
      </w:pPr>
    </w:p>
    <w:p w:rsidR="004C55C1" w:rsidRPr="00F914A2" w:rsidRDefault="004C55C1" w:rsidP="004C55C1">
      <w:pPr>
        <w:spacing w:after="0" w:line="240" w:lineRule="auto"/>
        <w:jc w:val="both"/>
        <w:rPr>
          <w:rFonts w:ascii="Times New Roman" w:hAnsi="Times New Roman" w:cs="Times New Roman"/>
          <w:sz w:val="24"/>
          <w:szCs w:val="24"/>
          <w:lang w:val="pl-PL" w:eastAsia="zh-TW"/>
        </w:rPr>
      </w:pPr>
      <w:r w:rsidRPr="00F914A2">
        <w:rPr>
          <w:rFonts w:ascii="Times New Roman" w:hAnsi="Times New Roman" w:cs="Times New Roman"/>
          <w:sz w:val="24"/>
          <w:szCs w:val="24"/>
          <w:lang w:val="pl-PL" w:eastAsia="zh-TW"/>
        </w:rPr>
        <w:lastRenderedPageBreak/>
        <w:t>Izvođač ima pravo da jednostrano raskine Ugovor ako Naručilac ne plaća Izvođaču u rokovima i na način predviđen Ugovorom.</w:t>
      </w:r>
    </w:p>
    <w:p w:rsidR="004C55C1" w:rsidRPr="00F914A2" w:rsidRDefault="004C55C1" w:rsidP="004C55C1">
      <w:pPr>
        <w:spacing w:after="0" w:line="240" w:lineRule="auto"/>
        <w:jc w:val="both"/>
        <w:rPr>
          <w:rFonts w:ascii="Times New Roman" w:eastAsia="PMingLiU" w:hAnsi="Times New Roman" w:cs="Times New Roman"/>
          <w:sz w:val="24"/>
          <w:szCs w:val="24"/>
          <w:lang w:val="sr-Latn-CS" w:eastAsia="zh-TW"/>
        </w:rPr>
      </w:pPr>
    </w:p>
    <w:p w:rsidR="004C55C1" w:rsidRPr="00F914A2" w:rsidRDefault="004C55C1" w:rsidP="004C55C1">
      <w:pPr>
        <w:spacing w:after="0" w:line="240" w:lineRule="auto"/>
        <w:jc w:val="both"/>
        <w:rPr>
          <w:rFonts w:ascii="Times New Roman" w:eastAsia="PMingLiU" w:hAnsi="Times New Roman" w:cs="Times New Roman"/>
          <w:sz w:val="24"/>
          <w:szCs w:val="24"/>
          <w:lang w:val="sl-SI" w:eastAsia="zh-TW"/>
        </w:rPr>
      </w:pPr>
      <w:r w:rsidRPr="00F914A2">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4C55C1" w:rsidRPr="00057401" w:rsidRDefault="004C55C1" w:rsidP="004C55C1">
      <w:pPr>
        <w:spacing w:after="0" w:line="240" w:lineRule="auto"/>
        <w:jc w:val="both"/>
        <w:rPr>
          <w:rFonts w:ascii="Times New Roman" w:hAnsi="Times New Roman" w:cs="Times New Roman"/>
          <w:lang w:val="sl-SI"/>
        </w:rPr>
      </w:pPr>
    </w:p>
    <w:p w:rsidR="00E31363" w:rsidRDefault="00E31363"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9F4EC6" w:rsidRDefault="009F4EC6" w:rsidP="000C4918">
      <w:pPr>
        <w:spacing w:after="0" w:line="240" w:lineRule="auto"/>
        <w:rPr>
          <w:rFonts w:ascii="Times New Roman" w:eastAsia="Times New Roman" w:hAnsi="Times New Roman" w:cs="Times New Roman"/>
          <w:sz w:val="24"/>
          <w:szCs w:val="24"/>
        </w:rPr>
      </w:pPr>
    </w:p>
    <w:p w:rsidR="009F4EC6" w:rsidRDefault="009F4EC6" w:rsidP="000C4918">
      <w:pPr>
        <w:spacing w:after="0" w:line="240" w:lineRule="auto"/>
        <w:rPr>
          <w:rFonts w:ascii="Times New Roman" w:eastAsia="Times New Roman" w:hAnsi="Times New Roman" w:cs="Times New Roman"/>
          <w:sz w:val="24"/>
          <w:szCs w:val="24"/>
        </w:rPr>
      </w:pPr>
    </w:p>
    <w:p w:rsidR="009F4EC6" w:rsidRDefault="009F4EC6" w:rsidP="000C4918">
      <w:pPr>
        <w:spacing w:after="0" w:line="240" w:lineRule="auto"/>
        <w:rPr>
          <w:rFonts w:ascii="Times New Roman" w:eastAsia="Times New Roman" w:hAnsi="Times New Roman" w:cs="Times New Roman"/>
          <w:sz w:val="24"/>
          <w:szCs w:val="24"/>
        </w:rPr>
      </w:pPr>
    </w:p>
    <w:p w:rsidR="00E31363" w:rsidRPr="003E17A8" w:rsidRDefault="00E31363"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4"/>
    </w:p>
    <w:p w:rsidR="005503FD" w:rsidRDefault="005503FD">
      <w:pPr>
        <w:tabs>
          <w:tab w:val="left" w:pos="1950"/>
        </w:tabs>
        <w:rPr>
          <w:rFonts w:ascii="Times New Roman" w:eastAsia="Times New Roman" w:hAnsi="Times New Roman" w:cs="Times New Roman"/>
        </w:rPr>
      </w:pPr>
    </w:p>
    <w:p w:rsidR="00EF799D" w:rsidRDefault="00EF799D">
      <w:pPr>
        <w:tabs>
          <w:tab w:val="left" w:pos="1950"/>
        </w:tabs>
        <w:rPr>
          <w:rFonts w:ascii="Times New Roman" w:eastAsia="Times New Roman" w:hAnsi="Times New Roman" w:cs="Times New Roman"/>
        </w:rPr>
      </w:pPr>
    </w:p>
    <w:p w:rsidR="00EF799D" w:rsidRPr="003E17A8" w:rsidRDefault="00EF799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4479E1">
        <w:rPr>
          <w:rFonts w:ascii="Times New Roman" w:eastAsia="Times New Roman" w:hAnsi="Times New Roman" w:cs="Times New Roman"/>
          <w:b/>
          <w:sz w:val="24"/>
          <w:szCs w:val="24"/>
        </w:rPr>
        <w:t>3277</w:t>
      </w:r>
      <w:r>
        <w:rPr>
          <w:rFonts w:ascii="Times New Roman" w:eastAsia="Times New Roman" w:hAnsi="Times New Roman" w:cs="Times New Roman"/>
          <w:b/>
          <w:sz w:val="24"/>
          <w:szCs w:val="24"/>
        </w:rPr>
        <w:t>/2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4479E1">
        <w:rPr>
          <w:rFonts w:ascii="Times New Roman" w:eastAsia="Times New Roman" w:hAnsi="Times New Roman" w:cs="Times New Roman"/>
          <w:b/>
          <w:sz w:val="24"/>
          <w:szCs w:val="24"/>
        </w:rPr>
        <w:t>08.10</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w:t>
      </w:r>
      <w:r w:rsidR="00E31363">
        <w:rPr>
          <w:rFonts w:ascii="Times New Roman" w:eastAsia="Times New Roman" w:hAnsi="Times New Roman" w:cs="Times New Roman"/>
          <w:sz w:val="24"/>
          <w:szCs w:val="24"/>
        </w:rPr>
        <w:t xml:space="preserve"> na </w:t>
      </w:r>
      <w:r w:rsidR="004479E1">
        <w:rPr>
          <w:rFonts w:ascii="Times New Roman" w:eastAsia="Times New Roman" w:hAnsi="Times New Roman" w:cs="Times New Roman"/>
          <w:sz w:val="24"/>
          <w:szCs w:val="24"/>
        </w:rPr>
        <w:t>sanaciji klizišta na starom putu Budva-Kotor u mjestu Svinjište</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Pr="003E17A8" w:rsidRDefault="00E31363">
      <w:pPr>
        <w:rPr>
          <w:rFonts w:ascii="Times New Roman" w:eastAsia="Times New Roman" w:hAnsi="Times New Roman" w:cs="Times New Roman"/>
          <w:b/>
          <w:sz w:val="28"/>
          <w:szCs w:val="28"/>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4479E1">
        <w:rPr>
          <w:rFonts w:ascii="Times New Roman" w:eastAsia="Times New Roman" w:hAnsi="Times New Roman" w:cs="Times New Roman"/>
          <w:b/>
          <w:sz w:val="24"/>
          <w:szCs w:val="24"/>
        </w:rPr>
        <w:t>3277</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4479E1">
        <w:rPr>
          <w:rFonts w:ascii="Times New Roman" w:eastAsia="Times New Roman" w:hAnsi="Times New Roman" w:cs="Times New Roman"/>
          <w:b/>
          <w:sz w:val="24"/>
          <w:szCs w:val="24"/>
        </w:rPr>
        <w:t>08.10</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w:t>
      </w:r>
      <w:r w:rsidR="00E31363">
        <w:rPr>
          <w:rFonts w:ascii="Times New Roman" w:eastAsia="Times New Roman" w:hAnsi="Times New Roman" w:cs="Times New Roman"/>
          <w:sz w:val="24"/>
          <w:szCs w:val="24"/>
        </w:rPr>
        <w:t>Amandman II</w:t>
      </w:r>
      <w:r w:rsidR="004479E1">
        <w:rPr>
          <w:rFonts w:ascii="Times New Roman" w:eastAsia="Times New Roman" w:hAnsi="Times New Roman" w:cs="Times New Roman"/>
          <w:sz w:val="24"/>
          <w:szCs w:val="24"/>
        </w:rPr>
        <w:t>I</w:t>
      </w:r>
      <w:r w:rsidR="00E31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2019.godinu broj: 01-229</w:t>
      </w:r>
      <w:r w:rsidR="004479E1">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od</w:t>
      </w:r>
      <w:r w:rsidR="004479E1">
        <w:rPr>
          <w:rFonts w:ascii="Times New Roman" w:eastAsia="Times New Roman" w:hAnsi="Times New Roman" w:cs="Times New Roman"/>
          <w:sz w:val="24"/>
          <w:szCs w:val="24"/>
        </w:rPr>
        <w:t xml:space="preserve"> 08</w:t>
      </w:r>
      <w:r w:rsidRPr="003E17A8">
        <w:rPr>
          <w:rFonts w:ascii="Times New Roman" w:eastAsia="Times New Roman" w:hAnsi="Times New Roman" w:cs="Times New Roman"/>
          <w:sz w:val="24"/>
          <w:szCs w:val="24"/>
        </w:rPr>
        <w:t>.</w:t>
      </w:r>
      <w:r w:rsidR="004479E1">
        <w:rPr>
          <w:rFonts w:ascii="Times New Roman" w:eastAsia="Times New Roman" w:hAnsi="Times New Roman" w:cs="Times New Roman"/>
          <w:sz w:val="24"/>
          <w:szCs w:val="24"/>
        </w:rPr>
        <w:t>10</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ustupanje izvođenja radova </w:t>
      </w:r>
      <w:r w:rsidR="00E31363">
        <w:rPr>
          <w:rFonts w:ascii="Times New Roman" w:eastAsia="Times New Roman" w:hAnsi="Times New Roman" w:cs="Times New Roman"/>
          <w:sz w:val="24"/>
          <w:szCs w:val="24"/>
        </w:rPr>
        <w:t xml:space="preserve">na </w:t>
      </w:r>
      <w:r w:rsidR="004479E1">
        <w:rPr>
          <w:rFonts w:ascii="Times New Roman" w:eastAsia="Times New Roman" w:hAnsi="Times New Roman" w:cs="Times New Roman"/>
          <w:sz w:val="24"/>
          <w:szCs w:val="24"/>
        </w:rPr>
        <w:t>sanaciji klizišta na starom putu Budva-Kotor u mjestu Svinjište</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Pr="003E17A8">
        <w:rPr>
          <w:rFonts w:ascii="Times New Roman" w:eastAsia="Times New Roman" w:hAnsi="Times New Roman" w:cs="Times New Roman"/>
          <w:sz w:val="24"/>
          <w:szCs w:val="24"/>
        </w:rPr>
        <w:t xml:space="preserve">, </w:t>
      </w:r>
    </w:p>
    <w:p w:rsidR="005503FD" w:rsidRPr="003E17A8" w:rsidRDefault="00691688"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w:t>
      </w:r>
      <w:r w:rsidR="00FD1041"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a</w:t>
      </w:r>
      <w:r w:rsidR="00FD104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4479E1">
        <w:rPr>
          <w:rFonts w:ascii="Times New Roman" w:eastAsia="Times New Roman" w:hAnsi="Times New Roman" w:cs="Times New Roman"/>
          <w:b/>
          <w:sz w:val="24"/>
          <w:szCs w:val="24"/>
        </w:rPr>
        <w:t>3277</w:t>
      </w:r>
      <w:r>
        <w:rPr>
          <w:rFonts w:ascii="Times New Roman" w:eastAsia="Times New Roman" w:hAnsi="Times New Roman" w:cs="Times New Roman"/>
          <w:b/>
          <w:sz w:val="24"/>
          <w:szCs w:val="24"/>
        </w:rPr>
        <w:t>/4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4479E1">
        <w:rPr>
          <w:rFonts w:ascii="Times New Roman" w:eastAsia="Times New Roman" w:hAnsi="Times New Roman" w:cs="Times New Roman"/>
          <w:b/>
          <w:sz w:val="24"/>
          <w:szCs w:val="24"/>
        </w:rPr>
        <w:t>08.10</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 xml:space="preserve">za ustupanje izvođenja radova na </w:t>
      </w:r>
      <w:r w:rsidR="004479E1">
        <w:rPr>
          <w:rFonts w:ascii="Times New Roman" w:eastAsia="Times New Roman" w:hAnsi="Times New Roman" w:cs="Times New Roman"/>
          <w:sz w:val="24"/>
          <w:szCs w:val="24"/>
        </w:rPr>
        <w:t>sanaciji klizišta na starom putu Budva-Kotor u mjestu Svinjište</w:t>
      </w:r>
      <w:r>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Bojana Rajković, Službenik za javne nabavke,</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Default="008805BF" w:rsidP="00861722">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Vukašin Mijatović, dipl.ing.arh</w:t>
      </w:r>
      <w:r w:rsidR="00861722">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w:t>
      </w:r>
    </w:p>
    <w:p w:rsidR="008805BF" w:rsidRDefault="008805BF" w:rsidP="00861722">
      <w:pPr>
        <w:tabs>
          <w:tab w:val="left" w:pos="4140"/>
        </w:tabs>
        <w:spacing w:after="0" w:line="240" w:lineRule="auto"/>
        <w:ind w:left="3960"/>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61722" w:rsidRPr="003E17A8" w:rsidRDefault="00861722" w:rsidP="00861722">
      <w:pPr>
        <w:tabs>
          <w:tab w:val="left" w:pos="4140"/>
        </w:tabs>
        <w:spacing w:after="0" w:line="240" w:lineRule="auto"/>
        <w:ind w:left="3960"/>
        <w:jc w:val="right"/>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4479E1">
        <w:rPr>
          <w:rFonts w:ascii="Times New Roman" w:eastAsia="Times New Roman" w:hAnsi="Times New Roman" w:cs="Times New Roman"/>
          <w:sz w:val="24"/>
          <w:szCs w:val="24"/>
        </w:rPr>
        <w:t>Marko Asanović, dipl.ing.org</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spacing w:after="0" w:line="240" w:lineRule="auto"/>
        <w:rPr>
          <w:rFonts w:ascii="Times New Roman" w:eastAsia="Times New Roman" w:hAnsi="Times New Roman" w:cs="Times New Roman"/>
          <w:sz w:val="28"/>
          <w:szCs w:val="28"/>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Nikola Milutinović, spec.ing.građ</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3B6B09" w:rsidRDefault="008805BF" w:rsidP="008805BF">
      <w:pPr>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3B6B09" w:rsidRPr="003B6B09" w:rsidRDefault="003B6B09" w:rsidP="008805BF">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lastRenderedPageBreak/>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C23BA5" w:rsidRDefault="00C23BA5" w:rsidP="007D4B9C">
      <w:pPr>
        <w:spacing w:after="0" w:line="240" w:lineRule="auto"/>
        <w:jc w:val="both"/>
        <w:rPr>
          <w:rFonts w:ascii="Times New Roman" w:eastAsia="Times New Roman" w:hAnsi="Times New Roman" w:cs="Times New Roman"/>
          <w:sz w:val="24"/>
          <w:szCs w:val="24"/>
        </w:rPr>
      </w:pP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w:t>
      </w:r>
      <w:r w:rsidR="008805BF">
        <w:rPr>
          <w:rFonts w:ascii="Times New Roman" w:eastAsia="Times New Roman" w:hAnsi="Times New Roman" w:cs="Times New Roman"/>
          <w:sz w:val="24"/>
          <w:szCs w:val="24"/>
        </w:rPr>
        <w:t>jnije ponude za izvođenje radova</w:t>
      </w:r>
      <w:r>
        <w:rPr>
          <w:rFonts w:ascii="Times New Roman" w:eastAsia="Times New Roman" w:hAnsi="Times New Roman" w:cs="Times New Roman"/>
          <w:sz w:val="24"/>
          <w:szCs w:val="24"/>
        </w:rPr>
        <w:t xml:space="preserve"> iskazuje se kroz:</w:t>
      </w:r>
    </w:p>
    <w:p w:rsidR="00C23BA5" w:rsidRDefault="00C23BA5" w:rsidP="004C55C1">
      <w:pPr>
        <w:spacing w:after="0" w:line="240" w:lineRule="auto"/>
        <w:ind w:left="360"/>
        <w:rPr>
          <w:rFonts w:ascii="Times New Roman" w:hAnsi="Times New Roman" w:cs="Times New Roman"/>
          <w:bCs/>
          <w:lang w:val="pl-PL"/>
        </w:rPr>
      </w:pPr>
      <w:bookmarkStart w:id="9" w:name="_4d34og8" w:colFirst="0" w:colLast="0"/>
      <w:bookmarkEnd w:id="9"/>
    </w:p>
    <w:p w:rsidR="004C55C1" w:rsidRPr="00057401" w:rsidRDefault="004C55C1" w:rsidP="004C55C1">
      <w:pPr>
        <w:spacing w:after="0" w:line="240" w:lineRule="auto"/>
        <w:ind w:left="360"/>
        <w:rPr>
          <w:rFonts w:ascii="Times New Roman" w:hAnsi="Times New Roman" w:cs="Times New Roman"/>
          <w:bCs/>
          <w:lang w:val="pl-PL"/>
        </w:rPr>
      </w:pPr>
    </w:p>
    <w:p w:rsidR="004C55C1" w:rsidRPr="007775D8" w:rsidRDefault="004C55C1" w:rsidP="007775D8">
      <w:pPr>
        <w:pStyle w:val="ListParagraph"/>
        <w:numPr>
          <w:ilvl w:val="0"/>
          <w:numId w:val="25"/>
        </w:numPr>
        <w:spacing w:after="0" w:line="240" w:lineRule="auto"/>
        <w:jc w:val="both"/>
        <w:rPr>
          <w:rFonts w:ascii="Times New Roman" w:hAnsi="Times New Roman" w:cs="Times New Roman"/>
          <w:b/>
          <w:bCs/>
          <w:sz w:val="24"/>
          <w:szCs w:val="24"/>
          <w:lang w:val="pl-PL"/>
        </w:rPr>
      </w:pPr>
      <w:r w:rsidRPr="007775D8">
        <w:rPr>
          <w:rFonts w:ascii="Times New Roman" w:hAnsi="Times New Roman" w:cs="Times New Roman"/>
          <w:b/>
          <w:bCs/>
          <w:sz w:val="24"/>
          <w:szCs w:val="24"/>
          <w:lang w:val="pl-PL"/>
        </w:rPr>
        <w:t>Reference ponuđača  na izvođenju istih ili sličnih radova u poslednjih 5 godina</w:t>
      </w:r>
      <w:r w:rsidR="009F4EC6" w:rsidRPr="007775D8">
        <w:rPr>
          <w:rFonts w:ascii="Times New Roman" w:hAnsi="Times New Roman" w:cs="Times New Roman"/>
          <w:b/>
          <w:bCs/>
          <w:sz w:val="24"/>
          <w:szCs w:val="24"/>
          <w:lang w:val="pl-PL"/>
        </w:rPr>
        <w:t>. Pod pojmom istih ili sličnih radova podrazu</w:t>
      </w:r>
      <w:r w:rsidR="007775D8" w:rsidRPr="007775D8">
        <w:rPr>
          <w:rFonts w:ascii="Times New Roman" w:hAnsi="Times New Roman" w:cs="Times New Roman"/>
          <w:b/>
          <w:bCs/>
          <w:sz w:val="24"/>
          <w:szCs w:val="24"/>
          <w:lang w:val="pl-PL"/>
        </w:rPr>
        <w:t>mijevaju se radovi na izgradnji složenih inženjerskih objekata: sanacija klizišta (</w:t>
      </w:r>
      <w:r w:rsidRPr="007775D8">
        <w:rPr>
          <w:rFonts w:ascii="Times New Roman" w:hAnsi="Times New Roman" w:cs="Times New Roman"/>
          <w:b/>
          <w:bCs/>
          <w:sz w:val="24"/>
          <w:szCs w:val="24"/>
          <w:lang w:val="pl-PL"/>
        </w:rPr>
        <w:t xml:space="preserve"> 20 bodova</w:t>
      </w:r>
      <w:r w:rsidR="007775D8" w:rsidRPr="007775D8">
        <w:rPr>
          <w:rFonts w:ascii="Times New Roman" w:hAnsi="Times New Roman" w:cs="Times New Roman"/>
          <w:b/>
          <w:bCs/>
          <w:sz w:val="24"/>
          <w:szCs w:val="24"/>
          <w:lang w:val="pl-PL"/>
        </w:rPr>
        <w:t>)</w:t>
      </w:r>
    </w:p>
    <w:p w:rsidR="004C55C1" w:rsidRPr="00057401" w:rsidRDefault="004C55C1" w:rsidP="004C55C1">
      <w:pPr>
        <w:spacing w:after="0" w:line="240" w:lineRule="auto"/>
        <w:ind w:left="360"/>
        <w:rPr>
          <w:rFonts w:ascii="Times New Roman" w:hAnsi="Times New Roman" w:cs="Times New Roman"/>
          <w:bCs/>
          <w:lang w:val="pl-PL"/>
        </w:rPr>
      </w:pPr>
    </w:p>
    <w:p w:rsidR="004C55C1" w:rsidRPr="004C55C1" w:rsidRDefault="004C55C1" w:rsidP="004C55C1">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 xml:space="preserve">Maksimalni broj bodova dobija ponuda ponuđača koji ima najveći broj </w:t>
      </w:r>
      <w:r w:rsidR="007775D8">
        <w:rPr>
          <w:rFonts w:ascii="Times New Roman" w:hAnsi="Times New Roman" w:cs="Times New Roman"/>
          <w:bCs/>
          <w:sz w:val="24"/>
          <w:szCs w:val="24"/>
          <w:lang w:val="pl-PL"/>
        </w:rPr>
        <w:t xml:space="preserve">potvrđenih </w:t>
      </w:r>
      <w:r w:rsidRPr="004C55C1">
        <w:rPr>
          <w:rFonts w:ascii="Times New Roman" w:hAnsi="Times New Roman" w:cs="Times New Roman"/>
          <w:bCs/>
          <w:sz w:val="24"/>
          <w:szCs w:val="24"/>
          <w:lang w:val="pl-PL"/>
        </w:rPr>
        <w:t>referenci na izvođenju istih ili sličnih radova u poslednjih 5 godina, a ostale ponude dobijaju proporcionalno broj bodova po formuli:</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10" w:name="_2s8eyo1"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sz w:val="20"/>
          <w:szCs w:val="20"/>
        </w:rPr>
        <w:t>P</w:t>
      </w:r>
      <w:r w:rsidR="00E968A4">
        <w:rPr>
          <w:rFonts w:ascii="Times New Roman" w:eastAsia="Times New Roman" w:hAnsi="Times New Roman" w:cs="Times New Roman"/>
          <w:sz w:val="20"/>
          <w:szCs w:val="20"/>
        </w:rPr>
        <w:t>otvr</w:t>
      </w:r>
      <w:r w:rsidR="004C55C1">
        <w:rPr>
          <w:rFonts w:ascii="Times New Roman" w:eastAsia="Times New Roman" w:hAnsi="Times New Roman" w:cs="Times New Roman"/>
          <w:sz w:val="20"/>
          <w:szCs w:val="20"/>
        </w:rPr>
        <w:t>đene referene</w:t>
      </w:r>
      <w:r w:rsidRPr="00E968A4">
        <w:rPr>
          <w:rFonts w:ascii="Times New Roman" w:eastAsia="Times New Roman" w:hAnsi="Times New Roman" w:cs="Times New Roman"/>
          <w:sz w:val="20"/>
          <w:szCs w:val="20"/>
        </w:rPr>
        <w:t xml:space="preserve"> </w:t>
      </w:r>
    </w:p>
    <w:p w:rsidR="00221E1E"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1" w:name="_17dp8vu" w:colFirst="0" w:colLast="0"/>
      <w:bookmarkEnd w:id="11"/>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221E1E">
        <w:rPr>
          <w:rFonts w:ascii="Times New Roman" w:eastAsia="Times New Roman" w:hAnsi="Times New Roman" w:cs="Times New Roman"/>
          <w:sz w:val="24"/>
          <w:szCs w:val="24"/>
        </w:rPr>
        <w:t>x broj bodova (2</w:t>
      </w:r>
      <w:r w:rsidR="00E968A4">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2" w:name="_3rdcrjn" w:colFirst="0" w:colLast="0"/>
      <w:bookmarkEnd w:id="12"/>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najveći broj </w:t>
      </w:r>
      <w:r w:rsidR="004C55C1">
        <w:rPr>
          <w:rFonts w:ascii="Times New Roman" w:eastAsia="Times New Roman" w:hAnsi="Times New Roman" w:cs="Times New Roman"/>
          <w:sz w:val="20"/>
          <w:szCs w:val="20"/>
        </w:rPr>
        <w:t>potvrđenih referenci</w:t>
      </w:r>
      <w:r w:rsidR="00E968A4">
        <w:rPr>
          <w:rFonts w:ascii="Times New Roman" w:eastAsia="Times New Roman" w:hAnsi="Times New Roman" w:cs="Times New Roman"/>
          <w:sz w:val="20"/>
          <w:szCs w:val="20"/>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Default="005503FD">
      <w:pPr>
        <w:tabs>
          <w:tab w:val="left" w:pos="540"/>
        </w:tabs>
        <w:spacing w:after="0" w:line="240" w:lineRule="auto"/>
        <w:jc w:val="both"/>
        <w:rPr>
          <w:rFonts w:ascii="Times New Roman" w:eastAsia="Times New Roman" w:hAnsi="Times New Roman" w:cs="Times New Roman"/>
          <w:i/>
          <w:sz w:val="24"/>
          <w:szCs w:val="24"/>
        </w:rPr>
      </w:pPr>
    </w:p>
    <w:p w:rsidR="007775D8" w:rsidRPr="007775D8" w:rsidRDefault="007775D8" w:rsidP="007775D8">
      <w:pPr>
        <w:pStyle w:val="ListParagraph"/>
        <w:numPr>
          <w:ilvl w:val="0"/>
          <w:numId w:val="25"/>
        </w:numPr>
        <w:tabs>
          <w:tab w:val="left" w:pos="540"/>
        </w:tabs>
        <w:spacing w:after="0" w:line="240" w:lineRule="auto"/>
        <w:jc w:val="both"/>
        <w:rPr>
          <w:rFonts w:ascii="Times New Roman" w:eastAsia="Times New Roman" w:hAnsi="Times New Roman" w:cs="Times New Roman"/>
          <w:b/>
          <w:sz w:val="24"/>
          <w:szCs w:val="24"/>
        </w:rPr>
      </w:pPr>
      <w:r w:rsidRPr="007775D8">
        <w:rPr>
          <w:rFonts w:ascii="Times New Roman" w:eastAsia="Times New Roman" w:hAnsi="Times New Roman" w:cs="Times New Roman"/>
          <w:b/>
          <w:sz w:val="24"/>
          <w:szCs w:val="24"/>
        </w:rPr>
        <w:t>Reference ponuđača  na izvođenju istih ili sličnih radova u poslednjih 5 godina. Pod pojmom istih ili sličnih radova podrazumijevaju se radovi na izgradnji i/ili rekonstrukciji složenih inženjerskih objekata: državnih puteva ( 10 bodova)</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b/>
          <w:i/>
          <w:sz w:val="24"/>
          <w:szCs w:val="24"/>
        </w:rPr>
      </w:pPr>
    </w:p>
    <w:p w:rsidR="007775D8" w:rsidRPr="007775D8" w:rsidRDefault="007775D8" w:rsidP="007775D8">
      <w:pPr>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Maksimalni broj bodova dobija ponuda ponuđača koji ima najveći broj potvrđenih referenci na izvođenju istih ili sličnih radova u poslednjih 5 godina, a ostale ponude dobijaju proporcionalno broj bodova po formuli:</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i/>
          <w:sz w:val="24"/>
          <w:szCs w:val="24"/>
        </w:rPr>
      </w:pP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 xml:space="preserve">                                   Potvrđene referene </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____________    x broj bodova (1</w:t>
      </w:r>
      <w:r w:rsidRPr="007775D8">
        <w:rPr>
          <w:rFonts w:ascii="Times New Roman" w:eastAsia="Times New Roman" w:hAnsi="Times New Roman" w:cs="Times New Roman"/>
          <w:sz w:val="24"/>
          <w:szCs w:val="24"/>
        </w:rPr>
        <w:t>0 bodova)</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 xml:space="preserve">   Broj bodova =       najveći broj potvrđenih referenci   </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i/>
          <w:sz w:val="24"/>
          <w:szCs w:val="24"/>
        </w:rPr>
      </w:pP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i/>
          <w:sz w:val="24"/>
          <w:szCs w:val="24"/>
        </w:rPr>
      </w:pPr>
    </w:p>
    <w:p w:rsidR="00351E96" w:rsidRPr="007775D8" w:rsidRDefault="00351E96" w:rsidP="004C55C1">
      <w:pPr>
        <w:pStyle w:val="ListParagraph"/>
        <w:numPr>
          <w:ilvl w:val="0"/>
          <w:numId w:val="25"/>
        </w:numPr>
        <w:spacing w:after="0" w:line="240" w:lineRule="auto"/>
        <w:jc w:val="both"/>
        <w:rPr>
          <w:rFonts w:ascii="Times New Roman" w:eastAsia="Times New Roman" w:hAnsi="Times New Roman" w:cs="Times New Roman"/>
          <w:b/>
          <w:sz w:val="24"/>
          <w:szCs w:val="24"/>
        </w:rPr>
      </w:pPr>
      <w:r w:rsidRPr="007775D8">
        <w:rPr>
          <w:rFonts w:ascii="Times New Roman" w:eastAsia="Times New Roman" w:hAnsi="Times New Roman" w:cs="Times New Roman"/>
          <w:b/>
          <w:sz w:val="24"/>
          <w:szCs w:val="24"/>
        </w:rPr>
        <w:t xml:space="preserve">Reference ovlašćenog inženjera kojeg će ponuđač angažovati za rukovođenje građenjem objekta u cjelini, bodovaće se sa 10 bodova na način da maksimalni broj bodova dobija onaj koji ima najveći broj potvrđenih referenci za rukovođenje građenjem objekata u cjelini istih ili sličnih karakteristika kao predmet javne nabavke </w:t>
      </w:r>
      <w:r w:rsidR="004C55C1" w:rsidRPr="007775D8">
        <w:rPr>
          <w:rFonts w:ascii="Times New Roman" w:eastAsia="Times New Roman" w:hAnsi="Times New Roman" w:cs="Times New Roman"/>
          <w:b/>
          <w:sz w:val="24"/>
          <w:szCs w:val="24"/>
        </w:rPr>
        <w:t xml:space="preserve"> u poslednjih 5 godina</w:t>
      </w:r>
      <w:r w:rsidRPr="007775D8">
        <w:rPr>
          <w:rFonts w:ascii="Times New Roman" w:eastAsia="Times New Roman" w:hAnsi="Times New Roman" w:cs="Times New Roman"/>
          <w:b/>
          <w:sz w:val="24"/>
          <w:szCs w:val="24"/>
        </w:rPr>
        <w:t>, a ostale ponude dobijaju proporcionalno broj bodova;</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p>
    <w:p w:rsidR="00351E96" w:rsidRPr="00E968A4" w:rsidRDefault="00351E96" w:rsidP="00351E96">
      <w:pPr>
        <w:tabs>
          <w:tab w:val="left" w:pos="540"/>
        </w:tabs>
        <w:spacing w:after="0" w:line="240" w:lineRule="auto"/>
        <w:jc w:val="both"/>
        <w:rPr>
          <w:rFonts w:ascii="Times New Roman" w:eastAsia="Times New Roman" w:hAnsi="Times New Roman" w:cs="Times New Roman"/>
          <w:sz w:val="20"/>
          <w:szCs w:val="20"/>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351E96" w:rsidRPr="00E968A4" w:rsidRDefault="00351E96" w:rsidP="00351E96">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(10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 xml:space="preserve">potvrđene reference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p>
    <w:p w:rsidR="005503FD" w:rsidRPr="00885E61" w:rsidRDefault="00885E61" w:rsidP="00E31363">
      <w:pPr>
        <w:tabs>
          <w:tab w:val="left" w:pos="5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 xml:space="preserve">                                            </w:t>
      </w:r>
    </w:p>
    <w:p w:rsidR="006604F5" w:rsidRPr="00C23BA5" w:rsidRDefault="006604F5" w:rsidP="006604F5">
      <w:pPr>
        <w:jc w:val="both"/>
        <w:rPr>
          <w:rFonts w:ascii="Times New Roman" w:hAnsi="Times New Roman" w:cs="Times New Roman"/>
          <w:sz w:val="24"/>
          <w:szCs w:val="24"/>
        </w:rPr>
      </w:pPr>
      <w:r w:rsidRPr="00C23BA5">
        <w:rPr>
          <w:rFonts w:ascii="Times New Roman" w:hAnsi="Times New Roman" w:cs="Times New Roman"/>
          <w:sz w:val="24"/>
          <w:szCs w:val="24"/>
        </w:rPr>
        <w:t xml:space="preserve">Pod istim ili sličnim radovima podrazumijeva se izvodjenje radova na </w:t>
      </w:r>
      <w:r w:rsidR="007775D8" w:rsidRPr="00C23BA5">
        <w:rPr>
          <w:rFonts w:ascii="Times New Roman" w:hAnsi="Times New Roman" w:cs="Times New Roman"/>
          <w:sz w:val="24"/>
          <w:szCs w:val="24"/>
        </w:rPr>
        <w:t xml:space="preserve">sanaciji klizišta i izgradnji i rekonstrukciji državnih puteva. </w:t>
      </w:r>
    </w:p>
    <w:p w:rsidR="006604F5" w:rsidRPr="00C23BA5" w:rsidRDefault="006604F5" w:rsidP="006604F5">
      <w:pPr>
        <w:jc w:val="both"/>
        <w:rPr>
          <w:rFonts w:ascii="Times New Roman" w:hAnsi="Times New Roman" w:cs="Times New Roman"/>
          <w:sz w:val="24"/>
          <w:szCs w:val="24"/>
        </w:rPr>
      </w:pPr>
      <w:r w:rsidRPr="00C23BA5">
        <w:rPr>
          <w:rFonts w:ascii="Times New Roman" w:hAnsi="Times New Roman" w:cs="Times New Roman"/>
          <w:sz w:val="24"/>
          <w:szCs w:val="24"/>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ugovorenog roka za izvođenje radova.</w:t>
      </w:r>
    </w:p>
    <w:p w:rsidR="006604F5" w:rsidRPr="00C23BA5" w:rsidRDefault="006604F5" w:rsidP="006604F5">
      <w:pPr>
        <w:jc w:val="both"/>
        <w:rPr>
          <w:rFonts w:ascii="Times New Roman" w:hAnsi="Times New Roman" w:cs="Times New Roman"/>
          <w:sz w:val="24"/>
          <w:szCs w:val="24"/>
        </w:rPr>
      </w:pPr>
      <w:r w:rsidRPr="00C23BA5">
        <w:rPr>
          <w:rFonts w:ascii="Times New Roman" w:hAnsi="Times New Roman" w:cs="Times New Roman"/>
          <w:sz w:val="24"/>
          <w:szCs w:val="24"/>
        </w:rPr>
        <w:t>U reference ponuđača uračunavaju se reference podizvođača koji je kao ponuđač izvodio radova. Ukoliko ponuđač, član zajedničke ponude ili podizvođač imaju reference na izvršenju istih radova, takva referenca se računa kao jedna referenca.</w:t>
      </w: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691688" w:rsidRDefault="00691688">
      <w:pPr>
        <w:tabs>
          <w:tab w:val="left" w:pos="1950"/>
        </w:tabs>
        <w:rPr>
          <w:rFonts w:ascii="Times New Roman" w:eastAsia="Times New Roman" w:hAnsi="Times New Roman" w:cs="Times New Roman"/>
        </w:rPr>
      </w:pPr>
    </w:p>
    <w:p w:rsidR="00691688" w:rsidRPr="003E17A8" w:rsidRDefault="00691688">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5" w:name="_35nkun2" w:colFirst="0" w:colLast="0"/>
      <w:bookmarkEnd w:id="15"/>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4479E1">
        <w:rPr>
          <w:rFonts w:ascii="Times New Roman" w:eastAsia="Times New Roman" w:hAnsi="Times New Roman" w:cs="Times New Roman"/>
          <w:b/>
          <w:sz w:val="28"/>
          <w:szCs w:val="28"/>
        </w:rPr>
        <w:t>01-3277</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2D2B8A">
        <w:rPr>
          <w:rFonts w:ascii="Times New Roman" w:eastAsia="Times New Roman" w:hAnsi="Times New Roman" w:cs="Times New Roman"/>
          <w:b/>
          <w:sz w:val="28"/>
          <w:szCs w:val="28"/>
        </w:rPr>
        <w:t>09</w:t>
      </w:r>
      <w:r w:rsidR="004479E1">
        <w:rPr>
          <w:rFonts w:ascii="Times New Roman" w:eastAsia="Times New Roman" w:hAnsi="Times New Roman" w:cs="Times New Roman"/>
          <w:b/>
          <w:sz w:val="28"/>
          <w:szCs w:val="28"/>
        </w:rPr>
        <w:t>.10</w:t>
      </w:r>
      <w:r w:rsidR="00BD25C4">
        <w:rPr>
          <w:rFonts w:ascii="Times New Roman" w:eastAsia="Times New Roman" w:hAnsi="Times New Roman" w:cs="Times New Roman"/>
          <w:b/>
          <w:sz w:val="28"/>
          <w:szCs w:val="28"/>
        </w:rPr>
        <w:t>.2019</w:t>
      </w:r>
      <w:r w:rsidR="00691688">
        <w:rPr>
          <w:rFonts w:ascii="Times New Roman" w:eastAsia="Times New Roman" w:hAnsi="Times New Roman" w:cs="Times New Roman"/>
          <w:b/>
          <w:sz w:val="28"/>
          <w:szCs w:val="28"/>
        </w:rPr>
        <w:t>.</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443E13" w:rsidRPr="003E17A8" w:rsidRDefault="00443E13" w:rsidP="00443E13">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w:t>
      </w:r>
      <w:r w:rsidR="00A45D52">
        <w:rPr>
          <w:rFonts w:ascii="Times New Roman" w:eastAsia="Times New Roman" w:hAnsi="Times New Roman" w:cs="Times New Roman"/>
          <w:b/>
          <w:sz w:val="36"/>
          <w:szCs w:val="36"/>
        </w:rPr>
        <w:t>SANACIJI KLIZIŠTA NA STAROM PUTU BUDVA – KOTOR U MJESTU SVINJIŠTE</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lastRenderedPageBreak/>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691688" w:rsidRDefault="00691688">
      <w:pPr>
        <w:rPr>
          <w:rFonts w:ascii="Times New Roman" w:eastAsia="Times New Roman" w:hAnsi="Times New Roman" w:cs="Times New Roman"/>
        </w:rPr>
      </w:pPr>
    </w:p>
    <w:p w:rsidR="00A45D52" w:rsidRPr="003E17A8" w:rsidRDefault="00A45D52">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C23BA5" w:rsidRDefault="00C23BA5">
      <w:pPr>
        <w:rPr>
          <w:rFonts w:ascii="Times New Roman" w:eastAsia="Times New Roman" w:hAnsi="Times New Roman" w:cs="Times New Roman"/>
          <w:b/>
          <w:sz w:val="24"/>
          <w:szCs w:val="24"/>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C23BA5" w:rsidRDefault="00C23BA5">
      <w:pPr>
        <w:rPr>
          <w:rFonts w:ascii="Times New Roman" w:eastAsia="Times New Roman" w:hAnsi="Times New Roman" w:cs="Times New Roman"/>
          <w:b/>
          <w:sz w:val="24"/>
          <w:szCs w:val="24"/>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FC33EF" w:rsidRPr="003E17A8" w:rsidRDefault="00FC33EF">
      <w:pPr>
        <w:spacing w:after="0" w:line="240" w:lineRule="auto"/>
        <w:ind w:left="690" w:hanging="240"/>
        <w:jc w:val="both"/>
        <w:rPr>
          <w:rFonts w:ascii="Times New Roman" w:eastAsia="Times New Roman" w:hAnsi="Times New Roman" w:cs="Times New Roman"/>
          <w:sz w:val="24"/>
          <w:szCs w:val="24"/>
        </w:rPr>
      </w:pPr>
    </w:p>
    <w:p w:rsidR="00FC33EF" w:rsidRPr="00861722"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861722">
        <w:rPr>
          <w:rFonts w:ascii="Times New Roman" w:hAnsi="Times New Roman" w:cs="Times New Roman"/>
          <w:sz w:val="24"/>
          <w:szCs w:val="24"/>
          <w:lang w:val="pl-PL"/>
        </w:rPr>
        <w:t>Ponuđač je dužan da u ponudi dostavi:</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0C009D"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E535C0">
        <w:rPr>
          <w:rFonts w:ascii="Times New Roman" w:hAnsi="Times New Roman" w:cs="Times New Roman"/>
          <w:lang w:val="pl-PL"/>
        </w:rPr>
        <w:t xml:space="preserve">- </w:t>
      </w:r>
      <w:r w:rsidRPr="000C009D">
        <w:rPr>
          <w:rFonts w:ascii="Times New Roman" w:hAnsi="Times New Roman" w:cs="Times New Roman"/>
          <w:sz w:val="24"/>
          <w:szCs w:val="24"/>
          <w:lang w:val="pl-PL"/>
        </w:rPr>
        <w:t>Licencu za izradu tehničke dokumentacije i izvođenje radova, izdatu od Ministarstva održivog razvoja i turizma u skladu sa Zakonom o planiranju prostora i izgradnji objekata ("Sl. list CG", br. 64/2017, 44/2018 i 63/2018).</w:t>
      </w:r>
    </w:p>
    <w:p w:rsidR="00FC33EF" w:rsidRPr="000C009D"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p>
    <w:p w:rsidR="00FC33EF" w:rsidRPr="000C009D"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0C009D">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9C60A3" w:rsidRPr="00852493" w:rsidRDefault="009C60A3" w:rsidP="009C60A3">
      <w:pPr>
        <w:spacing w:after="0" w:line="240" w:lineRule="auto"/>
        <w:ind w:firstLine="426"/>
        <w:jc w:val="both"/>
        <w:rPr>
          <w:rFonts w:ascii="Times New Roman" w:hAnsi="Times New Roman" w:cs="Times New Roman"/>
          <w:sz w:val="24"/>
          <w:szCs w:val="24"/>
        </w:rPr>
      </w:pPr>
    </w:p>
    <w:p w:rsidR="009C60A3" w:rsidRPr="00852493" w:rsidRDefault="009C60A3" w:rsidP="009C60A3">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liste radova koji su</w:t>
      </w:r>
      <w:r>
        <w:rPr>
          <w:rFonts w:ascii="Times New Roman" w:hAnsi="Times New Roman" w:cs="Times New Roman"/>
          <w:sz w:val="24"/>
          <w:szCs w:val="24"/>
        </w:rPr>
        <w:t xml:space="preserve"> izvedeni u posljednjih</w:t>
      </w:r>
      <w:r w:rsidRPr="00852493">
        <w:rPr>
          <w:rFonts w:ascii="Times New Roman" w:hAnsi="Times New Roman" w:cs="Times New Roman"/>
          <w:sz w:val="24"/>
          <w:szCs w:val="24"/>
        </w:rPr>
        <w:t xml:space="preserve"> pet godina, sa rokovima izvođenja radova, uključujući vrijednost, vrijeme i lokaciju izvođenja</w:t>
      </w:r>
    </w:p>
    <w:p w:rsidR="009C60A3" w:rsidRDefault="009C60A3" w:rsidP="00677EFB">
      <w:pPr>
        <w:spacing w:after="0" w:line="240" w:lineRule="auto"/>
        <w:ind w:firstLine="426"/>
        <w:jc w:val="both"/>
      </w:pP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tehničkoj opremi koju ponuđač ima na raspolaganju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677EFB">
        <w:rPr>
          <w:rFonts w:ascii="Times New Roman" w:hAnsi="Times New Roman" w:cs="Times New Roman"/>
          <w:sz w:val="24"/>
          <w:szCs w:val="24"/>
        </w:rPr>
        <w:t>ično</w:t>
      </w:r>
      <w:r w:rsidR="00677EFB" w:rsidRPr="00852493">
        <w:rPr>
          <w:rFonts w:ascii="Times New Roman" w:hAnsi="Times New Roman" w:cs="Times New Roman"/>
          <w:sz w:val="24"/>
          <w:szCs w:val="24"/>
        </w:rPr>
        <w:t>).</w:t>
      </w:r>
    </w:p>
    <w:p w:rsidR="00221E1E" w:rsidRPr="003E17A8" w:rsidRDefault="00221E1E" w:rsidP="00221E1E">
      <w:pPr>
        <w:spacing w:after="0" w:line="240" w:lineRule="auto"/>
        <w:jc w:val="both"/>
        <w:rPr>
          <w:rFonts w:ascii="Times New Roman" w:eastAsia="Times New Roman" w:hAnsi="Times New Roman" w:cs="Times New Roman"/>
          <w:b/>
          <w:sz w:val="24"/>
          <w:szCs w:val="24"/>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9C60A3" w:rsidRDefault="009C60A3" w:rsidP="009C60A3">
      <w:pPr>
        <w:rPr>
          <w:rStyle w:val="SubtleEmphasis"/>
          <w:rFonts w:ascii="Times New Roman" w:hAnsi="Times New Roman" w:cs="Times New Roman"/>
          <w:color w:val="000000"/>
        </w:rPr>
      </w:pPr>
    </w:p>
    <w:p w:rsidR="009C60A3" w:rsidRDefault="009C60A3" w:rsidP="00443E13">
      <w:pPr>
        <w:jc w:val="right"/>
        <w:rPr>
          <w:rStyle w:val="SubtleEmphasis"/>
          <w:rFonts w:ascii="Times New Roman" w:hAnsi="Times New Roman" w:cs="Times New Roman"/>
          <w:color w:val="000000"/>
        </w:rPr>
      </w:pPr>
    </w:p>
    <w:p w:rsidR="009C60A3" w:rsidRPr="00852493" w:rsidRDefault="009C60A3" w:rsidP="009C60A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IR1</w:t>
      </w:r>
    </w:p>
    <w:p w:rsidR="009C60A3" w:rsidRPr="00852493" w:rsidRDefault="009C60A3" w:rsidP="009C60A3">
      <w:pPr>
        <w:spacing w:after="0" w:line="240" w:lineRule="auto"/>
        <w:jc w:val="right"/>
        <w:rPr>
          <w:rStyle w:val="SubtleEmphasis"/>
          <w:rFonts w:ascii="Times New Roman" w:hAnsi="Times New Roman" w:cs="Times New Roman"/>
          <w:i w:val="0"/>
          <w:iCs w:val="0"/>
          <w:color w:val="000000"/>
        </w:rPr>
      </w:pPr>
    </w:p>
    <w:p w:rsidR="009C60A3" w:rsidRPr="00852493" w:rsidRDefault="009C60A3" w:rsidP="009C60A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 xml:space="preserve">RADOVA KOJI SU IZVEDENI U POSLJEDNJIH </w:t>
      </w:r>
      <w:r>
        <w:rPr>
          <w:rFonts w:ascii="Times New Roman" w:hAnsi="Times New Roman" w:cs="Times New Roman"/>
          <w:b/>
          <w:bCs/>
          <w:sz w:val="24"/>
          <w:szCs w:val="24"/>
        </w:rPr>
        <w:t>5</w:t>
      </w:r>
      <w:r w:rsidRPr="00852493">
        <w:rPr>
          <w:rFonts w:ascii="Times New Roman" w:hAnsi="Times New Roman" w:cs="Times New Roman"/>
          <w:b/>
          <w:bCs/>
          <w:sz w:val="24"/>
          <w:szCs w:val="24"/>
        </w:rPr>
        <w:t xml:space="preserve"> GODINA</w:t>
      </w:r>
    </w:p>
    <w:p w:rsidR="009C60A3" w:rsidRPr="00852493" w:rsidRDefault="009C60A3" w:rsidP="009C60A3">
      <w:pPr>
        <w:spacing w:after="0" w:line="240" w:lineRule="auto"/>
        <w:ind w:left="360"/>
        <w:rPr>
          <w:rFonts w:ascii="Times New Roman" w:hAnsi="Times New Roman" w:cs="Times New Roman"/>
          <w:sz w:val="24"/>
          <w:szCs w:val="24"/>
          <w:lang w:val="sr-Latn-CS"/>
        </w:rPr>
      </w:pPr>
    </w:p>
    <w:p w:rsidR="009C60A3" w:rsidRPr="00852493" w:rsidRDefault="009C60A3" w:rsidP="009C60A3">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9C60A3" w:rsidRPr="00FA2239" w:rsidTr="00F914A2">
        <w:trPr>
          <w:trHeight w:val="1324"/>
        </w:trPr>
        <w:tc>
          <w:tcPr>
            <w:tcW w:w="666"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9C60A3" w:rsidRPr="00FA2239" w:rsidRDefault="009C60A3" w:rsidP="00F914A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9C60A3" w:rsidRPr="00FA2239" w:rsidTr="00F914A2">
        <w:trPr>
          <w:trHeight w:val="752"/>
        </w:trPr>
        <w:tc>
          <w:tcPr>
            <w:tcW w:w="666" w:type="dxa"/>
            <w:tcBorders>
              <w:top w:val="double" w:sz="4" w:space="0" w:color="auto"/>
            </w:tcBorders>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r w:rsidR="009C60A3" w:rsidRPr="00FA2239" w:rsidTr="00F914A2">
        <w:trPr>
          <w:trHeight w:val="752"/>
        </w:trPr>
        <w:tc>
          <w:tcPr>
            <w:tcW w:w="666" w:type="dxa"/>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r w:rsidR="009C60A3" w:rsidRPr="00FA2239" w:rsidTr="00F914A2">
        <w:trPr>
          <w:trHeight w:val="752"/>
        </w:trPr>
        <w:tc>
          <w:tcPr>
            <w:tcW w:w="666" w:type="dxa"/>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r w:rsidR="009C60A3" w:rsidRPr="00FA2239" w:rsidTr="00F914A2">
        <w:trPr>
          <w:trHeight w:val="752"/>
        </w:trPr>
        <w:tc>
          <w:tcPr>
            <w:tcW w:w="666" w:type="dxa"/>
            <w:tcBorders>
              <w:bottom w:val="double" w:sz="4" w:space="0" w:color="auto"/>
            </w:tcBorders>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bl>
    <w:p w:rsidR="009C60A3" w:rsidRPr="00852493" w:rsidRDefault="009C60A3" w:rsidP="009C60A3">
      <w:pPr>
        <w:rPr>
          <w:rFonts w:ascii="Times New Roman" w:hAnsi="Times New Roman" w:cs="Times New Roman"/>
          <w:sz w:val="24"/>
          <w:szCs w:val="24"/>
        </w:rPr>
      </w:pPr>
    </w:p>
    <w:p w:rsidR="009C60A3" w:rsidRPr="00852493" w:rsidRDefault="009C60A3" w:rsidP="009C60A3">
      <w:pPr>
        <w:rPr>
          <w:rFonts w:ascii="Times New Roman" w:hAnsi="Times New Roman" w:cs="Times New Roman"/>
          <w:sz w:val="24"/>
          <w:szCs w:val="24"/>
        </w:rPr>
      </w:pPr>
    </w:p>
    <w:p w:rsidR="009C60A3" w:rsidRPr="00852493" w:rsidRDefault="009C60A3" w:rsidP="009C60A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C60A3" w:rsidRPr="00852493" w:rsidRDefault="009C60A3" w:rsidP="009C60A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C60A3" w:rsidRPr="00852493" w:rsidRDefault="009C60A3" w:rsidP="009C60A3">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9C60A3" w:rsidRPr="00852493" w:rsidRDefault="009C60A3" w:rsidP="009C60A3">
      <w:pPr>
        <w:spacing w:after="0" w:line="240" w:lineRule="auto"/>
        <w:ind w:firstLine="426"/>
        <w:jc w:val="both"/>
        <w:rPr>
          <w:rFonts w:ascii="Times New Roman" w:hAnsi="Times New Roman" w:cs="Times New Roman"/>
          <w:sz w:val="24"/>
          <w:szCs w:val="24"/>
          <w:lang w:val="sr-Latn-CS"/>
        </w:rPr>
      </w:pPr>
    </w:p>
    <w:p w:rsidR="009C60A3" w:rsidRPr="00852493" w:rsidRDefault="009C60A3" w:rsidP="009C60A3">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9C60A3" w:rsidRPr="00852493" w:rsidRDefault="009C60A3" w:rsidP="009C60A3">
      <w:pPr>
        <w:rPr>
          <w:rFonts w:ascii="Times New Roman" w:hAnsi="Times New Roman" w:cs="Times New Roman"/>
        </w:rPr>
      </w:pPr>
    </w:p>
    <w:p w:rsidR="009C60A3" w:rsidRPr="00852493" w:rsidRDefault="009C60A3" w:rsidP="009C60A3">
      <w:pPr>
        <w:rPr>
          <w:rFonts w:ascii="Times New Roman" w:hAnsi="Times New Roman" w:cs="Times New Roman"/>
        </w:rPr>
      </w:pPr>
    </w:p>
    <w:p w:rsidR="009C60A3" w:rsidRPr="00852493" w:rsidRDefault="009C60A3" w:rsidP="009C60A3">
      <w:pPr>
        <w:rPr>
          <w:rFonts w:ascii="Times New Roman" w:hAnsi="Times New Roman" w:cs="Times New Roman"/>
        </w:rPr>
      </w:pPr>
    </w:p>
    <w:p w:rsidR="009C60A3" w:rsidRDefault="009C60A3" w:rsidP="009C60A3">
      <w:pPr>
        <w:rPr>
          <w:rStyle w:val="SubtleEmphasis"/>
          <w:rFonts w:ascii="Times New Roman" w:hAnsi="Times New Roman" w:cs="Times New Roman"/>
          <w:color w:val="000000"/>
        </w:rPr>
      </w:pPr>
    </w:p>
    <w:p w:rsidR="009C60A3" w:rsidRPr="009C60A3" w:rsidRDefault="009C60A3" w:rsidP="009C60A3">
      <w:pPr>
        <w:rPr>
          <w:rStyle w:val="SubtleEmphasis"/>
          <w:rFonts w:ascii="Times New Roman" w:hAnsi="Times New Roman" w:cs="Times New Roman"/>
          <w:b/>
          <w:bCs/>
          <w:color w:val="000000"/>
          <w:sz w:val="24"/>
          <w:szCs w:val="24"/>
        </w:rPr>
      </w:pPr>
    </w:p>
    <w:p w:rsidR="009C60A3" w:rsidRDefault="009C60A3" w:rsidP="00443E13">
      <w:pPr>
        <w:jc w:val="right"/>
        <w:rPr>
          <w:rStyle w:val="SubtleEmphasis"/>
          <w:rFonts w:ascii="Times New Roman" w:hAnsi="Times New Roman" w:cs="Times New Roman"/>
          <w:color w:val="000000"/>
        </w:rPr>
      </w:pPr>
    </w:p>
    <w:p w:rsidR="009C60A3" w:rsidRDefault="009C60A3" w:rsidP="00443E13">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443E13">
      <w:pPr>
        <w:jc w:val="right"/>
        <w:rPr>
          <w:rStyle w:val="SubtleEmphasis"/>
          <w:rFonts w:ascii="Times New Roman" w:hAnsi="Times New Roman" w:cs="Times New Roman"/>
          <w:i w:val="0"/>
          <w:iCs w:val="0"/>
          <w:color w:val="000000"/>
        </w:rPr>
      </w:pPr>
    </w:p>
    <w:p w:rsidR="00C17629" w:rsidRDefault="00C17629" w:rsidP="00C17629">
      <w:pPr>
        <w:rPr>
          <w:rStyle w:val="SubtleEmphasis"/>
          <w:rFonts w:ascii="Times New Roman" w:hAnsi="Times New Roman" w:cs="Times New Roman"/>
          <w:i w:val="0"/>
          <w:iCs w:val="0"/>
          <w:color w:val="000000"/>
        </w:rPr>
      </w:pPr>
    </w:p>
    <w:p w:rsidR="00C17629" w:rsidRPr="00852493" w:rsidRDefault="00C17629" w:rsidP="00C17629">
      <w:pPr>
        <w:rPr>
          <w:rStyle w:val="SubtleEmphasis"/>
          <w:rFonts w:ascii="Times New Roman" w:hAnsi="Times New Roman" w:cs="Times New Roman"/>
          <w:i w:val="0"/>
          <w:iCs w:val="0"/>
          <w:color w:val="000000"/>
        </w:rPr>
      </w:pPr>
    </w:p>
    <w:p w:rsidR="00443E13" w:rsidRDefault="00443E13" w:rsidP="00053CB1">
      <w:pPr>
        <w:rPr>
          <w:rFonts w:ascii="Times New Roman" w:hAnsi="Times New Roman" w:cs="Times New Roman"/>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Pr="00852493" w:rsidRDefault="00443E13"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5503FD" w:rsidRDefault="005503FD">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lastRenderedPageBreak/>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C92FF5" w:rsidP="00F72442">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 xml:space="preserve">Tenderska dokumentacija za </w:t>
      </w:r>
      <w:r w:rsidR="00F24141" w:rsidRPr="00A80DCA">
        <w:rPr>
          <w:rFonts w:ascii="Times New Roman" w:hAnsi="Times New Roman" w:cs="Times New Roman"/>
          <w:sz w:val="24"/>
          <w:szCs w:val="24"/>
          <w:lang w:val="pl-PL"/>
        </w:rPr>
        <w:t xml:space="preserve">otvoreni postupak javne nabavke </w:t>
      </w:r>
      <w:r w:rsidR="00F24141"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 xml:space="preserve">ustupanja izvođenja radova na </w:t>
      </w:r>
      <w:r w:rsidR="007775D8">
        <w:rPr>
          <w:rFonts w:ascii="Times New Roman" w:hAnsi="Times New Roman" w:cs="Times New Roman"/>
          <w:sz w:val="24"/>
          <w:szCs w:val="24"/>
          <w:lang w:val="sr-Latn-CS"/>
        </w:rPr>
        <w:t>sanaciji klizišta na lokalnom putu Budva-Kotor u mjestu Svinjište</w:t>
      </w:r>
      <w:r w:rsidR="00CF6A52">
        <w:rPr>
          <w:rFonts w:ascii="Times New Roman" w:eastAsia="Times New Roman" w:hAnsi="Times New Roman" w:cs="Times New Roman"/>
          <w:color w:val="auto"/>
          <w:sz w:val="18"/>
          <w:szCs w:val="24"/>
        </w:rPr>
        <w:t>,</w:t>
      </w:r>
      <w:r w:rsidR="00F24141" w:rsidRPr="00A80DCA">
        <w:rPr>
          <w:rFonts w:ascii="Times New Roman" w:hAnsi="Times New Roman" w:cs="Times New Roman"/>
          <w:b/>
          <w:sz w:val="24"/>
          <w:szCs w:val="24"/>
          <w:lang w:val="sr-Latn-CS"/>
        </w:rPr>
        <w:t xml:space="preserve"> </w:t>
      </w:r>
      <w:r w:rsidR="007775D8">
        <w:rPr>
          <w:rFonts w:ascii="Times New Roman" w:hAnsi="Times New Roman" w:cs="Times New Roman"/>
          <w:sz w:val="24"/>
          <w:szCs w:val="24"/>
          <w:lang w:val="pl-PL"/>
        </w:rPr>
        <w:t xml:space="preserve"> broj: 01-3277</w:t>
      </w:r>
      <w:r w:rsidR="002D2B8A">
        <w:rPr>
          <w:rFonts w:ascii="Times New Roman" w:hAnsi="Times New Roman" w:cs="Times New Roman"/>
          <w:sz w:val="24"/>
          <w:szCs w:val="24"/>
          <w:lang w:val="pl-PL"/>
        </w:rPr>
        <w:t>/6 od 09</w:t>
      </w:r>
      <w:r w:rsidR="007775D8">
        <w:rPr>
          <w:rFonts w:ascii="Times New Roman" w:hAnsi="Times New Roman" w:cs="Times New Roman"/>
          <w:sz w:val="24"/>
          <w:szCs w:val="24"/>
          <w:lang w:val="pl-PL"/>
        </w:rPr>
        <w:t>.10</w:t>
      </w:r>
      <w:r w:rsidR="00F72442">
        <w:rPr>
          <w:rFonts w:ascii="Times New Roman" w:hAnsi="Times New Roman" w:cs="Times New Roman"/>
          <w:sz w:val="24"/>
          <w:szCs w:val="24"/>
          <w:lang w:val="pl-PL"/>
        </w:rPr>
        <w:t xml:space="preserve">.2019.godine, Odluka o izboru najpovoljnije ponude, broj ______________ od ____________i </w:t>
      </w:r>
      <w:r w:rsidR="00F24141" w:rsidRPr="00A80DCA">
        <w:rPr>
          <w:rFonts w:ascii="Times New Roman" w:hAnsi="Times New Roman" w:cs="Times New Roman"/>
          <w:sz w:val="24"/>
          <w:szCs w:val="24"/>
          <w:lang w:val="pl-PL"/>
        </w:rPr>
        <w:t xml:space="preserve">Ponuda ponuđača </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i/>
          <w:iCs/>
          <w:sz w:val="24"/>
          <w:szCs w:val="24"/>
          <w:u w:val="single"/>
          <w:lang w:val="pl-PL"/>
        </w:rPr>
        <w:t>(naziv ponuđača)</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00F24141"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C92FF5" w:rsidP="00A80DCA">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1</w:t>
      </w:r>
    </w:p>
    <w:p w:rsidR="00FC33EF" w:rsidRPr="000C009D" w:rsidRDefault="00FC33EF" w:rsidP="00FC33EF">
      <w:pPr>
        <w:spacing w:after="0" w:line="240" w:lineRule="auto"/>
        <w:jc w:val="both"/>
        <w:rPr>
          <w:rFonts w:ascii="Times New Roman" w:hAnsi="Times New Roman" w:cs="Times New Roman"/>
          <w:bCs/>
          <w:sz w:val="24"/>
          <w:szCs w:val="24"/>
          <w:lang w:val="pl-PL"/>
        </w:rPr>
      </w:pPr>
      <w:r w:rsidRPr="000C009D">
        <w:rPr>
          <w:rFonts w:ascii="Times New Roman" w:hAnsi="Times New Roman" w:cs="Times New Roman"/>
          <w:sz w:val="24"/>
          <w:szCs w:val="24"/>
          <w:lang w:val="sr-Latn-CS"/>
        </w:rPr>
        <w:t xml:space="preserve">NARUČILAC ustupa, a </w:t>
      </w:r>
      <w:r w:rsidRPr="000C009D">
        <w:rPr>
          <w:rFonts w:ascii="Times New Roman" w:hAnsi="Times New Roman" w:cs="Times New Roman"/>
          <w:sz w:val="24"/>
          <w:szCs w:val="24"/>
          <w:lang w:val="pl-PL"/>
        </w:rPr>
        <w:t>IZVOĐAČ</w:t>
      </w:r>
      <w:r w:rsidRPr="000C009D">
        <w:rPr>
          <w:rFonts w:ascii="Times New Roman" w:hAnsi="Times New Roman" w:cs="Times New Roman"/>
          <w:sz w:val="24"/>
          <w:szCs w:val="24"/>
          <w:lang w:val="sr-Latn-CS"/>
        </w:rPr>
        <w:t xml:space="preserve"> se obavezuje da za račun NARUČIOCA </w:t>
      </w:r>
      <w:r w:rsidRPr="000C009D">
        <w:rPr>
          <w:rFonts w:ascii="Times New Roman" w:hAnsi="Times New Roman" w:cs="Times New Roman"/>
          <w:b/>
          <w:sz w:val="24"/>
          <w:szCs w:val="24"/>
          <w:lang w:val="sr-Latn-CS"/>
        </w:rPr>
        <w:t xml:space="preserve">izvede radove </w:t>
      </w:r>
      <w:r w:rsidRPr="000C009D">
        <w:rPr>
          <w:rFonts w:ascii="Times New Roman" w:hAnsi="Times New Roman" w:cs="Times New Roman"/>
          <w:sz w:val="24"/>
          <w:szCs w:val="24"/>
          <w:lang w:val="sr-Latn-CS"/>
        </w:rPr>
        <w:t xml:space="preserve">na </w:t>
      </w:r>
      <w:r w:rsidR="007775D8" w:rsidRPr="000C009D">
        <w:rPr>
          <w:rFonts w:ascii="Times New Roman" w:hAnsi="Times New Roman" w:cs="Times New Roman"/>
          <w:sz w:val="24"/>
          <w:szCs w:val="24"/>
          <w:lang w:val="sr-Latn-CS"/>
        </w:rPr>
        <w:t>sanaciji klizišta na lokalnom putu Budva-Kotor u mjestu Svinjište</w:t>
      </w:r>
      <w:r w:rsidR="00EF799D">
        <w:rPr>
          <w:rFonts w:ascii="Times New Roman" w:hAnsi="Times New Roman" w:cs="Times New Roman"/>
          <w:b/>
          <w:bCs/>
          <w:sz w:val="24"/>
          <w:szCs w:val="24"/>
          <w:lang w:val="it-IT"/>
        </w:rPr>
        <w:t xml:space="preserve">. </w:t>
      </w:r>
      <w:r w:rsidR="00EF799D" w:rsidRPr="00EF799D">
        <w:rPr>
          <w:rFonts w:ascii="Times New Roman" w:hAnsi="Times New Roman" w:cs="Times New Roman"/>
          <w:bCs/>
          <w:sz w:val="24"/>
          <w:szCs w:val="24"/>
          <w:lang w:val="it-IT"/>
        </w:rPr>
        <w:t>Predmetne radove</w:t>
      </w:r>
      <w:r w:rsidR="00EF799D">
        <w:rPr>
          <w:rFonts w:ascii="Times New Roman" w:hAnsi="Times New Roman" w:cs="Times New Roman"/>
          <w:b/>
          <w:bCs/>
          <w:sz w:val="24"/>
          <w:szCs w:val="24"/>
          <w:lang w:val="it-IT"/>
        </w:rPr>
        <w:t xml:space="preserve"> </w:t>
      </w:r>
      <w:r w:rsidRPr="000C009D">
        <w:rPr>
          <w:rFonts w:ascii="Times New Roman" w:hAnsi="Times New Roman" w:cs="Times New Roman"/>
          <w:b/>
          <w:bCs/>
          <w:sz w:val="24"/>
          <w:szCs w:val="24"/>
          <w:lang w:val="it-IT"/>
        </w:rPr>
        <w:t xml:space="preserve">  </w:t>
      </w:r>
      <w:r w:rsidRPr="000C009D">
        <w:rPr>
          <w:rFonts w:ascii="Times New Roman" w:hAnsi="Times New Roman" w:cs="Times New Roman"/>
          <w:bCs/>
          <w:sz w:val="24"/>
          <w:szCs w:val="24"/>
          <w:lang w:val="pl-PL"/>
        </w:rPr>
        <w:t xml:space="preserve">izvođač </w:t>
      </w:r>
      <w:r w:rsidR="00EF799D">
        <w:rPr>
          <w:rFonts w:ascii="Times New Roman" w:hAnsi="Times New Roman" w:cs="Times New Roman"/>
          <w:bCs/>
          <w:sz w:val="24"/>
          <w:szCs w:val="24"/>
          <w:lang w:val="pl-PL"/>
        </w:rPr>
        <w:t xml:space="preserve">je </w:t>
      </w:r>
      <w:r w:rsidRPr="000C009D">
        <w:rPr>
          <w:rFonts w:ascii="Times New Roman" w:hAnsi="Times New Roman" w:cs="Times New Roman"/>
          <w:bCs/>
          <w:sz w:val="24"/>
          <w:szCs w:val="24"/>
          <w:lang w:val="pl-PL"/>
        </w:rPr>
        <w:t>dužan izvesti u skladu sa Ugovornim dokumentima, revidovanim Glavnim projektom i ponudom IZVOĐAČA br. __________od __________2019. godine, a po vrstama i obimu definisanim ovom tenderskom dokumentacijom.</w:t>
      </w:r>
    </w:p>
    <w:p w:rsidR="007B1860" w:rsidRPr="00057401" w:rsidRDefault="007B1860" w:rsidP="00FC33EF">
      <w:pPr>
        <w:spacing w:after="0" w:line="240" w:lineRule="auto"/>
        <w:jc w:val="both"/>
        <w:rPr>
          <w:rFonts w:ascii="Times New Roman" w:hAnsi="Times New Roman" w:cs="Times New Roman"/>
        </w:rPr>
      </w:pPr>
    </w:p>
    <w:p w:rsidR="007B1860" w:rsidRPr="00057401" w:rsidRDefault="007B1860" w:rsidP="007B1860">
      <w:pPr>
        <w:spacing w:after="0" w:line="240" w:lineRule="auto"/>
        <w:jc w:val="center"/>
        <w:rPr>
          <w:rFonts w:ascii="Times New Roman" w:hAnsi="Times New Roman" w:cs="Times New Roman"/>
          <w:lang w:val="sl-SI"/>
        </w:rPr>
      </w:pPr>
      <w:r>
        <w:rPr>
          <w:rFonts w:ascii="Times New Roman" w:hAnsi="Times New Roman" w:cs="Times New Roman"/>
          <w:b/>
          <w:bCs/>
          <w:lang w:val="sl-SI"/>
        </w:rPr>
        <w:t>Član 2</w:t>
      </w:r>
    </w:p>
    <w:p w:rsidR="007B1860" w:rsidRPr="000C009D" w:rsidRDefault="007775D8"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IZVOĐ</w:t>
      </w:r>
      <w:r w:rsidR="007B1860" w:rsidRPr="000C009D">
        <w:rPr>
          <w:rFonts w:ascii="Times New Roman" w:hAnsi="Times New Roman" w:cs="Times New Roman"/>
          <w:sz w:val="24"/>
          <w:szCs w:val="24"/>
          <w:lang w:val="sl-SI"/>
        </w:rPr>
        <w:t>AČ se obavezuje, pošto se prethodno upoznao sa svim uslovima, prav</w:t>
      </w:r>
      <w:r w:rsidRPr="000C009D">
        <w:rPr>
          <w:rFonts w:ascii="Times New Roman" w:hAnsi="Times New Roman" w:cs="Times New Roman"/>
          <w:sz w:val="24"/>
          <w:szCs w:val="24"/>
          <w:lang w:val="sl-SI"/>
        </w:rPr>
        <w:t>ima i obavezama  koje kao IZVOĐ</w:t>
      </w:r>
      <w:r w:rsidR="007B1860" w:rsidRPr="000C009D">
        <w:rPr>
          <w:rFonts w:ascii="Times New Roman" w:hAnsi="Times New Roman" w:cs="Times New Roman"/>
          <w:sz w:val="24"/>
          <w:szCs w:val="24"/>
          <w:lang w:val="sl-SI"/>
        </w:rPr>
        <w:t>AČ ima u vezi sa izvršenjem svih poslova koji su predmet ovog ugovora i za koje je dao s</w:t>
      </w:r>
      <w:r w:rsidR="00EF799D">
        <w:rPr>
          <w:rFonts w:ascii="Times New Roman" w:hAnsi="Times New Roman" w:cs="Times New Roman"/>
          <w:sz w:val="24"/>
          <w:szCs w:val="24"/>
          <w:lang w:val="sl-SI"/>
        </w:rPr>
        <w:t>voju ponudu, da poslove iz člana 1</w:t>
      </w:r>
      <w:r w:rsidR="007B1860" w:rsidRPr="000C009D">
        <w:rPr>
          <w:rFonts w:ascii="Times New Roman" w:hAnsi="Times New Roman" w:cs="Times New Roman"/>
          <w:sz w:val="24"/>
          <w:szCs w:val="24"/>
          <w:lang w:val="sl-SI"/>
        </w:rPr>
        <w:t xml:space="preserve"> ovog ugovora izvedi stručno i kvalitetno, držeći se tehničkih propisa, pravila i standarda koji važe u građevinarstvu za gradjenje.</w:t>
      </w:r>
    </w:p>
    <w:p w:rsidR="007B1860" w:rsidRPr="000C009D" w:rsidRDefault="007B1860" w:rsidP="007B1860">
      <w:pPr>
        <w:spacing w:after="0" w:line="240" w:lineRule="auto"/>
        <w:jc w:val="center"/>
        <w:rPr>
          <w:rFonts w:ascii="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hAnsi="Times New Roman" w:cs="Times New Roman"/>
          <w:sz w:val="24"/>
          <w:szCs w:val="24"/>
          <w:lang w:val="sl-SI"/>
        </w:rPr>
      </w:pPr>
      <w:r w:rsidRPr="000C009D">
        <w:rPr>
          <w:rFonts w:ascii="Times New Roman" w:hAnsi="Times New Roman" w:cs="Times New Roman"/>
          <w:b/>
          <w:bCs/>
          <w:sz w:val="24"/>
          <w:szCs w:val="24"/>
          <w:lang w:val="sl-SI"/>
        </w:rPr>
        <w:t>Član 3</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Izvođač s</w:t>
      </w:r>
      <w:r w:rsidR="00EF799D">
        <w:rPr>
          <w:rFonts w:ascii="Times New Roman" w:hAnsi="Times New Roman" w:cs="Times New Roman"/>
          <w:sz w:val="24"/>
          <w:szCs w:val="24"/>
          <w:lang w:val="sl-SI"/>
        </w:rPr>
        <w:t xml:space="preserve">e obavezuje da sve radove iz člana </w:t>
      </w:r>
      <w:r w:rsidR="00AD4E63">
        <w:rPr>
          <w:rFonts w:ascii="Times New Roman" w:hAnsi="Times New Roman" w:cs="Times New Roman"/>
          <w:sz w:val="24"/>
          <w:szCs w:val="24"/>
          <w:lang w:val="sl-SI"/>
        </w:rPr>
        <w:t>1</w:t>
      </w:r>
      <w:r w:rsidRPr="000C009D">
        <w:rPr>
          <w:rFonts w:ascii="Times New Roman" w:hAnsi="Times New Roman" w:cs="Times New Roman"/>
          <w:sz w:val="24"/>
          <w:szCs w:val="24"/>
          <w:lang w:val="sl-SI"/>
        </w:rPr>
        <w:t xml:space="preserve"> ovog Ugovora izvede za ukupnu cijenu u iznosu od: </w:t>
      </w:r>
    </w:p>
    <w:p w:rsidR="007B1860" w:rsidRPr="000C009D" w:rsidRDefault="007B1860" w:rsidP="007B1860">
      <w:pPr>
        <w:spacing w:after="0" w:line="240" w:lineRule="auto"/>
        <w:rPr>
          <w:rFonts w:ascii="Times New Roman" w:hAnsi="Times New Roman" w:cs="Times New Roman"/>
          <w:sz w:val="24"/>
          <w:szCs w:val="24"/>
          <w:lang w:val="sl-SI"/>
        </w:rPr>
      </w:pPr>
    </w:p>
    <w:p w:rsidR="007B1860" w:rsidRPr="000C009D" w:rsidRDefault="007B1860" w:rsidP="007B1860">
      <w:pPr>
        <w:spacing w:after="0" w:line="240" w:lineRule="auto"/>
        <w:rPr>
          <w:rFonts w:ascii="Times New Roman" w:hAnsi="Times New Roman" w:cs="Times New Roman"/>
          <w:b/>
          <w:bCs/>
          <w:sz w:val="24"/>
          <w:szCs w:val="24"/>
          <w:lang w:val="sl-SI"/>
        </w:rPr>
      </w:pPr>
      <w:r w:rsidRPr="000C009D">
        <w:rPr>
          <w:rFonts w:ascii="Times New Roman" w:hAnsi="Times New Roman" w:cs="Times New Roman"/>
          <w:sz w:val="24"/>
          <w:szCs w:val="24"/>
          <w:lang w:val="sl-SI"/>
        </w:rPr>
        <w:t>Ukupna cijena ugovorenih radova, bez uračunatog PDV-a,  iznosi ______________</w:t>
      </w:r>
      <w:r w:rsidRPr="000C009D">
        <w:rPr>
          <w:rFonts w:ascii="Times New Roman" w:hAnsi="Times New Roman" w:cs="Times New Roman"/>
          <w:b/>
          <w:bCs/>
          <w:sz w:val="24"/>
          <w:szCs w:val="24"/>
          <w:lang w:val="sl-SI"/>
        </w:rPr>
        <w:t xml:space="preserve"> €</w:t>
      </w:r>
    </w:p>
    <w:p w:rsidR="007B1860" w:rsidRPr="000C009D" w:rsidRDefault="007B1860" w:rsidP="007B1860">
      <w:pPr>
        <w:spacing w:after="0" w:line="240" w:lineRule="auto"/>
        <w:rPr>
          <w:rFonts w:ascii="Times New Roman" w:hAnsi="Times New Roman" w:cs="Times New Roman"/>
          <w:sz w:val="24"/>
          <w:szCs w:val="24"/>
          <w:lang w:val="sl-SI"/>
        </w:rPr>
      </w:pPr>
    </w:p>
    <w:p w:rsidR="007B1860" w:rsidRPr="000C009D" w:rsidRDefault="007775D8" w:rsidP="007B1860">
      <w:pPr>
        <w:spacing w:after="0" w:line="240" w:lineRule="auto"/>
        <w:rPr>
          <w:rFonts w:ascii="Times New Roman" w:hAnsi="Times New Roman" w:cs="Times New Roman"/>
          <w:b/>
          <w:bCs/>
          <w:sz w:val="24"/>
          <w:szCs w:val="24"/>
          <w:lang w:val="sl-SI"/>
        </w:rPr>
      </w:pPr>
      <w:r w:rsidRPr="000C009D">
        <w:rPr>
          <w:rFonts w:ascii="Times New Roman" w:hAnsi="Times New Roman" w:cs="Times New Roman"/>
          <w:bCs/>
          <w:sz w:val="24"/>
          <w:szCs w:val="24"/>
          <w:lang w:val="sl-SI"/>
        </w:rPr>
        <w:t>Iznos PDV-a_______</w:t>
      </w:r>
      <w:r w:rsidR="007B1860" w:rsidRPr="000C009D">
        <w:rPr>
          <w:rFonts w:ascii="Times New Roman" w:hAnsi="Times New Roman" w:cs="Times New Roman"/>
          <w:bCs/>
          <w:sz w:val="24"/>
          <w:szCs w:val="24"/>
          <w:lang w:val="sl-SI"/>
        </w:rPr>
        <w:t>___________</w:t>
      </w:r>
      <w:r w:rsidR="007B1860" w:rsidRPr="000C009D">
        <w:rPr>
          <w:rFonts w:ascii="Times New Roman" w:hAnsi="Times New Roman" w:cs="Times New Roman"/>
          <w:b/>
          <w:bCs/>
          <w:sz w:val="24"/>
          <w:szCs w:val="24"/>
          <w:lang w:val="sl-SI"/>
        </w:rPr>
        <w:t>€</w:t>
      </w:r>
    </w:p>
    <w:p w:rsidR="007B1860" w:rsidRPr="000C009D" w:rsidRDefault="007B1860" w:rsidP="007B1860">
      <w:pPr>
        <w:spacing w:after="0" w:line="240" w:lineRule="auto"/>
        <w:rPr>
          <w:rFonts w:ascii="Times New Roman" w:hAnsi="Times New Roman" w:cs="Times New Roman"/>
          <w:b/>
          <w:bCs/>
          <w:sz w:val="24"/>
          <w:szCs w:val="24"/>
          <w:lang w:val="sl-SI"/>
        </w:rPr>
      </w:pPr>
    </w:p>
    <w:p w:rsidR="007B1860" w:rsidRPr="000C009D" w:rsidRDefault="007B1860" w:rsidP="007B1860">
      <w:pPr>
        <w:spacing w:after="0" w:line="240" w:lineRule="auto"/>
        <w:rPr>
          <w:rFonts w:ascii="Times New Roman" w:hAnsi="Times New Roman" w:cs="Times New Roman"/>
          <w:sz w:val="24"/>
          <w:szCs w:val="24"/>
          <w:lang w:val="sl-SI"/>
        </w:rPr>
      </w:pPr>
      <w:r w:rsidRPr="000C009D">
        <w:rPr>
          <w:rFonts w:ascii="Times New Roman" w:hAnsi="Times New Roman" w:cs="Times New Roman"/>
          <w:sz w:val="24"/>
          <w:szCs w:val="24"/>
          <w:lang w:val="sl-SI"/>
        </w:rPr>
        <w:t>Vrijednost ugovorenih radova sa uračunatim PDV-om iznosi ______________</w:t>
      </w:r>
      <w:r w:rsidRPr="000C009D">
        <w:rPr>
          <w:rFonts w:ascii="Times New Roman" w:hAnsi="Times New Roman" w:cs="Times New Roman"/>
          <w:b/>
          <w:bCs/>
          <w:sz w:val="24"/>
          <w:szCs w:val="24"/>
          <w:lang w:val="sl-SI"/>
        </w:rPr>
        <w:t xml:space="preserve"> €</w:t>
      </w:r>
    </w:p>
    <w:p w:rsidR="00F72442" w:rsidRPr="000C009D" w:rsidRDefault="0036663A" w:rsidP="00F72442">
      <w:pPr>
        <w:spacing w:after="0"/>
        <w:jc w:val="center"/>
        <w:rPr>
          <w:rFonts w:ascii="Times New Roman" w:hAnsi="Times New Roman" w:cs="Times New Roman"/>
          <w:b/>
          <w:bCs/>
          <w:sz w:val="24"/>
          <w:szCs w:val="24"/>
          <w:lang w:val="sl-SI"/>
        </w:rPr>
      </w:pPr>
      <w:r w:rsidRPr="000C009D">
        <w:rPr>
          <w:rFonts w:ascii="Times New Roman" w:hAnsi="Times New Roman" w:cs="Times New Roman"/>
          <w:b/>
          <w:bCs/>
          <w:sz w:val="24"/>
          <w:szCs w:val="24"/>
          <w:lang w:val="sl-SI"/>
        </w:rPr>
        <w:t>Član 4</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Isplata sredstava iz člana 3. ovog Ugovora izvršiće se na sljedeči način:</w:t>
      </w:r>
    </w:p>
    <w:p w:rsidR="007B1860" w:rsidRPr="000C009D" w:rsidRDefault="007B1860" w:rsidP="007B1860">
      <w:pPr>
        <w:spacing w:after="0"/>
        <w:rPr>
          <w:rFonts w:ascii="Times New Roman" w:hAnsi="Times New Roman" w:cs="Times New Roman"/>
          <w:b/>
          <w:bCs/>
          <w:sz w:val="24"/>
          <w:szCs w:val="24"/>
          <w:lang w:val="sl-SI"/>
        </w:rPr>
      </w:pPr>
    </w:p>
    <w:p w:rsidR="007B1860" w:rsidRPr="000C009D" w:rsidRDefault="00EF799D" w:rsidP="007B1860">
      <w:pPr>
        <w:spacing w:after="0" w:line="240" w:lineRule="auto"/>
        <w:jc w:val="both"/>
        <w:rPr>
          <w:rFonts w:ascii="Times New Roman" w:hAnsi="Times New Roman" w:cs="Times New Roman"/>
          <w:bCs/>
          <w:sz w:val="24"/>
          <w:szCs w:val="24"/>
          <w:lang w:val="pl-PL"/>
        </w:rPr>
      </w:pPr>
      <w:r>
        <w:rPr>
          <w:rFonts w:ascii="Times New Roman" w:hAnsi="Times New Roman" w:cs="Times New Roman"/>
          <w:bCs/>
          <w:sz w:val="24"/>
          <w:szCs w:val="24"/>
          <w:lang w:val="pl-PL"/>
        </w:rPr>
        <w:lastRenderedPageBreak/>
        <w:t>Način plaćanja je</w:t>
      </w:r>
      <w:r w:rsidR="007B1860" w:rsidRPr="000C009D">
        <w:rPr>
          <w:rFonts w:ascii="Times New Roman" w:hAnsi="Times New Roman" w:cs="Times New Roman"/>
          <w:bCs/>
          <w:sz w:val="24"/>
          <w:szCs w:val="24"/>
          <w:lang w:val="pl-PL"/>
        </w:rPr>
        <w:t xml:space="preserv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F72442" w:rsidRPr="000C009D" w:rsidRDefault="007B1860" w:rsidP="000C009D">
      <w:pPr>
        <w:spacing w:after="0" w:line="240" w:lineRule="auto"/>
        <w:jc w:val="both"/>
        <w:rPr>
          <w:rFonts w:ascii="Times New Roman" w:hAnsi="Times New Roman" w:cs="Times New Roman"/>
          <w:bCs/>
          <w:sz w:val="24"/>
          <w:szCs w:val="24"/>
          <w:lang w:val="pl-PL"/>
        </w:rPr>
      </w:pPr>
      <w:r w:rsidRPr="000C009D">
        <w:rPr>
          <w:rFonts w:ascii="Times New Roman" w:hAnsi="Times New Roman" w:cs="Times New Roman"/>
          <w:bCs/>
          <w:sz w:val="24"/>
          <w:szCs w:val="24"/>
          <w:lang w:val="pl-PL"/>
        </w:rPr>
        <w:t>Rok plaćanja: u 2019. i 2020. godini.</w:t>
      </w:r>
    </w:p>
    <w:p w:rsidR="00F72442" w:rsidRPr="000C009D" w:rsidRDefault="0036663A" w:rsidP="00F72442">
      <w:pPr>
        <w:tabs>
          <w:tab w:val="left" w:pos="540"/>
        </w:tabs>
        <w:spacing w:after="0"/>
        <w:jc w:val="center"/>
        <w:rPr>
          <w:rFonts w:ascii="Times New Roman" w:hAnsi="Times New Roman" w:cs="Times New Roman"/>
          <w:b/>
          <w:sz w:val="24"/>
          <w:szCs w:val="24"/>
          <w:lang w:val="sr-Latn-CS"/>
        </w:rPr>
      </w:pPr>
      <w:r w:rsidRPr="000C009D">
        <w:rPr>
          <w:rFonts w:ascii="Times New Roman" w:hAnsi="Times New Roman" w:cs="Times New Roman"/>
          <w:b/>
          <w:sz w:val="24"/>
          <w:szCs w:val="24"/>
          <w:lang w:val="sr-Latn-CS"/>
        </w:rPr>
        <w:t>Član 5</w:t>
      </w:r>
    </w:p>
    <w:p w:rsidR="007B1860" w:rsidRPr="000C009D" w:rsidRDefault="007775D8" w:rsidP="007B1860">
      <w:pPr>
        <w:spacing w:after="0" w:line="240" w:lineRule="auto"/>
        <w:jc w:val="both"/>
        <w:rPr>
          <w:rFonts w:ascii="Times New Roman" w:hAnsi="Times New Roman" w:cs="Times New Roman"/>
          <w:iCs/>
          <w:sz w:val="24"/>
          <w:szCs w:val="24"/>
        </w:rPr>
      </w:pPr>
      <w:r w:rsidRPr="000C009D">
        <w:rPr>
          <w:rFonts w:ascii="Times New Roman" w:eastAsia="Times New Roman" w:hAnsi="Times New Roman" w:cs="Times New Roman"/>
          <w:sz w:val="24"/>
          <w:szCs w:val="24"/>
        </w:rPr>
        <w:t>Rok izvršenja ugovora je 6</w:t>
      </w:r>
      <w:r w:rsidR="007B1860" w:rsidRPr="000C009D">
        <w:rPr>
          <w:rFonts w:ascii="Times New Roman" w:eastAsia="Times New Roman" w:hAnsi="Times New Roman" w:cs="Times New Roman"/>
          <w:sz w:val="24"/>
          <w:szCs w:val="24"/>
        </w:rPr>
        <w:t>0 dana od dana uvođenja Izvođača u posao.</w:t>
      </w:r>
      <w:r w:rsidR="007B1860" w:rsidRPr="000C009D">
        <w:rPr>
          <w:rFonts w:ascii="Times New Roman" w:hAnsi="Times New Roman" w:cs="Times New Roman"/>
          <w:sz w:val="24"/>
          <w:szCs w:val="24"/>
        </w:rPr>
        <w:t xml:space="preserve"> Naručilac je obavezan d</w:t>
      </w:r>
      <w:r w:rsidRPr="000C009D">
        <w:rPr>
          <w:rFonts w:ascii="Times New Roman" w:hAnsi="Times New Roman" w:cs="Times New Roman"/>
          <w:sz w:val="24"/>
          <w:szCs w:val="24"/>
        </w:rPr>
        <w:t>a izvođača radova uvede u posao</w:t>
      </w:r>
      <w:r w:rsidR="00EF799D">
        <w:rPr>
          <w:rFonts w:ascii="Times New Roman" w:hAnsi="Times New Roman" w:cs="Times New Roman"/>
          <w:sz w:val="24"/>
          <w:szCs w:val="24"/>
        </w:rPr>
        <w:t xml:space="preserve"> odmah </w:t>
      </w:r>
      <w:r w:rsidRPr="000C009D">
        <w:rPr>
          <w:rFonts w:ascii="Times New Roman" w:hAnsi="Times New Roman" w:cs="Times New Roman"/>
          <w:sz w:val="24"/>
          <w:szCs w:val="24"/>
        </w:rPr>
        <w:t xml:space="preserve"> nakon</w:t>
      </w:r>
      <w:r w:rsidR="007B1860" w:rsidRPr="000C009D">
        <w:rPr>
          <w:rFonts w:ascii="Times New Roman" w:hAnsi="Times New Roman" w:cs="Times New Roman"/>
          <w:sz w:val="24"/>
          <w:szCs w:val="24"/>
        </w:rPr>
        <w:t xml:space="preserve"> prijave građenja Direktoratu za licenciranje i inspekcijski nadzor, Ministarstvo održivog razvoja i turizma.</w:t>
      </w:r>
      <w:r w:rsidR="007B1860" w:rsidRPr="000C009D">
        <w:rPr>
          <w:rFonts w:ascii="Times New Roman" w:hAnsi="Times New Roman" w:cs="Times New Roman"/>
          <w:iCs/>
          <w:sz w:val="24"/>
          <w:szCs w:val="24"/>
        </w:rPr>
        <w:t xml:space="preserve"> Do produžetka roka može doći uslijed  nastupanja promijenjenih okolnosti,  više sile, kao i okolnosti na koje  na koje izvođač nije mogao objektivno da utiče. </w:t>
      </w:r>
    </w:p>
    <w:p w:rsidR="007B1860" w:rsidRPr="000C009D" w:rsidRDefault="007B1860" w:rsidP="007B1860">
      <w:pPr>
        <w:pStyle w:val="ListParagraph"/>
        <w:spacing w:after="0" w:line="240" w:lineRule="auto"/>
        <w:ind w:left="0"/>
        <w:jc w:val="both"/>
        <w:rPr>
          <w:rFonts w:ascii="Times New Roman" w:hAnsi="Times New Roman" w:cs="Times New Roman"/>
          <w:sz w:val="24"/>
          <w:szCs w:val="24"/>
        </w:rPr>
      </w:pPr>
    </w:p>
    <w:p w:rsidR="007B1860" w:rsidRPr="000C009D" w:rsidRDefault="007B1860" w:rsidP="007B1860">
      <w:pPr>
        <w:spacing w:after="0" w:line="240" w:lineRule="auto"/>
        <w:jc w:val="both"/>
        <w:rPr>
          <w:rFonts w:ascii="Times New Roman" w:hAnsi="Times New Roman" w:cs="Times New Roman"/>
          <w:sz w:val="24"/>
          <w:szCs w:val="24"/>
          <w:lang w:val="pl-PL"/>
        </w:rPr>
      </w:pPr>
      <w:r w:rsidRPr="000C009D">
        <w:rPr>
          <w:rFonts w:ascii="Times New Roman" w:hAnsi="Times New Roman" w:cs="Times New Roman"/>
          <w:sz w:val="24"/>
          <w:szCs w:val="24"/>
          <w:lang w:val="pl-PL"/>
        </w:rPr>
        <w:t>Mjesto izvršenja ugovora je teritor</w:t>
      </w:r>
      <w:r w:rsidR="007775D8" w:rsidRPr="000C009D">
        <w:rPr>
          <w:rFonts w:ascii="Times New Roman" w:hAnsi="Times New Roman" w:cs="Times New Roman"/>
          <w:sz w:val="24"/>
          <w:szCs w:val="24"/>
          <w:lang w:val="pl-PL"/>
        </w:rPr>
        <w:t>ija opštine Budva, mjesto Svinjište</w:t>
      </w:r>
      <w:r w:rsidRPr="000C009D">
        <w:rPr>
          <w:rFonts w:ascii="Times New Roman" w:hAnsi="Times New Roman" w:cs="Times New Roman"/>
          <w:sz w:val="24"/>
          <w:szCs w:val="24"/>
          <w:lang w:val="pl-PL"/>
        </w:rPr>
        <w:t xml:space="preserve">. </w:t>
      </w:r>
    </w:p>
    <w:p w:rsidR="007B1860" w:rsidRPr="000C009D" w:rsidRDefault="007B1860" w:rsidP="007B1860">
      <w:pPr>
        <w:spacing w:after="0" w:line="240" w:lineRule="auto"/>
        <w:jc w:val="both"/>
        <w:rPr>
          <w:rFonts w:ascii="Times New Roman" w:hAnsi="Times New Roman" w:cs="Times New Roman"/>
          <w:sz w:val="24"/>
          <w:szCs w:val="24"/>
          <w:lang w:val="pl-PL"/>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6</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IZVOĐAČ je dužan da prije potpisivanja ugovora dostavi detaljni dinamički plan izvodjenja radova sa potpunim tehničkim podacima i u skladu sa ugovorenim ro</w:t>
      </w:r>
      <w:r w:rsidR="00EF799D">
        <w:rPr>
          <w:rFonts w:ascii="Times New Roman" w:eastAsia="Times New Roman" w:hAnsi="Times New Roman" w:cs="Times New Roman"/>
          <w:sz w:val="24"/>
          <w:szCs w:val="24"/>
          <w:lang w:val="sl-SI"/>
        </w:rPr>
        <w:t>kom završetka radova iz člana 5</w:t>
      </w:r>
      <w:r w:rsidRPr="000C009D">
        <w:rPr>
          <w:rFonts w:ascii="Times New Roman" w:eastAsia="Times New Roman" w:hAnsi="Times New Roman" w:cs="Times New Roman"/>
          <w:sz w:val="24"/>
          <w:szCs w:val="24"/>
          <w:lang w:val="sl-SI"/>
        </w:rPr>
        <w:t xml:space="preserve"> ovog Ugovora i da isti dostavi NARUČIOCU na davanje saglasnosti.</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7</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Organizaciju i priključenje gradilišta na instalacije elektrike, vodovoda, kanalizacije,</w:t>
      </w:r>
      <w:r w:rsidR="007775D8" w:rsidRPr="000C009D">
        <w:rPr>
          <w:rFonts w:ascii="Times New Roman" w:eastAsia="Times New Roman" w:hAnsi="Times New Roman" w:cs="Times New Roman"/>
          <w:sz w:val="24"/>
          <w:szCs w:val="24"/>
          <w:lang w:val="sl-SI"/>
        </w:rPr>
        <w:t xml:space="preserve"> IZVOĐ</w:t>
      </w:r>
      <w:r w:rsidRPr="000C009D">
        <w:rPr>
          <w:rFonts w:ascii="Times New Roman" w:eastAsia="Times New Roman" w:hAnsi="Times New Roman" w:cs="Times New Roman"/>
          <w:sz w:val="24"/>
          <w:szCs w:val="24"/>
          <w:lang w:val="sl-SI"/>
        </w:rPr>
        <w:t>AČ obezbedjuje sam i o svom trošku.</w:t>
      </w:r>
    </w:p>
    <w:p w:rsidR="007B1860" w:rsidRPr="000C009D" w:rsidRDefault="007B1860" w:rsidP="007B1860">
      <w:pPr>
        <w:spacing w:after="0" w:line="240" w:lineRule="auto"/>
        <w:jc w:val="both"/>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8</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Način</w:t>
      </w:r>
      <w:r w:rsidR="00AD4E63">
        <w:rPr>
          <w:rFonts w:ascii="Times New Roman" w:eastAsia="Times New Roman" w:hAnsi="Times New Roman" w:cs="Times New Roman"/>
          <w:sz w:val="24"/>
          <w:szCs w:val="24"/>
          <w:lang w:val="pl-PL"/>
        </w:rPr>
        <w:t xml:space="preserve"> sprovođenja kontrole kvaliteta vršiće se </w:t>
      </w:r>
      <w:r w:rsidRPr="000C009D">
        <w:rPr>
          <w:rFonts w:ascii="Times New Roman" w:hAnsi="Times New Roman" w:cs="Times New Roman"/>
          <w:sz w:val="24"/>
          <w:szCs w:val="24"/>
        </w:rPr>
        <w:t xml:space="preserve"> </w:t>
      </w:r>
      <w:r w:rsidR="00AD4E63">
        <w:rPr>
          <w:rFonts w:ascii="Times New Roman" w:eastAsia="Times New Roman" w:hAnsi="Times New Roman" w:cs="Times New Roman"/>
          <w:sz w:val="24"/>
          <w:szCs w:val="24"/>
          <w:lang w:val="pl-PL"/>
        </w:rPr>
        <w:t>n</w:t>
      </w:r>
      <w:r w:rsidRPr="000C009D">
        <w:rPr>
          <w:rFonts w:ascii="Times New Roman" w:eastAsia="Times New Roman" w:hAnsi="Times New Roman" w:cs="Times New Roman"/>
          <w:sz w:val="24"/>
          <w:szCs w:val="24"/>
          <w:lang w:val="pl-PL"/>
        </w:rPr>
        <w:t>a zahtjev nadzornog organa preko firme ovlašćene za ispitivanje kontrole kvaliteta.</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pl-PL"/>
        </w:rPr>
        <w:t> </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NARUČILAC će danom uvođenja u posao IZVOĐAČU pismeno saopštiti lica  koja  će  vršiti  stručni i nadzor  nad  izvodjenjem  radova  (u daljem tekstu: Nadzorni organ).</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Ako u toku izvodjenja radova dođe do promjene nadzornog organa, NARUČIL</w:t>
      </w:r>
      <w:r w:rsidR="007775D8" w:rsidRPr="000C009D">
        <w:rPr>
          <w:rFonts w:ascii="Times New Roman" w:eastAsia="Times New Roman" w:hAnsi="Times New Roman" w:cs="Times New Roman"/>
          <w:sz w:val="24"/>
          <w:szCs w:val="24"/>
          <w:lang w:val="sl-SI"/>
        </w:rPr>
        <w:t>AC će o tome obavijestiti IZVOĐ</w:t>
      </w:r>
      <w:r w:rsidRPr="000C009D">
        <w:rPr>
          <w:rFonts w:ascii="Times New Roman" w:eastAsia="Times New Roman" w:hAnsi="Times New Roman" w:cs="Times New Roman"/>
          <w:sz w:val="24"/>
          <w:szCs w:val="24"/>
          <w:lang w:val="sl-SI"/>
        </w:rPr>
        <w:t>AČA.</w:t>
      </w: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9</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Nadzorni organ ov1ašćen je da se stara i kontroliše realizaciju ovog ugovora u skladu sa Zakonom o planiranju prostora i izgradnji objekata.</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Nadzorni org</w:t>
      </w:r>
      <w:r w:rsidR="007775D8" w:rsidRPr="000C009D">
        <w:rPr>
          <w:rFonts w:ascii="Times New Roman" w:eastAsia="Times New Roman" w:hAnsi="Times New Roman" w:cs="Times New Roman"/>
          <w:sz w:val="24"/>
          <w:szCs w:val="24"/>
        </w:rPr>
        <w:t>an nema pravo da oslobodi IZVOĐ</w:t>
      </w:r>
      <w:r w:rsidRPr="000C009D">
        <w:rPr>
          <w:rFonts w:ascii="Times New Roman" w:eastAsia="Times New Roman" w:hAnsi="Times New Roman" w:cs="Times New Roman"/>
          <w:sz w:val="24"/>
          <w:szCs w:val="24"/>
        </w:rPr>
        <w:t>AČA od bilo koje njegove dužnosti ili obaveze iz ugovora ukoliko za to ne dobije pismeno ovlašćenje od NARUČIOCA.</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Postojanje nadzornog organa i njegovi propusti u vršenju stru</w:t>
      </w:r>
      <w:r w:rsidR="007775D8" w:rsidRPr="000C009D">
        <w:rPr>
          <w:rFonts w:ascii="Times New Roman" w:eastAsia="Times New Roman" w:hAnsi="Times New Roman" w:cs="Times New Roman"/>
          <w:sz w:val="24"/>
          <w:szCs w:val="24"/>
        </w:rPr>
        <w:t>čnog nadzora ne oslobadja IZVOĐ</w:t>
      </w:r>
      <w:r w:rsidRPr="000C009D">
        <w:rPr>
          <w:rFonts w:ascii="Times New Roman" w:eastAsia="Times New Roman" w:hAnsi="Times New Roman" w:cs="Times New Roman"/>
          <w:sz w:val="24"/>
          <w:szCs w:val="24"/>
        </w:rPr>
        <w:t>AČA od njegove obaveze i odgovornosti za kvalitetno i pravilno izvodjenje radova.</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10</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 xml:space="preserve">Nadzorni </w:t>
      </w:r>
      <w:r w:rsidR="007775D8" w:rsidRPr="000C009D">
        <w:rPr>
          <w:rFonts w:ascii="Times New Roman" w:eastAsia="Times New Roman" w:hAnsi="Times New Roman" w:cs="Times New Roman"/>
          <w:sz w:val="24"/>
          <w:szCs w:val="24"/>
          <w:lang w:val="sl-SI"/>
        </w:rPr>
        <w:t>organ ima pravo da naredi IZVOĐ</w:t>
      </w:r>
      <w:r w:rsidRPr="000C009D">
        <w:rPr>
          <w:rFonts w:ascii="Times New Roman" w:eastAsia="Times New Roman" w:hAnsi="Times New Roman" w:cs="Times New Roman"/>
          <w:sz w:val="24"/>
          <w:szCs w:val="24"/>
          <w:lang w:val="sl-SI"/>
        </w:rPr>
        <w:t>AČU da  otkloni izvedene radove koji nisu u skladu sa </w:t>
      </w:r>
      <w:r w:rsidRPr="000C009D">
        <w:rPr>
          <w:rFonts w:ascii="Times New Roman" w:eastAsia="Times New Roman" w:hAnsi="Times New Roman" w:cs="Times New Roman"/>
          <w:sz w:val="24"/>
          <w:szCs w:val="24"/>
          <w:lang w:val="pl-PL"/>
        </w:rPr>
        <w:t>opisom, bitnim karakterstikama i obimom radova definisanim Tenderskom dokumentacijom i Ponudom</w:t>
      </w:r>
      <w:r w:rsidRPr="000C009D">
        <w:rPr>
          <w:rFonts w:ascii="Times New Roman" w:eastAsia="Times New Roman" w:hAnsi="Times New Roman" w:cs="Times New Roman"/>
          <w:sz w:val="24"/>
          <w:szCs w:val="24"/>
          <w:lang w:val="sl-SI"/>
        </w:rPr>
        <w:t>.</w:t>
      </w:r>
    </w:p>
    <w:p w:rsidR="007B1860" w:rsidRPr="000C009D" w:rsidRDefault="007775D8"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Ako IZVOĐ</w:t>
      </w:r>
      <w:r w:rsidR="007B1860" w:rsidRPr="000C009D">
        <w:rPr>
          <w:rFonts w:ascii="Times New Roman" w:eastAsia="Times New Roman" w:hAnsi="Times New Roman" w:cs="Times New Roman"/>
          <w:sz w:val="24"/>
          <w:szCs w:val="24"/>
          <w:lang w:val="sl-SI"/>
        </w:rPr>
        <w:t>AČ, i pored upozorenja i zahtjeva Nadzornog organa, ne otkloni uočen</w:t>
      </w:r>
      <w:r w:rsidRPr="000C009D">
        <w:rPr>
          <w:rFonts w:ascii="Times New Roman" w:eastAsia="Times New Roman" w:hAnsi="Times New Roman" w:cs="Times New Roman"/>
          <w:sz w:val="24"/>
          <w:szCs w:val="24"/>
          <w:lang w:val="sl-SI"/>
        </w:rPr>
        <w:t>e nedostatke i nastavi sa izvođ</w:t>
      </w:r>
      <w:r w:rsidR="007B1860" w:rsidRPr="000C009D">
        <w:rPr>
          <w:rFonts w:ascii="Times New Roman" w:eastAsia="Times New Roman" w:hAnsi="Times New Roman" w:cs="Times New Roman"/>
          <w:sz w:val="24"/>
          <w:szCs w:val="24"/>
          <w:lang w:val="sl-SI"/>
        </w:rPr>
        <w:t>enjem radova koji nisu u skladu sa </w:t>
      </w:r>
      <w:r w:rsidR="007B1860" w:rsidRPr="000C009D">
        <w:rPr>
          <w:rFonts w:ascii="Times New Roman" w:eastAsia="Times New Roman" w:hAnsi="Times New Roman" w:cs="Times New Roman"/>
          <w:sz w:val="24"/>
          <w:szCs w:val="24"/>
          <w:lang w:val="pl-PL"/>
        </w:rPr>
        <w:t>opisom, bitnim karakterstikama i obimom definisanim tenderskom dokumentacijom </w:t>
      </w:r>
      <w:r w:rsidR="007B1860" w:rsidRPr="000C009D">
        <w:rPr>
          <w:rFonts w:ascii="Times New Roman" w:eastAsia="Times New Roman" w:hAnsi="Times New Roman" w:cs="Times New Roman"/>
          <w:sz w:val="24"/>
          <w:szCs w:val="24"/>
          <w:lang w:val="sl-SI"/>
        </w:rPr>
        <w:t xml:space="preserve">Nadzorni organ će </w:t>
      </w:r>
      <w:r w:rsidR="007B1860" w:rsidRPr="000C009D">
        <w:rPr>
          <w:rFonts w:ascii="Times New Roman" w:eastAsia="Times New Roman" w:hAnsi="Times New Roman" w:cs="Times New Roman"/>
          <w:sz w:val="24"/>
          <w:szCs w:val="24"/>
          <w:lang w:val="sl-SI"/>
        </w:rPr>
        <w:lastRenderedPageBreak/>
        <w:t>radove obustaviti i o tome obavjestiti NARUČIOCA i nadležnu inspekcij</w:t>
      </w:r>
      <w:r w:rsidRPr="000C009D">
        <w:rPr>
          <w:rFonts w:ascii="Times New Roman" w:eastAsia="Times New Roman" w:hAnsi="Times New Roman" w:cs="Times New Roman"/>
          <w:sz w:val="24"/>
          <w:szCs w:val="24"/>
          <w:lang w:val="sl-SI"/>
        </w:rPr>
        <w:t>u i te okolnosti unijeti u građ</w:t>
      </w:r>
      <w:r w:rsidR="007B1860" w:rsidRPr="000C009D">
        <w:rPr>
          <w:rFonts w:ascii="Times New Roman" w:eastAsia="Times New Roman" w:hAnsi="Times New Roman" w:cs="Times New Roman"/>
          <w:sz w:val="24"/>
          <w:szCs w:val="24"/>
          <w:lang w:val="sl-SI"/>
        </w:rPr>
        <w:t>evinski dnevnik.</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Sa izvođenjem radova može</w:t>
      </w:r>
      <w:r w:rsidR="007775D8" w:rsidRPr="000C009D">
        <w:rPr>
          <w:rFonts w:ascii="Times New Roman" w:eastAsia="Times New Roman" w:hAnsi="Times New Roman" w:cs="Times New Roman"/>
          <w:sz w:val="24"/>
          <w:szCs w:val="24"/>
          <w:lang w:val="sl-SI"/>
        </w:rPr>
        <w:t xml:space="preserve"> se ponovo nastaviti kada IZVOĐ</w:t>
      </w:r>
      <w:r w:rsidRPr="000C009D">
        <w:rPr>
          <w:rFonts w:ascii="Times New Roman" w:eastAsia="Times New Roman" w:hAnsi="Times New Roman" w:cs="Times New Roman"/>
          <w:sz w:val="24"/>
          <w:szCs w:val="24"/>
          <w:lang w:val="sl-SI"/>
        </w:rPr>
        <w:t>AČ preduzme i sprovede odgovarajuće radnje i mjere kojima se prema nalazu nadležne inspekc</w:t>
      </w:r>
      <w:r w:rsidR="007775D8" w:rsidRPr="000C009D">
        <w:rPr>
          <w:rFonts w:ascii="Times New Roman" w:eastAsia="Times New Roman" w:hAnsi="Times New Roman" w:cs="Times New Roman"/>
          <w:sz w:val="24"/>
          <w:szCs w:val="24"/>
          <w:lang w:val="sl-SI"/>
        </w:rPr>
        <w:t>ije i nadzornog organa obezbjeđuje izvođ</w:t>
      </w:r>
      <w:r w:rsidRPr="000C009D">
        <w:rPr>
          <w:rFonts w:ascii="Times New Roman" w:eastAsia="Times New Roman" w:hAnsi="Times New Roman" w:cs="Times New Roman"/>
          <w:sz w:val="24"/>
          <w:szCs w:val="24"/>
          <w:lang w:val="sl-SI"/>
        </w:rPr>
        <w:t xml:space="preserve">enje radova </w:t>
      </w:r>
      <w:r w:rsidR="007775D8" w:rsidRPr="000C009D">
        <w:rPr>
          <w:rFonts w:ascii="Times New Roman" w:eastAsia="Times New Roman" w:hAnsi="Times New Roman" w:cs="Times New Roman"/>
          <w:sz w:val="24"/>
          <w:szCs w:val="24"/>
          <w:lang w:val="sl-SI"/>
        </w:rPr>
        <w:t xml:space="preserve">u </w:t>
      </w:r>
      <w:r w:rsidRPr="000C009D">
        <w:rPr>
          <w:rFonts w:ascii="Times New Roman" w:eastAsia="Times New Roman" w:hAnsi="Times New Roman" w:cs="Times New Roman"/>
          <w:sz w:val="24"/>
          <w:szCs w:val="24"/>
          <w:lang w:val="sl-SI"/>
        </w:rPr>
        <w:t>skladu sa </w:t>
      </w:r>
      <w:r w:rsidRPr="000C009D">
        <w:rPr>
          <w:rFonts w:ascii="Times New Roman" w:eastAsia="Times New Roman" w:hAnsi="Times New Roman" w:cs="Times New Roman"/>
          <w:sz w:val="24"/>
          <w:szCs w:val="24"/>
          <w:lang w:val="pl-PL"/>
        </w:rPr>
        <w:t>opisima, bitnim karakterstikama i obimom definisanim tenderskom dokumentacijom.</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Ako se i</w:t>
      </w:r>
      <w:r w:rsidR="007775D8" w:rsidRPr="000C009D">
        <w:rPr>
          <w:rFonts w:ascii="Times New Roman" w:eastAsia="Times New Roman" w:hAnsi="Times New Roman" w:cs="Times New Roman"/>
          <w:sz w:val="24"/>
          <w:szCs w:val="24"/>
          <w:lang w:val="sl-SI"/>
        </w:rPr>
        <w:t>zmeđu Nadzornog organa i IZVOĐ</w:t>
      </w:r>
      <w:r w:rsidRPr="000C009D">
        <w:rPr>
          <w:rFonts w:ascii="Times New Roman" w:eastAsia="Times New Roman" w:hAnsi="Times New Roman" w:cs="Times New Roman"/>
          <w:sz w:val="24"/>
          <w:szCs w:val="24"/>
          <w:lang w:val="sl-SI"/>
        </w:rPr>
        <w:t>AČA pojave nesaglasnosti u p</w:t>
      </w:r>
      <w:r w:rsidR="007775D8" w:rsidRPr="000C009D">
        <w:rPr>
          <w:rFonts w:ascii="Times New Roman" w:eastAsia="Times New Roman" w:hAnsi="Times New Roman" w:cs="Times New Roman"/>
          <w:sz w:val="24"/>
          <w:szCs w:val="24"/>
          <w:lang w:val="sl-SI"/>
        </w:rPr>
        <w:t>ogledu materijala koji se ugrađ</w:t>
      </w:r>
      <w:r w:rsidRPr="000C009D">
        <w:rPr>
          <w:rFonts w:ascii="Times New Roman" w:eastAsia="Times New Roman" w:hAnsi="Times New Roman" w:cs="Times New Roman"/>
          <w:sz w:val="24"/>
          <w:szCs w:val="24"/>
          <w:lang w:val="sl-SI"/>
        </w:rPr>
        <w:t>uje, materijal se daje na ispitivanje kako bi se utvrdilo da li odgovara </w:t>
      </w:r>
      <w:r w:rsidRPr="000C009D">
        <w:rPr>
          <w:rFonts w:ascii="Times New Roman" w:eastAsia="Times New Roman" w:hAnsi="Times New Roman" w:cs="Times New Roman"/>
          <w:sz w:val="24"/>
          <w:szCs w:val="24"/>
          <w:lang w:val="pl-PL"/>
        </w:rPr>
        <w:t>opisu, bitnim karakterstikama i obimu definisanim Tenderskom dokumentacijom i Ponudom.</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Troško</w:t>
      </w:r>
      <w:r w:rsidR="007775D8" w:rsidRPr="000C009D">
        <w:rPr>
          <w:rFonts w:ascii="Times New Roman" w:eastAsia="Times New Roman" w:hAnsi="Times New Roman" w:cs="Times New Roman"/>
          <w:sz w:val="24"/>
          <w:szCs w:val="24"/>
          <w:lang w:val="sl-SI"/>
        </w:rPr>
        <w:t>ve ovog ispitivanja plaća IZVOĐ</w:t>
      </w:r>
      <w:r w:rsidRPr="000C009D">
        <w:rPr>
          <w:rFonts w:ascii="Times New Roman" w:eastAsia="Times New Roman" w:hAnsi="Times New Roman" w:cs="Times New Roman"/>
          <w:sz w:val="24"/>
          <w:szCs w:val="24"/>
          <w:lang w:val="sl-SI"/>
        </w:rPr>
        <w:t>AČ koji ima pravo da traži njihovu nadoknadu od NARUČIOCA, ako ovaj nije bio u pravu.</w:t>
      </w:r>
    </w:p>
    <w:p w:rsidR="007B1860" w:rsidRPr="000C009D" w:rsidRDefault="007B1860" w:rsidP="000C009D">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Materijal za koji se utvrdi da ne odgovara </w:t>
      </w:r>
      <w:r w:rsidRPr="000C009D">
        <w:rPr>
          <w:rFonts w:ascii="Times New Roman" w:eastAsia="Times New Roman" w:hAnsi="Times New Roman" w:cs="Times New Roman"/>
          <w:sz w:val="24"/>
          <w:szCs w:val="24"/>
          <w:lang w:val="pl-PL"/>
        </w:rPr>
        <w:t>opisu, bitnim karakteristikama i obimu definisanim Tenderskom dokumentacijom i Ponudom</w:t>
      </w:r>
      <w:r w:rsidR="007775D8" w:rsidRPr="000C009D">
        <w:rPr>
          <w:rFonts w:ascii="Times New Roman" w:eastAsia="Times New Roman" w:hAnsi="Times New Roman" w:cs="Times New Roman"/>
          <w:sz w:val="24"/>
          <w:szCs w:val="24"/>
          <w:lang w:val="sl-SI"/>
        </w:rPr>
        <w:t>, IZVOĐ</w:t>
      </w:r>
      <w:r w:rsidRPr="000C009D">
        <w:rPr>
          <w:rFonts w:ascii="Times New Roman" w:eastAsia="Times New Roman" w:hAnsi="Times New Roman" w:cs="Times New Roman"/>
          <w:sz w:val="24"/>
          <w:szCs w:val="24"/>
          <w:lang w:val="sl-SI"/>
        </w:rPr>
        <w:t>AČ mora o svom trošku da ukloni sa gradilišta u roku koji mu odredi Nadzorni organ.</w:t>
      </w:r>
    </w:p>
    <w:p w:rsidR="007B1860" w:rsidRPr="000C009D"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11</w:t>
      </w:r>
    </w:p>
    <w:p w:rsidR="007B1860" w:rsidRPr="000C009D" w:rsidRDefault="00AD4E63" w:rsidP="007B18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B1860" w:rsidRPr="000C009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 </w:t>
      </w:r>
      <w:r w:rsidR="007B1860" w:rsidRPr="000C009D">
        <w:rPr>
          <w:rFonts w:ascii="Times New Roman" w:eastAsia="Times New Roman" w:hAnsi="Times New Roman" w:cs="Times New Roman"/>
          <w:sz w:val="24"/>
          <w:szCs w:val="24"/>
        </w:rPr>
        <w:t xml:space="preserve"> ugrađeni materijal</w:t>
      </w:r>
      <w:r>
        <w:rPr>
          <w:rFonts w:ascii="Times New Roman" w:eastAsia="Times New Roman" w:hAnsi="Times New Roman" w:cs="Times New Roman"/>
          <w:sz w:val="24"/>
          <w:szCs w:val="24"/>
        </w:rPr>
        <w:t xml:space="preserve">i </w:t>
      </w:r>
      <w:r w:rsidR="007B1860" w:rsidRPr="000C009D">
        <w:rPr>
          <w:rFonts w:ascii="Times New Roman" w:eastAsia="Times New Roman" w:hAnsi="Times New Roman" w:cs="Times New Roman"/>
          <w:sz w:val="24"/>
          <w:szCs w:val="24"/>
        </w:rPr>
        <w:t xml:space="preserve"> moraju odgovarati </w:t>
      </w:r>
      <w:r w:rsidR="007B1860" w:rsidRPr="000C009D">
        <w:rPr>
          <w:rFonts w:ascii="Times New Roman" w:eastAsia="Times New Roman" w:hAnsi="Times New Roman" w:cs="Times New Roman"/>
          <w:sz w:val="24"/>
          <w:szCs w:val="24"/>
          <w:lang w:val="pl-PL"/>
        </w:rPr>
        <w:t>opisu, bitnim karakteristikama i obimu definisanim Tenderskom dokumentacijom i Ponudom</w:t>
      </w:r>
      <w:r>
        <w:rPr>
          <w:rFonts w:ascii="Times New Roman" w:eastAsia="Times New Roman" w:hAnsi="Times New Roman" w:cs="Times New Roman"/>
          <w:sz w:val="24"/>
          <w:szCs w:val="24"/>
          <w:lang w:val="pl-PL"/>
        </w:rPr>
        <w:t>. P</w:t>
      </w:r>
      <w:r w:rsidR="007B1860" w:rsidRPr="000C009D">
        <w:rPr>
          <w:rFonts w:ascii="Times New Roman" w:eastAsia="Times New Roman" w:hAnsi="Times New Roman" w:cs="Times New Roman"/>
          <w:sz w:val="24"/>
          <w:szCs w:val="24"/>
          <w:lang w:val="pl-PL"/>
        </w:rPr>
        <w:t>rilikom realizacije ugovora izvođač dostavlja naručiocu ateste o izvr</w:t>
      </w:r>
      <w:r>
        <w:rPr>
          <w:rFonts w:ascii="Times New Roman" w:eastAsia="Times New Roman" w:hAnsi="Times New Roman" w:cs="Times New Roman"/>
          <w:sz w:val="24"/>
          <w:szCs w:val="24"/>
          <w:lang w:val="pl-PL"/>
        </w:rPr>
        <w:t xml:space="preserve">šenim ispitivanjima materijala </w:t>
      </w:r>
      <w:r w:rsidR="007B1860" w:rsidRPr="000C009D">
        <w:rPr>
          <w:rFonts w:ascii="Times New Roman" w:eastAsia="Times New Roman" w:hAnsi="Times New Roman" w:cs="Times New Roman"/>
          <w:sz w:val="24"/>
          <w:szCs w:val="24"/>
          <w:lang w:val="pl-PL"/>
        </w:rPr>
        <w:t xml:space="preserve"> kojima se dokazuju opisi i  bitne karakteristike materijala i opreme definisani Tenderskom dokumentacijom i Ponudom.</w:t>
      </w:r>
      <w:r w:rsidR="007B1860" w:rsidRPr="000C009D">
        <w:rPr>
          <w:rFonts w:ascii="Times New Roman" w:eastAsia="Times New Roman" w:hAnsi="Times New Roman" w:cs="Times New Roman"/>
          <w:sz w:val="24"/>
          <w:szCs w:val="24"/>
          <w:lang w:val="sl-SI"/>
        </w:rPr>
        <w:t xml:space="preserve"> Sve troškove ispitivanja </w:t>
      </w:r>
      <w:r w:rsidR="007775D8" w:rsidRPr="000C009D">
        <w:rPr>
          <w:rFonts w:ascii="Times New Roman" w:eastAsia="Times New Roman" w:hAnsi="Times New Roman" w:cs="Times New Roman"/>
          <w:sz w:val="24"/>
          <w:szCs w:val="24"/>
          <w:lang w:val="sl-SI"/>
        </w:rPr>
        <w:t>materijala i opreme snosi IZVOĐ</w:t>
      </w:r>
      <w:r w:rsidR="007B1860" w:rsidRPr="000C009D">
        <w:rPr>
          <w:rFonts w:ascii="Times New Roman" w:eastAsia="Times New Roman" w:hAnsi="Times New Roman" w:cs="Times New Roman"/>
          <w:sz w:val="24"/>
          <w:szCs w:val="24"/>
          <w:lang w:val="sl-SI"/>
        </w:rPr>
        <w:t>AČ.</w:t>
      </w:r>
    </w:p>
    <w:p w:rsidR="000C009D" w:rsidRDefault="000C009D" w:rsidP="007B1860">
      <w:pPr>
        <w:spacing w:after="0" w:line="240" w:lineRule="auto"/>
        <w:jc w:val="center"/>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12</w:t>
      </w:r>
    </w:p>
    <w:p w:rsidR="007B1860" w:rsidRPr="000C009D" w:rsidRDefault="007775D8"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IZVOĐ</w:t>
      </w:r>
      <w:r w:rsidR="007B1860" w:rsidRPr="000C009D">
        <w:rPr>
          <w:rFonts w:ascii="Times New Roman" w:eastAsia="Times New Roman" w:hAnsi="Times New Roman" w:cs="Times New Roman"/>
          <w:sz w:val="24"/>
          <w:szCs w:val="24"/>
          <w:lang w:val="pl-PL"/>
        </w:rPr>
        <w:t xml:space="preserve">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Do promjene ovlašćenog inženjera u odnosu na imenovanje dostavljeno u ponudi može doći samo za slučaj nastupanja okolnosti na koje IZVOĐAČ nije mogao da utiče i uz saglasnost NARUČIOCA.</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Predložena zamjena ovlašćenog inženjera mora da ispunjava minimum kvalifikacija inženjera koji se zamjenjuje.</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Ako Izvođač ne imenuje ovlašćene inženjere u skladu sa zahtjevima iz prethodnam tri  stava, Naručilac će aktivirati garanciju za dobro izvršenje ugovora i jednostrano raskinuti ugovor.</w:t>
      </w:r>
    </w:p>
    <w:p w:rsidR="007B1860" w:rsidRPr="000C009D" w:rsidRDefault="007B1860" w:rsidP="007B1860">
      <w:pPr>
        <w:spacing w:after="0" w:line="240" w:lineRule="auto"/>
        <w:jc w:val="both"/>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13</w:t>
      </w:r>
    </w:p>
    <w:p w:rsidR="007B1860" w:rsidRPr="000C009D" w:rsidRDefault="00F272A3"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IZVOĐ</w:t>
      </w:r>
      <w:r w:rsidR="007B1860" w:rsidRPr="000C009D">
        <w:rPr>
          <w:rFonts w:ascii="Times New Roman" w:eastAsia="Times New Roman" w:hAnsi="Times New Roman" w:cs="Times New Roman"/>
          <w:sz w:val="24"/>
          <w:szCs w:val="24"/>
        </w:rPr>
        <w:t>AČ je dužan da, u vezi sa</w:t>
      </w:r>
      <w:r w:rsidRPr="000C009D">
        <w:rPr>
          <w:rFonts w:ascii="Times New Roman" w:eastAsia="Times New Roman" w:hAnsi="Times New Roman" w:cs="Times New Roman"/>
          <w:sz w:val="24"/>
          <w:szCs w:val="24"/>
        </w:rPr>
        <w:t xml:space="preserve"> građ</w:t>
      </w:r>
      <w:r w:rsidR="007B1860" w:rsidRPr="000C009D">
        <w:rPr>
          <w:rFonts w:ascii="Times New Roman" w:eastAsia="Times New Roman" w:hAnsi="Times New Roman" w:cs="Times New Roman"/>
          <w:sz w:val="24"/>
          <w:szCs w:val="24"/>
        </w:rPr>
        <w:t>enjem objekta koji je predmet ovog ugovora, uredno i po  propisima koji važe u sjedištu NARUČIOCA vodi propisanu gradilišnu dokumentaciju.</w:t>
      </w:r>
    </w:p>
    <w:p w:rsidR="007B1860" w:rsidRPr="000C009D" w:rsidRDefault="007B1860" w:rsidP="007B1860">
      <w:pPr>
        <w:spacing w:after="0" w:line="240" w:lineRule="auto"/>
        <w:jc w:val="center"/>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14</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U skladu sa članom 131 stav 1 Zakona o planiranju prostora i izugradnji objekata (“Službeni list Crne Gore broj 064/17 i 44/2018“) i Uredbom o minimalnoj sumi osiguranja od profesionalne odgovornosti u oblasti izgradnje objekata (“Službeni list Crne Gore”, br.068/17 </w:t>
      </w:r>
      <w:r w:rsidRPr="000C009D">
        <w:rPr>
          <w:rFonts w:ascii="Times New Roman" w:hAnsi="Times New Roman" w:cs="Times New Roman"/>
          <w:sz w:val="24"/>
          <w:szCs w:val="24"/>
        </w:rPr>
        <w:lastRenderedPageBreak/>
        <w:t>),</w:t>
      </w:r>
      <w:r w:rsidR="000C009D">
        <w:rPr>
          <w:rFonts w:ascii="Times New Roman" w:hAnsi="Times New Roman" w:cs="Times New Roman"/>
          <w:sz w:val="24"/>
          <w:szCs w:val="24"/>
        </w:rPr>
        <w:t xml:space="preserve"> </w:t>
      </w:r>
      <w:r w:rsidRPr="000C009D">
        <w:rPr>
          <w:rFonts w:ascii="Times New Roman" w:hAnsi="Times New Roman" w:cs="Times New Roman"/>
          <w:sz w:val="24"/>
          <w:szCs w:val="24"/>
        </w:rPr>
        <w:t xml:space="preserve">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7B1860" w:rsidRPr="00057401" w:rsidRDefault="007B1860" w:rsidP="007B1860">
      <w:pPr>
        <w:autoSpaceDE w:val="0"/>
        <w:autoSpaceDN w:val="0"/>
        <w:adjustRightInd w:val="0"/>
        <w:spacing w:after="0" w:line="240" w:lineRule="auto"/>
        <w:ind w:firstLine="567"/>
        <w:jc w:val="both"/>
        <w:rPr>
          <w:rFonts w:ascii="Times New Roman" w:hAnsi="Times New Roman" w:cs="Times New Roman"/>
        </w:rPr>
      </w:pP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U polisi osiguranja od profesionalne odgovornosti mora da se navede da se odnosi na predmetnu javnu nabavki broj: </w:t>
      </w:r>
      <w:r w:rsidR="00F272A3" w:rsidRPr="000C009D">
        <w:rPr>
          <w:rFonts w:ascii="Times New Roman" w:hAnsi="Times New Roman" w:cs="Times New Roman"/>
          <w:sz w:val="24"/>
          <w:szCs w:val="24"/>
        </w:rPr>
        <w:t>01-3</w:t>
      </w:r>
      <w:r w:rsidR="002D2B8A">
        <w:rPr>
          <w:rFonts w:ascii="Times New Roman" w:hAnsi="Times New Roman" w:cs="Times New Roman"/>
          <w:sz w:val="24"/>
          <w:szCs w:val="24"/>
        </w:rPr>
        <w:t>277/6 od 09</w:t>
      </w:r>
      <w:r w:rsidR="00F272A3" w:rsidRPr="000C009D">
        <w:rPr>
          <w:rFonts w:ascii="Times New Roman" w:hAnsi="Times New Roman" w:cs="Times New Roman"/>
          <w:sz w:val="24"/>
          <w:szCs w:val="24"/>
        </w:rPr>
        <w:t>.10</w:t>
      </w:r>
      <w:r w:rsidRPr="000C009D">
        <w:rPr>
          <w:rFonts w:ascii="Times New Roman" w:hAnsi="Times New Roman" w:cs="Times New Roman"/>
          <w:sz w:val="24"/>
          <w:szCs w:val="24"/>
        </w:rPr>
        <w:t xml:space="preserve">.2019. godine za izvođenje radova </w:t>
      </w:r>
      <w:r w:rsidR="00F272A3" w:rsidRPr="000C009D">
        <w:rPr>
          <w:rFonts w:ascii="Times New Roman" w:hAnsi="Times New Roman" w:cs="Times New Roman"/>
          <w:sz w:val="24"/>
          <w:szCs w:val="24"/>
        </w:rPr>
        <w:t>na sanaciji lokalnog puta Budva-Kotor u mjestu Svinjište</w:t>
      </w:r>
      <w:r w:rsidRPr="000C009D">
        <w:rPr>
          <w:rFonts w:ascii="Times New Roman" w:hAnsi="Times New Roman" w:cs="Times New Roman"/>
          <w:sz w:val="24"/>
          <w:szCs w:val="24"/>
        </w:rPr>
        <w:t xml:space="preserve"> i da pokriva rizik odgovornosti za štetu prouzrokovanu licima, za štetu na objektima i za finansijski gubitak.</w:t>
      </w:r>
    </w:p>
    <w:p w:rsidR="007B1860" w:rsidRPr="000C009D" w:rsidRDefault="007B1860" w:rsidP="007B1860">
      <w:pPr>
        <w:autoSpaceDE w:val="0"/>
        <w:autoSpaceDN w:val="0"/>
        <w:adjustRightInd w:val="0"/>
        <w:spacing w:after="0" w:line="240" w:lineRule="auto"/>
        <w:ind w:firstLine="567"/>
        <w:jc w:val="both"/>
        <w:rPr>
          <w:rFonts w:ascii="Times New Roman" w:hAnsi="Times New Roman" w:cs="Times New Roman"/>
          <w:sz w:val="24"/>
          <w:szCs w:val="24"/>
        </w:rPr>
      </w:pPr>
    </w:p>
    <w:p w:rsidR="007B1860" w:rsidRPr="000C009D" w:rsidRDefault="007B1860" w:rsidP="007B1860">
      <w:pPr>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 Ako Izvođač ne preda Naručiocu polisu</w:t>
      </w:r>
      <w:r w:rsidRPr="000C009D">
        <w:rPr>
          <w:rFonts w:ascii="Times New Roman" w:hAnsi="Times New Roman" w:cs="Times New Roman"/>
          <w:b/>
          <w:sz w:val="24"/>
          <w:szCs w:val="24"/>
        </w:rPr>
        <w:t xml:space="preserve">  </w:t>
      </w:r>
      <w:r w:rsidRPr="000C009D">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7B1860" w:rsidRPr="000C009D" w:rsidRDefault="007B1860" w:rsidP="007B1860">
      <w:pPr>
        <w:tabs>
          <w:tab w:val="left" w:pos="540"/>
        </w:tabs>
        <w:spacing w:after="0"/>
        <w:rPr>
          <w:rFonts w:ascii="Times New Roman" w:hAnsi="Times New Roman" w:cs="Times New Roman"/>
          <w:b/>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15</w:t>
      </w:r>
    </w:p>
    <w:p w:rsidR="007B1860" w:rsidRPr="000C009D" w:rsidRDefault="00F272A3"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Ako IZVOĐ</w:t>
      </w:r>
      <w:r w:rsidR="007B1860" w:rsidRPr="000C009D">
        <w:rPr>
          <w:rFonts w:ascii="Times New Roman" w:hAnsi="Times New Roman" w:cs="Times New Roman"/>
          <w:sz w:val="24"/>
          <w:szCs w:val="24"/>
        </w:rPr>
        <w:t xml:space="preserve">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Za slučaj prekoračenja ugovorenog roka završetka objekta dužem od 30 dana, Naručilac ima pravo da jednostrano raskine Ugovor o javnoj nabavci i aktivirati garanciju za dobro izvršenje ugovora. </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Plaćanje ug</w:t>
      </w:r>
      <w:r w:rsidR="00F272A3" w:rsidRPr="000C009D">
        <w:rPr>
          <w:rFonts w:ascii="Times New Roman" w:hAnsi="Times New Roman" w:cs="Times New Roman"/>
          <w:sz w:val="24"/>
          <w:szCs w:val="24"/>
        </w:rPr>
        <w:t>ovorene kazne ne oslobađa IZVOĐ</w:t>
      </w:r>
      <w:r w:rsidRPr="000C009D">
        <w:rPr>
          <w:rFonts w:ascii="Times New Roman" w:hAnsi="Times New Roman" w:cs="Times New Roman"/>
          <w:sz w:val="24"/>
          <w:szCs w:val="24"/>
        </w:rPr>
        <w:t>AČA obaveze da u cjelosti završi i preda na upotrebu ugovoreni objekat.</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Ako NARUČIOCU nastane šteta zbog prekoračenja ugovorenog roka završetka radova u iznosu većem od</w:t>
      </w:r>
      <w:r w:rsidR="00F272A3" w:rsidRPr="000C009D">
        <w:rPr>
          <w:rFonts w:ascii="Times New Roman" w:hAnsi="Times New Roman" w:cs="Times New Roman"/>
          <w:sz w:val="24"/>
          <w:szCs w:val="24"/>
        </w:rPr>
        <w:t xml:space="preserve"> ugovorene kazne, tada je IZVOĐ</w:t>
      </w:r>
      <w:r w:rsidRPr="000C009D">
        <w:rPr>
          <w:rFonts w:ascii="Times New Roman" w:hAnsi="Times New Roman" w:cs="Times New Roman"/>
          <w:sz w:val="24"/>
          <w:szCs w:val="24"/>
        </w:rPr>
        <w:t>AČ dužan da plati NARUČIOCU pored ugovorene kazne i iznos naknade štete koji prelazi visinu ugovorene kazne.</w:t>
      </w:r>
    </w:p>
    <w:p w:rsidR="007B1860" w:rsidRPr="00057401"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16</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eastAsia="Times New Roman" w:hAnsi="Times New Roman" w:cs="Times New Roman"/>
          <w:sz w:val="24"/>
          <w:szCs w:val="24"/>
        </w:rPr>
        <w:t xml:space="preserve">Izvođač je dužan da  prije zaključivanja ovog ugovora </w:t>
      </w:r>
      <w:r w:rsidRPr="000C009D">
        <w:rPr>
          <w:rFonts w:ascii="Times New Roman" w:hAnsi="Times New Roman" w:cs="Times New Roman"/>
          <w:sz w:val="24"/>
          <w:szCs w:val="24"/>
        </w:rPr>
        <w:t xml:space="preserve"> preda Naručiocu </w:t>
      </w:r>
      <w:r w:rsidRPr="000C009D">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7B1860" w:rsidRPr="000C009D" w:rsidRDefault="007B1860" w:rsidP="007B1860">
      <w:pPr>
        <w:spacing w:after="0" w:line="240" w:lineRule="auto"/>
        <w:jc w:val="both"/>
        <w:rPr>
          <w:rFonts w:ascii="Times New Roman" w:hAnsi="Times New Roman" w:cs="Times New Roman"/>
          <w:sz w:val="24"/>
          <w:szCs w:val="24"/>
        </w:rPr>
      </w:pPr>
    </w:p>
    <w:p w:rsidR="007B1860" w:rsidRPr="000C009D" w:rsidRDefault="007B1860" w:rsidP="00F272A3">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7B1860" w:rsidRPr="000C009D" w:rsidRDefault="007B1860" w:rsidP="00F272A3">
      <w:pPr>
        <w:spacing w:after="0" w:line="240" w:lineRule="auto"/>
        <w:ind w:firstLine="567"/>
        <w:jc w:val="both"/>
        <w:rPr>
          <w:rFonts w:ascii="Times New Roman" w:hAnsi="Times New Roman" w:cs="Times New Roman"/>
          <w:sz w:val="24"/>
          <w:szCs w:val="24"/>
          <w:lang w:val="sl-SI"/>
        </w:rPr>
      </w:pPr>
    </w:p>
    <w:p w:rsidR="007B1860" w:rsidRPr="000C009D" w:rsidRDefault="007B1860" w:rsidP="00F272A3">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7B1860" w:rsidRPr="000C009D" w:rsidRDefault="007B1860" w:rsidP="00F272A3">
      <w:pPr>
        <w:spacing w:after="0" w:line="240" w:lineRule="auto"/>
        <w:ind w:firstLine="567"/>
        <w:jc w:val="both"/>
        <w:rPr>
          <w:rFonts w:ascii="Times New Roman" w:hAnsi="Times New Roman" w:cs="Times New Roman"/>
          <w:sz w:val="24"/>
          <w:szCs w:val="24"/>
          <w:lang w:val="sl-SI"/>
        </w:rPr>
      </w:pP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Garancija za dobro izvršenje ugovora biće sastavni dio Ugovora.</w:t>
      </w: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Ako  Izvođač ne preda naručiocu garanciju za dobro izvršenje ugovora prije zaključenja ugovora, smatra se da je odustao od ponude.</w:t>
      </w: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U slučaju iz prethodnog stava Naručilac će aktivirati garanciju ponude.</w:t>
      </w: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xml:space="preserve">Ako Izvođač ne produži važenje garancije za dobro izvršenje ugovora, Naručilac će aktivirati ovu garanciju. </w:t>
      </w:r>
    </w:p>
    <w:p w:rsidR="007B1860" w:rsidRPr="000C009D" w:rsidRDefault="007B1860" w:rsidP="007B1860">
      <w:pPr>
        <w:spacing w:after="0" w:line="240" w:lineRule="auto"/>
        <w:jc w:val="both"/>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lastRenderedPageBreak/>
        <w:t>Član 17</w:t>
      </w:r>
    </w:p>
    <w:p w:rsidR="007B1860" w:rsidRPr="000C009D" w:rsidRDefault="00F272A3" w:rsidP="007B1860">
      <w:pPr>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IZVOĐ</w:t>
      </w:r>
      <w:r w:rsidR="007B1860" w:rsidRPr="000C009D">
        <w:rPr>
          <w:rFonts w:ascii="Times New Roman" w:hAnsi="Times New Roman" w:cs="Times New Roman"/>
          <w:sz w:val="24"/>
          <w:szCs w:val="24"/>
        </w:rPr>
        <w:t>AČ garanutje za kvalitet izvedenih radova  koji su predmet ovog ugovora</w:t>
      </w:r>
      <w:r w:rsidRPr="000C009D">
        <w:rPr>
          <w:rFonts w:ascii="Times New Roman" w:hAnsi="Times New Roman" w:cs="Times New Roman"/>
          <w:sz w:val="24"/>
          <w:szCs w:val="24"/>
        </w:rPr>
        <w:t>, a garantni rok</w:t>
      </w:r>
      <w:r w:rsidR="007B1860" w:rsidRPr="000C009D">
        <w:rPr>
          <w:rFonts w:ascii="Times New Roman" w:hAnsi="Times New Roman" w:cs="Times New Roman"/>
          <w:sz w:val="24"/>
          <w:szCs w:val="24"/>
        </w:rPr>
        <w:t xml:space="preserve"> je 2 godine od dana primopredaje izvedenih radova.</w:t>
      </w:r>
    </w:p>
    <w:p w:rsidR="007B1860" w:rsidRPr="000C009D" w:rsidRDefault="007B1860" w:rsidP="007B1860">
      <w:pPr>
        <w:spacing w:after="0" w:line="240" w:lineRule="auto"/>
        <w:jc w:val="both"/>
        <w:rPr>
          <w:rFonts w:ascii="Times New Roman" w:hAnsi="Times New Roman" w:cs="Times New Roman"/>
          <w:sz w:val="24"/>
          <w:szCs w:val="24"/>
        </w:rPr>
      </w:pPr>
    </w:p>
    <w:p w:rsidR="007B1860" w:rsidRPr="000C009D" w:rsidRDefault="00F272A3" w:rsidP="007B1860">
      <w:pPr>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IZVOĐ</w:t>
      </w:r>
      <w:r w:rsidR="007B1860" w:rsidRPr="000C009D">
        <w:rPr>
          <w:rFonts w:ascii="Times New Roman" w:hAnsi="Times New Roman" w:cs="Times New Roman"/>
          <w:sz w:val="24"/>
          <w:szCs w:val="24"/>
        </w:rPr>
        <w:t xml:space="preserve">AČ je dužan da o svom trošku otkloni sve nedostatke, koji se pokažu u toku garantnog roka, saglasno članu 687 stav 1 Zakona o obligacionim odnosima.  </w:t>
      </w:r>
    </w:p>
    <w:p w:rsidR="007B1860" w:rsidRPr="000C009D" w:rsidRDefault="007B1860" w:rsidP="007B1860">
      <w:pPr>
        <w:spacing w:after="0" w:line="240" w:lineRule="auto"/>
        <w:jc w:val="both"/>
        <w:rPr>
          <w:rFonts w:ascii="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18</w:t>
      </w:r>
    </w:p>
    <w:p w:rsidR="007B1860" w:rsidRPr="00EE3104" w:rsidRDefault="00F272A3" w:rsidP="00EE3104">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IZVOĐ</w:t>
      </w:r>
      <w:r w:rsidR="007B1860" w:rsidRPr="000C009D">
        <w:rPr>
          <w:rFonts w:ascii="Times New Roman" w:eastAsia="Times New Roman" w:hAnsi="Times New Roman" w:cs="Times New Roman"/>
          <w:sz w:val="24"/>
          <w:szCs w:val="24"/>
          <w:lang w:val="sl-SI"/>
        </w:rPr>
        <w:t>AČ je dužan da po završenim radovima povuče sa gradilišta svoje radnike, ukloni preostali materijal, opremu, sredstva za rad i privremene objekte koje</w:t>
      </w:r>
      <w:r w:rsidRPr="000C009D">
        <w:rPr>
          <w:rFonts w:ascii="Times New Roman" w:eastAsia="Times New Roman" w:hAnsi="Times New Roman" w:cs="Times New Roman"/>
          <w:sz w:val="24"/>
          <w:szCs w:val="24"/>
          <w:lang w:val="sl-SI"/>
        </w:rPr>
        <w:t xml:space="preserve"> je koristio u toku rada, očistiti</w:t>
      </w:r>
      <w:r w:rsidR="007B1860" w:rsidRPr="000C009D">
        <w:rPr>
          <w:rFonts w:ascii="Times New Roman" w:eastAsia="Times New Roman" w:hAnsi="Times New Roman" w:cs="Times New Roman"/>
          <w:sz w:val="24"/>
          <w:szCs w:val="24"/>
          <w:lang w:val="sl-SI"/>
        </w:rPr>
        <w:t xml:space="preserve"> gradilište od otpadaka koje je napravi</w:t>
      </w:r>
      <w:r w:rsidRPr="000C009D">
        <w:rPr>
          <w:rFonts w:ascii="Times New Roman" w:eastAsia="Times New Roman" w:hAnsi="Times New Roman" w:cs="Times New Roman"/>
          <w:sz w:val="24"/>
          <w:szCs w:val="24"/>
          <w:lang w:val="sl-SI"/>
        </w:rPr>
        <w:t>o i uredi i očisti okolinu građevine i samu građ</w:t>
      </w:r>
      <w:r w:rsidR="007B1860" w:rsidRPr="000C009D">
        <w:rPr>
          <w:rFonts w:ascii="Times New Roman" w:eastAsia="Times New Roman" w:hAnsi="Times New Roman" w:cs="Times New Roman"/>
          <w:sz w:val="24"/>
          <w:szCs w:val="24"/>
          <w:lang w:val="sl-SI"/>
        </w:rPr>
        <w:t>evinu (objekat na kome je izvodio radove).</w:t>
      </w:r>
    </w:p>
    <w:p w:rsidR="007B1860" w:rsidRPr="000C009D" w:rsidRDefault="007B1860" w:rsidP="007B1860">
      <w:pPr>
        <w:spacing w:after="0" w:line="240" w:lineRule="auto"/>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b/>
          <w:bCs/>
          <w:sz w:val="24"/>
          <w:szCs w:val="24"/>
          <w:lang w:val="sl-SI"/>
        </w:rPr>
      </w:pPr>
      <w:r w:rsidRPr="000C009D">
        <w:rPr>
          <w:rFonts w:ascii="Times New Roman" w:eastAsia="Times New Roman" w:hAnsi="Times New Roman" w:cs="Times New Roman"/>
          <w:b/>
          <w:bCs/>
          <w:sz w:val="24"/>
          <w:szCs w:val="24"/>
          <w:lang w:val="sl-SI"/>
        </w:rPr>
        <w:t>Član 19</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Pregled i primopredaja izvedenih radova vršiće se prema propisima koji važe u sjedištu NARUČIOCA.  Obavij</w:t>
      </w:r>
      <w:r w:rsidR="00F272A3" w:rsidRPr="000C009D">
        <w:rPr>
          <w:rFonts w:ascii="Times New Roman" w:eastAsia="Times New Roman" w:hAnsi="Times New Roman" w:cs="Times New Roman"/>
          <w:sz w:val="24"/>
          <w:szCs w:val="24"/>
          <w:lang w:val="sl-SI"/>
        </w:rPr>
        <w:t>est da su radovi završeni IZVOĐ</w:t>
      </w:r>
      <w:r w:rsidRPr="000C009D">
        <w:rPr>
          <w:rFonts w:ascii="Times New Roman" w:eastAsia="Times New Roman" w:hAnsi="Times New Roman" w:cs="Times New Roman"/>
          <w:sz w:val="24"/>
          <w:szCs w:val="24"/>
          <w:lang w:val="sl-SI"/>
        </w:rPr>
        <w:t>AČ podnosi NARUČIOCU preko Nadzornog organa.</w:t>
      </w:r>
    </w:p>
    <w:p w:rsidR="007B1860" w:rsidRPr="000C009D"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hAnsi="Times New Roman" w:cs="Times New Roman"/>
          <w:b/>
          <w:sz w:val="24"/>
          <w:szCs w:val="24"/>
          <w:lang w:val="sl-SI"/>
        </w:rPr>
      </w:pPr>
      <w:r w:rsidRPr="000C009D">
        <w:rPr>
          <w:rFonts w:ascii="Times New Roman" w:eastAsia="Times New Roman" w:hAnsi="Times New Roman" w:cs="Times New Roman"/>
          <w:b/>
          <w:bCs/>
          <w:sz w:val="24"/>
          <w:szCs w:val="24"/>
          <w:lang w:val="sl-SI"/>
        </w:rPr>
        <w:t>Član 20</w:t>
      </w:r>
    </w:p>
    <w:p w:rsidR="00EE3104"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Po obavljenom pregledu i primopredaji izved</w:t>
      </w:r>
      <w:r w:rsidR="00F272A3" w:rsidRPr="000C009D">
        <w:rPr>
          <w:rFonts w:ascii="Times New Roman" w:eastAsia="Times New Roman" w:hAnsi="Times New Roman" w:cs="Times New Roman"/>
          <w:sz w:val="24"/>
          <w:szCs w:val="24"/>
          <w:lang w:val="sl-SI"/>
        </w:rPr>
        <w:t>enih radova i otklanjanju utvrđ</w:t>
      </w:r>
      <w:r w:rsidRPr="000C009D">
        <w:rPr>
          <w:rFonts w:ascii="Times New Roman" w:eastAsia="Times New Roman" w:hAnsi="Times New Roman" w:cs="Times New Roman"/>
          <w:sz w:val="24"/>
          <w:szCs w:val="24"/>
          <w:lang w:val="sl-SI"/>
        </w:rPr>
        <w:t>enih nedostataka, ugovorene strane će preko svojih ovlašćenih predstavnika u roku od 60 dana izvršiti konačni obračun izvedenih radova. Pregled i primopredaja izvedenih radova vršiće se prema propisima koji važe u Crnoj Gori.</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 xml:space="preserve"> </w:t>
      </w:r>
    </w:p>
    <w:p w:rsidR="007B1860" w:rsidRPr="000C009D" w:rsidRDefault="007B1860" w:rsidP="007B1860">
      <w:pPr>
        <w:spacing w:after="0" w:line="240" w:lineRule="auto"/>
        <w:jc w:val="center"/>
        <w:rPr>
          <w:rFonts w:ascii="Times New Roman" w:eastAsia="Times New Roman" w:hAnsi="Times New Roman" w:cs="Times New Roman"/>
          <w:b/>
          <w:sz w:val="24"/>
          <w:szCs w:val="24"/>
          <w:lang w:val="sl-SI"/>
        </w:rPr>
      </w:pPr>
      <w:r w:rsidRPr="000C009D">
        <w:rPr>
          <w:rFonts w:ascii="Times New Roman" w:eastAsia="Times New Roman" w:hAnsi="Times New Roman" w:cs="Times New Roman"/>
          <w:b/>
          <w:sz w:val="24"/>
          <w:szCs w:val="24"/>
          <w:lang w:val="sl-SI"/>
        </w:rPr>
        <w:t>Član 21</w:t>
      </w:r>
    </w:p>
    <w:p w:rsidR="007B1860" w:rsidRPr="000C009D" w:rsidRDefault="00F272A3"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NARUČILAC i IZVOĐ</w:t>
      </w:r>
      <w:r w:rsidR="007B1860" w:rsidRPr="000C009D">
        <w:rPr>
          <w:rFonts w:ascii="Times New Roman" w:eastAsia="Times New Roman" w:hAnsi="Times New Roman" w:cs="Times New Roman"/>
          <w:sz w:val="24"/>
          <w:szCs w:val="24"/>
          <w:lang w:val="sl-SI"/>
        </w:rPr>
        <w:t>AČ su saglasni da sast</w:t>
      </w:r>
      <w:r w:rsidRPr="000C009D">
        <w:rPr>
          <w:rFonts w:ascii="Times New Roman" w:eastAsia="Times New Roman" w:hAnsi="Times New Roman" w:cs="Times New Roman"/>
          <w:sz w:val="24"/>
          <w:szCs w:val="24"/>
          <w:lang w:val="sl-SI"/>
        </w:rPr>
        <w:t>avni dio ovog ugovora čine Ugovo</w:t>
      </w:r>
      <w:r w:rsidR="007B1860" w:rsidRPr="000C009D">
        <w:rPr>
          <w:rFonts w:ascii="Times New Roman" w:eastAsia="Times New Roman" w:hAnsi="Times New Roman" w:cs="Times New Roman"/>
          <w:sz w:val="24"/>
          <w:szCs w:val="24"/>
          <w:lang w:val="sl-SI"/>
        </w:rPr>
        <w:t>rna dokumenta:</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eastAsia="Times New Roman" w:hAnsi="Times New Roman" w:cs="Times New Roman"/>
          <w:sz w:val="24"/>
          <w:szCs w:val="24"/>
          <w:lang w:val="sl-SI"/>
        </w:rPr>
        <w:t xml:space="preserve">- </w:t>
      </w:r>
      <w:r w:rsidRPr="000C009D">
        <w:rPr>
          <w:rFonts w:ascii="Times New Roman" w:hAnsi="Times New Roman" w:cs="Times New Roman"/>
          <w:sz w:val="24"/>
          <w:szCs w:val="24"/>
          <w:lang w:val="sl-SI"/>
        </w:rPr>
        <w:t>ponuda IZVOĐAČA,</w:t>
      </w:r>
    </w:p>
    <w:p w:rsidR="007B1860" w:rsidRPr="000C009D" w:rsidRDefault="00F272A3"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dinamički plan izvođ</w:t>
      </w:r>
      <w:r w:rsidR="007B1860" w:rsidRPr="000C009D">
        <w:rPr>
          <w:rFonts w:ascii="Times New Roman" w:hAnsi="Times New Roman" w:cs="Times New Roman"/>
          <w:sz w:val="24"/>
          <w:szCs w:val="24"/>
          <w:lang w:val="sl-SI"/>
        </w:rPr>
        <w:t xml:space="preserve">enja radova, </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xml:space="preserve">- garancija banke za dobro izvršenje ugovora i </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polisa osiguranja od profesionalne odgovornosti.</w:t>
      </w:r>
    </w:p>
    <w:p w:rsidR="007B1860" w:rsidRPr="000C009D" w:rsidRDefault="007B1860" w:rsidP="007B1860">
      <w:pPr>
        <w:spacing w:after="0" w:line="240" w:lineRule="auto"/>
        <w:jc w:val="both"/>
        <w:rPr>
          <w:rFonts w:ascii="Times New Roman" w:hAnsi="Times New Roman" w:cs="Times New Roman"/>
          <w:sz w:val="24"/>
          <w:szCs w:val="24"/>
          <w:lang w:val="sl-SI"/>
        </w:rPr>
      </w:pPr>
    </w:p>
    <w:p w:rsidR="007B1860" w:rsidRPr="000C009D" w:rsidRDefault="00E65388" w:rsidP="007B1860">
      <w:pPr>
        <w:spacing w:after="0" w:line="240" w:lineRule="auto"/>
        <w:jc w:val="center"/>
        <w:rPr>
          <w:rFonts w:ascii="Times New Roman" w:hAnsi="Times New Roman" w:cs="Times New Roman"/>
          <w:b/>
          <w:sz w:val="24"/>
          <w:szCs w:val="24"/>
          <w:lang w:val="sl-SI"/>
        </w:rPr>
      </w:pPr>
      <w:r w:rsidRPr="000C009D">
        <w:rPr>
          <w:rFonts w:ascii="Times New Roman" w:hAnsi="Times New Roman" w:cs="Times New Roman"/>
          <w:b/>
          <w:sz w:val="24"/>
          <w:szCs w:val="24"/>
          <w:lang w:val="sl-SI"/>
        </w:rPr>
        <w:t>Član 22</w:t>
      </w:r>
    </w:p>
    <w:p w:rsidR="007B1860" w:rsidRPr="000C009D" w:rsidRDefault="007B1860" w:rsidP="00F272A3">
      <w:pPr>
        <w:spacing w:after="0" w:line="240" w:lineRule="auto"/>
        <w:jc w:val="both"/>
        <w:rPr>
          <w:rFonts w:ascii="Times New Roman" w:eastAsia="PMingLiU" w:hAnsi="Times New Roman" w:cs="Times New Roman"/>
          <w:sz w:val="24"/>
          <w:szCs w:val="24"/>
          <w:lang w:val="pl-PL" w:eastAsia="zh-TW"/>
        </w:rPr>
      </w:pPr>
      <w:r w:rsidRPr="000C009D">
        <w:rPr>
          <w:rFonts w:ascii="Times New Roman" w:eastAsia="PMingLiU" w:hAnsi="Times New Roman" w:cs="Times New Roman"/>
          <w:sz w:val="24"/>
          <w:szCs w:val="24"/>
          <w:lang w:val="pl-PL" w:eastAsia="zh-TW"/>
        </w:rPr>
        <w:t>Naručilac ima pravo da jednostrano raskine Ugovor o javnoj nabavci u slučaju da Izvođač:</w:t>
      </w:r>
    </w:p>
    <w:p w:rsidR="007B1860" w:rsidRPr="000C009D" w:rsidRDefault="007B1860" w:rsidP="00F272A3">
      <w:pPr>
        <w:spacing w:after="0" w:line="240" w:lineRule="auto"/>
        <w:jc w:val="both"/>
        <w:rPr>
          <w:rFonts w:ascii="Times New Roman" w:eastAsia="PMingLiU" w:hAnsi="Times New Roman" w:cs="Times New Roman"/>
          <w:sz w:val="24"/>
          <w:szCs w:val="24"/>
          <w:lang w:val="pl-PL" w:eastAsia="zh-TW"/>
        </w:rPr>
      </w:pPr>
      <w:r w:rsidRPr="000C009D">
        <w:rPr>
          <w:rFonts w:ascii="Times New Roman" w:eastAsia="PMingLiU" w:hAnsi="Times New Roman" w:cs="Times New Roman"/>
          <w:sz w:val="24"/>
          <w:szCs w:val="24"/>
          <w:lang w:val="pl-PL" w:eastAsia="zh-TW"/>
        </w:rPr>
        <w:t>a) prilikom realizacije ugovora ne dostavi Naru</w:t>
      </w:r>
      <w:r w:rsidRPr="000C009D">
        <w:rPr>
          <w:rFonts w:ascii="Times New Roman" w:eastAsia="PMingLiU" w:hAnsi="Times New Roman" w:cs="Times New Roman"/>
          <w:sz w:val="24"/>
          <w:szCs w:val="24"/>
          <w:lang w:eastAsia="zh-TW"/>
        </w:rPr>
        <w:t>čiocu tehničku dokumentaciju traženu kao garanciju kvaliteta kojom će dokazati da kvalitet ponuđenog materijala i opreme odgovara uslovima/standardima zahtijevanim tenderskom dokumentacijom</w:t>
      </w:r>
      <w:r w:rsidRPr="000C009D">
        <w:rPr>
          <w:rFonts w:ascii="Times New Roman" w:eastAsia="PMingLiU" w:hAnsi="Times New Roman" w:cs="Times New Roman"/>
          <w:sz w:val="24"/>
          <w:szCs w:val="24"/>
          <w:lang w:val="pl-PL" w:eastAsia="zh-TW"/>
        </w:rPr>
        <w:t>;</w:t>
      </w:r>
    </w:p>
    <w:p w:rsidR="007B1860" w:rsidRPr="000C009D" w:rsidRDefault="007B1860" w:rsidP="00F272A3">
      <w:pPr>
        <w:spacing w:after="0" w:line="240" w:lineRule="auto"/>
        <w:jc w:val="both"/>
        <w:rPr>
          <w:rFonts w:ascii="Times New Roman" w:eastAsia="PMingLiU" w:hAnsi="Times New Roman" w:cs="Times New Roman"/>
          <w:sz w:val="24"/>
          <w:szCs w:val="24"/>
          <w:lang w:val="pl-PL" w:eastAsia="zh-TW"/>
        </w:rPr>
      </w:pPr>
      <w:r w:rsidRPr="000C009D">
        <w:rPr>
          <w:rFonts w:ascii="Times New Roman" w:eastAsia="PMingLiU" w:hAnsi="Times New Roman" w:cs="Times New Roman"/>
          <w:sz w:val="24"/>
          <w:szCs w:val="24"/>
          <w:lang w:val="pl-PL" w:eastAsia="zh-TW"/>
        </w:rPr>
        <w:t>b) napusti radove ili na neki drugi način jasno ispolji svoju namjeru da ne nastavi sa izvršavanjem svojih ugovornih obaveza;</w:t>
      </w:r>
    </w:p>
    <w:p w:rsidR="007B1860" w:rsidRPr="000C009D" w:rsidRDefault="007B1860" w:rsidP="00F272A3">
      <w:pPr>
        <w:autoSpaceDE w:val="0"/>
        <w:autoSpaceDN w:val="0"/>
        <w:adjustRightInd w:val="0"/>
        <w:spacing w:after="0" w:line="240" w:lineRule="auto"/>
        <w:jc w:val="both"/>
        <w:rPr>
          <w:rFonts w:ascii="Times New Roman" w:hAnsi="Times New Roman" w:cs="Times New Roman"/>
          <w:sz w:val="24"/>
          <w:szCs w:val="24"/>
          <w:lang w:val="pl-PL"/>
        </w:rPr>
      </w:pPr>
      <w:r w:rsidRPr="000C009D">
        <w:rPr>
          <w:rFonts w:ascii="Times New Roman" w:hAnsi="Times New Roman" w:cs="Times New Roman"/>
          <w:sz w:val="24"/>
          <w:szCs w:val="24"/>
          <w:lang w:val="pl-PL"/>
        </w:rPr>
        <w:t>c) ne izvršava svoje obaveze u rokovima i na način predviđen Ugovorom.</w:t>
      </w:r>
    </w:p>
    <w:p w:rsidR="007B1860" w:rsidRPr="000C009D" w:rsidRDefault="007B1860" w:rsidP="007B1860">
      <w:pPr>
        <w:spacing w:after="0" w:line="240" w:lineRule="auto"/>
        <w:rPr>
          <w:rFonts w:ascii="Times New Roman" w:eastAsia="PMingLiU" w:hAnsi="Times New Roman" w:cs="Times New Roman"/>
          <w:b/>
          <w:sz w:val="24"/>
          <w:szCs w:val="24"/>
          <w:lang w:val="pl-PL" w:eastAsia="zh-TW"/>
        </w:rPr>
      </w:pPr>
    </w:p>
    <w:p w:rsidR="007B1860" w:rsidRPr="000C009D" w:rsidRDefault="007B1860" w:rsidP="007B1860">
      <w:pPr>
        <w:spacing w:after="0" w:line="240" w:lineRule="auto"/>
        <w:jc w:val="both"/>
        <w:rPr>
          <w:rFonts w:ascii="Times New Roman" w:hAnsi="Times New Roman" w:cs="Times New Roman"/>
          <w:sz w:val="24"/>
          <w:szCs w:val="24"/>
          <w:lang w:val="pl-PL" w:eastAsia="zh-TW"/>
        </w:rPr>
      </w:pPr>
      <w:r w:rsidRPr="000C009D">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7B1860" w:rsidRPr="000C009D" w:rsidRDefault="007B1860" w:rsidP="007B1860">
      <w:pPr>
        <w:spacing w:after="0" w:line="240" w:lineRule="auto"/>
        <w:jc w:val="center"/>
        <w:rPr>
          <w:rFonts w:ascii="Times New Roman" w:eastAsia="PMingLiU" w:hAnsi="Times New Roman" w:cs="Times New Roman"/>
          <w:sz w:val="24"/>
          <w:szCs w:val="24"/>
          <w:lang w:val="sr-Latn-CS" w:eastAsia="zh-TW"/>
        </w:rPr>
      </w:pPr>
    </w:p>
    <w:p w:rsidR="007B1860" w:rsidRPr="000C009D" w:rsidRDefault="007B1860" w:rsidP="007B1860">
      <w:pPr>
        <w:spacing w:after="0" w:line="240" w:lineRule="auto"/>
        <w:jc w:val="both"/>
        <w:rPr>
          <w:rFonts w:ascii="Times New Roman" w:eastAsia="PMingLiU" w:hAnsi="Times New Roman" w:cs="Times New Roman"/>
          <w:b/>
          <w:sz w:val="24"/>
          <w:szCs w:val="24"/>
          <w:lang w:val="sl-SI"/>
        </w:rPr>
      </w:pPr>
      <w:r w:rsidRPr="000C009D">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B1860" w:rsidRPr="000C009D" w:rsidRDefault="007B1860" w:rsidP="007B1860">
      <w:pPr>
        <w:spacing w:after="0" w:line="240" w:lineRule="auto"/>
        <w:jc w:val="center"/>
        <w:rPr>
          <w:rFonts w:ascii="Times New Roman" w:eastAsia="PMingLiU" w:hAnsi="Times New Roman" w:cs="Times New Roman"/>
          <w:b/>
          <w:sz w:val="24"/>
          <w:szCs w:val="24"/>
          <w:lang w:val="sl-SI"/>
        </w:rPr>
      </w:pPr>
    </w:p>
    <w:p w:rsidR="007B1860" w:rsidRPr="000C009D" w:rsidRDefault="00E65388" w:rsidP="007B1860">
      <w:pPr>
        <w:spacing w:after="0" w:line="240" w:lineRule="auto"/>
        <w:jc w:val="center"/>
        <w:rPr>
          <w:rFonts w:ascii="Times New Roman" w:hAnsi="Times New Roman" w:cs="Times New Roman"/>
          <w:sz w:val="24"/>
          <w:szCs w:val="24"/>
          <w:lang w:val="sl-SI"/>
        </w:rPr>
      </w:pPr>
      <w:r w:rsidRPr="000C009D">
        <w:rPr>
          <w:rFonts w:ascii="Times New Roman" w:hAnsi="Times New Roman" w:cs="Times New Roman"/>
          <w:b/>
          <w:sz w:val="24"/>
          <w:szCs w:val="24"/>
          <w:lang w:val="de-DE"/>
        </w:rPr>
        <w:t>Član 23</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lastRenderedPageBreak/>
        <w:t>Ugovor o javnoj nabavci koji je zaključen uz kršenje antikorupcijskog pravila ništav je,  u skladu sa članom 15 stav 5 Zakona o javnim nabavkama („Sl. list CG“ br. 42/11, 57/14, 28/15 i 42/17).</w:t>
      </w:r>
    </w:p>
    <w:p w:rsidR="007B1860" w:rsidRPr="000C009D" w:rsidRDefault="007B1860" w:rsidP="007B1860">
      <w:pPr>
        <w:spacing w:after="0" w:line="240" w:lineRule="auto"/>
        <w:rPr>
          <w:rFonts w:ascii="Times New Roman" w:hAnsi="Times New Roman" w:cs="Times New Roman"/>
          <w:b/>
          <w:sz w:val="24"/>
          <w:szCs w:val="24"/>
          <w:lang w:val="de-DE"/>
        </w:rPr>
      </w:pPr>
    </w:p>
    <w:p w:rsidR="007B1860" w:rsidRPr="000C009D" w:rsidRDefault="00E65388" w:rsidP="007B1860">
      <w:pPr>
        <w:spacing w:after="0" w:line="240" w:lineRule="auto"/>
        <w:jc w:val="center"/>
        <w:rPr>
          <w:rFonts w:ascii="Times New Roman" w:hAnsi="Times New Roman" w:cs="Times New Roman"/>
          <w:b/>
          <w:sz w:val="24"/>
          <w:szCs w:val="24"/>
          <w:lang w:val="de-DE"/>
        </w:rPr>
      </w:pPr>
      <w:r w:rsidRPr="000C009D">
        <w:rPr>
          <w:rFonts w:ascii="Times New Roman" w:hAnsi="Times New Roman" w:cs="Times New Roman"/>
          <w:b/>
          <w:sz w:val="24"/>
          <w:szCs w:val="24"/>
          <w:lang w:val="de-DE"/>
        </w:rPr>
        <w:t>Član 24</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de-DE"/>
        </w:rPr>
        <w:t>Ugovorne strane su saglasne da sve sporove, koji mogu nastati po ovom ugovoru, prvenstveno rješavaju sporazumno,</w:t>
      </w:r>
      <w:r w:rsidRPr="000C009D">
        <w:rPr>
          <w:rFonts w:ascii="Times New Roman" w:hAnsi="Times New Roman" w:cs="Times New Roman"/>
          <w:sz w:val="24"/>
          <w:szCs w:val="24"/>
          <w:lang w:val="sl-SI"/>
        </w:rPr>
        <w:t xml:space="preserve"> pri tom se po potrebi, mogu koristiti usluge pojedinih stručnih lica ili tijela koja ugovorne strane sporazumno odrede.</w:t>
      </w:r>
    </w:p>
    <w:p w:rsidR="007B1860" w:rsidRPr="000C009D" w:rsidRDefault="007B1860" w:rsidP="007B1860">
      <w:pPr>
        <w:spacing w:after="0" w:line="240" w:lineRule="auto"/>
        <w:jc w:val="both"/>
        <w:rPr>
          <w:rFonts w:ascii="Times New Roman" w:hAnsi="Times New Roman" w:cs="Times New Roman"/>
          <w:sz w:val="24"/>
          <w:szCs w:val="24"/>
          <w:lang w:val="sl-SI"/>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Rješavanje spornih pitanja ne može uticati na rok i kvalitet ugovorenih radova.</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Ukoliko se nastali spor ne riješi sporazumno, ugovara se nadležnost Privrednog suda Crne Gore.</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E65388" w:rsidP="007B1860">
      <w:pPr>
        <w:spacing w:after="0" w:line="240" w:lineRule="auto"/>
        <w:jc w:val="center"/>
        <w:rPr>
          <w:rFonts w:ascii="Times New Roman" w:hAnsi="Times New Roman" w:cs="Times New Roman"/>
          <w:b/>
          <w:sz w:val="24"/>
          <w:szCs w:val="24"/>
          <w:lang w:val="de-DE"/>
        </w:rPr>
      </w:pPr>
      <w:r w:rsidRPr="000C009D">
        <w:rPr>
          <w:rFonts w:ascii="Times New Roman" w:hAnsi="Times New Roman" w:cs="Times New Roman"/>
          <w:b/>
          <w:sz w:val="24"/>
          <w:szCs w:val="24"/>
          <w:lang w:val="de-DE"/>
        </w:rPr>
        <w:t>Član 25</w:t>
      </w:r>
    </w:p>
    <w:p w:rsidR="007B1860" w:rsidRPr="000C009D" w:rsidRDefault="007B1860" w:rsidP="007B1860">
      <w:pPr>
        <w:spacing w:after="0" w:line="240" w:lineRule="auto"/>
        <w:jc w:val="both"/>
        <w:rPr>
          <w:rFonts w:ascii="Times New Roman" w:eastAsia="PMingLiU" w:hAnsi="Times New Roman" w:cs="Times New Roman"/>
          <w:sz w:val="24"/>
          <w:szCs w:val="24"/>
          <w:lang w:val="sl-SI" w:eastAsia="zh-TW"/>
        </w:rPr>
      </w:pPr>
      <w:r w:rsidRPr="000C009D">
        <w:rPr>
          <w:rFonts w:ascii="Times New Roman" w:eastAsia="PMingLiU" w:hAnsi="Times New Roman" w:cs="Times New Roman"/>
          <w:sz w:val="24"/>
          <w:szCs w:val="24"/>
          <w:lang w:val="sl-SI" w:eastAsia="zh-TW"/>
        </w:rPr>
        <w:t>Za sve što nije definisano Ugovorom primjenjivaće se odredbe važećeg Zakona o obligacionim odnosima.</w:t>
      </w:r>
    </w:p>
    <w:p w:rsidR="007B1860" w:rsidRPr="000C009D" w:rsidRDefault="007B1860" w:rsidP="007B1860">
      <w:pPr>
        <w:spacing w:after="0" w:line="240" w:lineRule="auto"/>
        <w:jc w:val="center"/>
        <w:rPr>
          <w:rFonts w:ascii="Times New Roman" w:hAnsi="Times New Roman" w:cs="Times New Roman"/>
          <w:b/>
          <w:sz w:val="24"/>
          <w:szCs w:val="24"/>
          <w:lang w:val="de-DE"/>
        </w:rPr>
      </w:pPr>
    </w:p>
    <w:p w:rsidR="007B1860" w:rsidRPr="000C009D" w:rsidRDefault="00E65388" w:rsidP="007B1860">
      <w:pPr>
        <w:spacing w:after="0" w:line="240" w:lineRule="auto"/>
        <w:jc w:val="center"/>
        <w:rPr>
          <w:rFonts w:ascii="Times New Roman" w:hAnsi="Times New Roman" w:cs="Times New Roman"/>
          <w:b/>
          <w:sz w:val="24"/>
          <w:szCs w:val="24"/>
          <w:lang w:val="de-DE"/>
        </w:rPr>
      </w:pPr>
      <w:r w:rsidRPr="000C009D">
        <w:rPr>
          <w:rFonts w:ascii="Times New Roman" w:hAnsi="Times New Roman" w:cs="Times New Roman"/>
          <w:b/>
          <w:sz w:val="24"/>
          <w:szCs w:val="24"/>
          <w:lang w:val="de-DE"/>
        </w:rPr>
        <w:t>Član 26</w:t>
      </w: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Ugovorene strane su pročitale tekst ugovora i isti kao izraz svoje slobodno izražene volje svojeručno potpisuju.</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Ugovor je sačinjen u 6 (šest) istovjet</w:t>
      </w:r>
      <w:r w:rsidR="00E65388" w:rsidRPr="000C009D">
        <w:rPr>
          <w:rFonts w:ascii="Times New Roman" w:hAnsi="Times New Roman" w:cs="Times New Roman"/>
          <w:sz w:val="24"/>
          <w:szCs w:val="24"/>
          <w:lang w:val="de-DE"/>
        </w:rPr>
        <w:t>nih primjeraka, od kojih su 4 (četiri) primjer</w:t>
      </w:r>
      <w:r w:rsidRPr="000C009D">
        <w:rPr>
          <w:rFonts w:ascii="Times New Roman" w:hAnsi="Times New Roman" w:cs="Times New Roman"/>
          <w:sz w:val="24"/>
          <w:szCs w:val="24"/>
          <w:lang w:val="de-DE"/>
        </w:rPr>
        <w:t xml:space="preserve">ka za NARUČIOCA i  </w:t>
      </w:r>
      <w:r w:rsidR="00E65388" w:rsidRPr="000C009D">
        <w:rPr>
          <w:rFonts w:ascii="Times New Roman" w:hAnsi="Times New Roman" w:cs="Times New Roman"/>
          <w:sz w:val="24"/>
          <w:szCs w:val="24"/>
          <w:lang w:val="de-DE"/>
        </w:rPr>
        <w:t xml:space="preserve">2 (dva) primjerka za </w:t>
      </w:r>
      <w:r w:rsidRPr="000C009D">
        <w:rPr>
          <w:rFonts w:ascii="Times New Roman" w:hAnsi="Times New Roman" w:cs="Times New Roman"/>
          <w:sz w:val="24"/>
          <w:szCs w:val="24"/>
          <w:lang w:val="de-DE"/>
        </w:rPr>
        <w:t>IZVOĐAČA.</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Ovaj ugovor stupa na snagu danom potpisa obiju ugovornih strana.</w:t>
      </w:r>
    </w:p>
    <w:p w:rsidR="00A80DCA" w:rsidRPr="000C009D" w:rsidRDefault="00A80DCA" w:rsidP="00A80DCA">
      <w:pPr>
        <w:spacing w:after="0" w:line="240" w:lineRule="auto"/>
        <w:jc w:val="both"/>
        <w:rPr>
          <w:rFonts w:ascii="Times New Roman" w:hAnsi="Times New Roman" w:cs="Times New Roman"/>
          <w:b/>
          <w:bCs/>
          <w:sz w:val="24"/>
          <w:szCs w:val="24"/>
          <w:lang w:val="de-DE"/>
        </w:rPr>
      </w:pPr>
    </w:p>
    <w:p w:rsidR="00F24141" w:rsidRPr="000C009D" w:rsidRDefault="008556F1" w:rsidP="00A80DCA">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 xml:space="preserve">   </w:t>
      </w:r>
      <w:r w:rsidR="00F24141" w:rsidRPr="000C009D">
        <w:rPr>
          <w:rFonts w:ascii="Times New Roman" w:hAnsi="Times New Roman" w:cs="Times New Roman"/>
          <w:sz w:val="24"/>
          <w:szCs w:val="24"/>
          <w:lang w:val="de-DE"/>
        </w:rPr>
        <w:t>NARUČILAC</w:t>
      </w:r>
      <w:r w:rsidR="00F24141" w:rsidRPr="000C009D">
        <w:rPr>
          <w:rFonts w:ascii="Times New Roman" w:hAnsi="Times New Roman" w:cs="Times New Roman"/>
          <w:b/>
          <w:bCs/>
          <w:sz w:val="24"/>
          <w:szCs w:val="24"/>
          <w:lang w:val="de-DE"/>
        </w:rPr>
        <w:tab/>
      </w:r>
      <w:r w:rsidR="00F24141" w:rsidRPr="000C009D">
        <w:rPr>
          <w:rFonts w:ascii="Times New Roman" w:hAnsi="Times New Roman" w:cs="Times New Roman"/>
          <w:sz w:val="24"/>
          <w:szCs w:val="24"/>
          <w:lang w:val="de-DE"/>
        </w:rPr>
        <w:t xml:space="preserve">                                                           </w:t>
      </w:r>
      <w:r w:rsidRPr="000C009D">
        <w:rPr>
          <w:rFonts w:ascii="Times New Roman" w:hAnsi="Times New Roman" w:cs="Times New Roman"/>
          <w:sz w:val="24"/>
          <w:szCs w:val="24"/>
          <w:lang w:val="de-DE"/>
        </w:rPr>
        <w:t xml:space="preserve">                 I</w:t>
      </w:r>
      <w:r w:rsidR="005A05FE" w:rsidRPr="000C009D">
        <w:rPr>
          <w:rFonts w:ascii="Times New Roman" w:hAnsi="Times New Roman" w:cs="Times New Roman"/>
          <w:sz w:val="24"/>
          <w:szCs w:val="24"/>
          <w:lang w:val="de-DE"/>
        </w:rPr>
        <w:t>ZVOĐAČ</w:t>
      </w:r>
    </w:p>
    <w:p w:rsidR="00F24141" w:rsidRPr="000C009D" w:rsidRDefault="00F24141" w:rsidP="00A80DCA">
      <w:pPr>
        <w:spacing w:after="0" w:line="240" w:lineRule="auto"/>
        <w:jc w:val="both"/>
        <w:rPr>
          <w:rFonts w:ascii="Times New Roman" w:hAnsi="Times New Roman" w:cs="Times New Roman"/>
          <w:sz w:val="24"/>
          <w:szCs w:val="24"/>
          <w:lang w:val="de-DE"/>
        </w:rPr>
      </w:pPr>
    </w:p>
    <w:p w:rsidR="00F24141" w:rsidRPr="000C009D" w:rsidRDefault="00F24141" w:rsidP="00A80DCA">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_____________________________</w:t>
      </w:r>
      <w:r w:rsidRPr="000C009D">
        <w:rPr>
          <w:rFonts w:ascii="Times New Roman" w:hAnsi="Times New Roman" w:cs="Times New Roman"/>
          <w:sz w:val="24"/>
          <w:szCs w:val="24"/>
          <w:lang w:val="de-DE"/>
        </w:rPr>
        <w:tab/>
      </w:r>
      <w:r w:rsidRPr="000C009D">
        <w:rPr>
          <w:rFonts w:ascii="Times New Roman" w:hAnsi="Times New Roman" w:cs="Times New Roman"/>
          <w:sz w:val="24"/>
          <w:szCs w:val="24"/>
          <w:lang w:val="de-DE"/>
        </w:rPr>
        <w:tab/>
        <w:t xml:space="preserve">                ______________________________</w:t>
      </w:r>
    </w:p>
    <w:p w:rsidR="00FA3D31" w:rsidRPr="000C009D"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5503FD" w:rsidRPr="000C009D" w:rsidRDefault="00FA3D31" w:rsidP="000C009D">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F272A3" w:rsidRDefault="00820FD0" w:rsidP="000C009D">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6E7ECC" w:rsidRDefault="006E7ECC" w:rsidP="000C009D">
      <w:pPr>
        <w:tabs>
          <w:tab w:val="left" w:pos="1950"/>
        </w:tabs>
        <w:jc w:val="center"/>
        <w:rPr>
          <w:rFonts w:ascii="Times New Roman" w:eastAsia="Times New Roman" w:hAnsi="Times New Roman" w:cs="Times New Roman"/>
          <w:i/>
          <w:sz w:val="24"/>
          <w:szCs w:val="24"/>
        </w:rPr>
      </w:pPr>
    </w:p>
    <w:p w:rsidR="006E7ECC" w:rsidRDefault="006E7ECC" w:rsidP="000C009D">
      <w:pPr>
        <w:tabs>
          <w:tab w:val="left" w:pos="1950"/>
        </w:tabs>
        <w:jc w:val="center"/>
        <w:rPr>
          <w:rFonts w:ascii="Times New Roman" w:eastAsia="Times New Roman" w:hAnsi="Times New Roman" w:cs="Times New Roman"/>
          <w:i/>
          <w:sz w:val="24"/>
          <w:szCs w:val="24"/>
        </w:rPr>
      </w:pPr>
    </w:p>
    <w:p w:rsidR="006E7ECC" w:rsidRDefault="006E7ECC" w:rsidP="000C009D">
      <w:pPr>
        <w:tabs>
          <w:tab w:val="left" w:pos="1950"/>
        </w:tabs>
        <w:jc w:val="center"/>
        <w:rPr>
          <w:rFonts w:ascii="Times New Roman" w:eastAsia="Times New Roman" w:hAnsi="Times New Roman" w:cs="Times New Roman"/>
          <w:i/>
          <w:sz w:val="24"/>
          <w:szCs w:val="24"/>
        </w:rPr>
      </w:pPr>
    </w:p>
    <w:p w:rsidR="006E7ECC" w:rsidRPr="00BF43AE" w:rsidRDefault="006E7ECC" w:rsidP="000C009D">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9" w:name="_Toc2328167"/>
      <w:r w:rsidRPr="003E17A8">
        <w:rPr>
          <w:i w:val="0"/>
          <w:u w:val="none"/>
        </w:rPr>
        <w:lastRenderedPageBreak/>
        <w:t>UPUTSTVO PONUĐAČIMA ZA SAČINJAVANJE I PODNOŠENJE PONUDE</w:t>
      </w:r>
      <w:bookmarkEnd w:id="29"/>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0" w:name="_Toc2328168"/>
      <w:r w:rsidRPr="003E17A8">
        <w:rPr>
          <w:i w:val="0"/>
          <w:u w:val="none"/>
        </w:rPr>
        <w:t>OVLAŠĆENJE ZA ZASTUPANJE I UČESTVOVANJE U POSTUPKU JAVNOG OTVARANJA PONUDA</w:t>
      </w:r>
      <w:bookmarkEnd w:id="30"/>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9"/>
      <w:r w:rsidRPr="003E17A8">
        <w:rPr>
          <w:i w:val="0"/>
          <w:u w:val="none"/>
        </w:rPr>
        <w:lastRenderedPageBreak/>
        <w:t>UPUTSTVO O PRAVNOM SREDSTVU</w:t>
      </w:r>
      <w:bookmarkEnd w:id="31"/>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677EFB">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677EFB">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677EFB">
        <w:rPr>
          <w:rFonts w:ascii="Times New Roman" w:eastAsia="Times New Roman" w:hAnsi="Times New Roman" w:cs="Times New Roman"/>
          <w:sz w:val="24"/>
          <w:szCs w:val="24"/>
        </w:rPr>
        <w:t xml:space="preserve">Vukašin Mijatović, </w:t>
      </w:r>
      <w:r w:rsidRPr="003E17A8">
        <w:rPr>
          <w:rFonts w:ascii="Times New Roman" w:eastAsia="Times New Roman" w:hAnsi="Times New Roman" w:cs="Times New Roman"/>
          <w:sz w:val="24"/>
          <w:szCs w:val="24"/>
        </w:rPr>
        <w:t>čl</w:t>
      </w:r>
      <w:r w:rsidR="00DA744D">
        <w:rPr>
          <w:rFonts w:ascii="Times New Roman" w:eastAsia="Times New Roman" w:hAnsi="Times New Roman" w:cs="Times New Roman"/>
          <w:sz w:val="24"/>
          <w:szCs w:val="24"/>
        </w:rPr>
        <w:t>an, 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w:t>
      </w:r>
      <w:r w:rsidR="00F272A3">
        <w:rPr>
          <w:rFonts w:ascii="Times New Roman" w:eastAsia="Times New Roman" w:hAnsi="Times New Roman" w:cs="Times New Roman"/>
          <w:sz w:val="24"/>
          <w:szCs w:val="24"/>
        </w:rPr>
        <w:t>Marko Asanović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w:t>
      </w:r>
      <w:r w:rsidR="00F272A3">
        <w:rPr>
          <w:rFonts w:ascii="Times New Roman" w:eastAsia="Times New Roman" w:hAnsi="Times New Roman" w:cs="Times New Roman"/>
          <w:sz w:val="24"/>
          <w:szCs w:val="24"/>
        </w:rPr>
        <w:t>Nikola Milutinović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0B" w:rsidRDefault="0093180B">
      <w:pPr>
        <w:spacing w:after="0" w:line="240" w:lineRule="auto"/>
      </w:pPr>
      <w:r>
        <w:separator/>
      </w:r>
    </w:p>
  </w:endnote>
  <w:endnote w:type="continuationSeparator" w:id="0">
    <w:p w:rsidR="0093180B" w:rsidRDefault="0093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A2" w:rsidRDefault="007652CD">
    <w:pPr>
      <w:tabs>
        <w:tab w:val="center" w:pos="4535"/>
        <w:tab w:val="right" w:pos="9071"/>
      </w:tabs>
      <w:spacing w:after="0" w:line="240" w:lineRule="auto"/>
      <w:jc w:val="center"/>
    </w:pPr>
    <w:r>
      <w:rPr>
        <w:b/>
        <w:sz w:val="24"/>
        <w:szCs w:val="24"/>
      </w:rPr>
      <w:fldChar w:fldCharType="begin"/>
    </w:r>
    <w:r w:rsidR="00F914A2">
      <w:rPr>
        <w:b/>
        <w:sz w:val="24"/>
        <w:szCs w:val="24"/>
      </w:rPr>
      <w:instrText>PAGE</w:instrText>
    </w:r>
    <w:r>
      <w:rPr>
        <w:b/>
        <w:sz w:val="24"/>
        <w:szCs w:val="24"/>
      </w:rPr>
      <w:fldChar w:fldCharType="separate"/>
    </w:r>
    <w:r w:rsidR="00D7469D">
      <w:rPr>
        <w:b/>
        <w:noProof/>
        <w:sz w:val="24"/>
        <w:szCs w:val="24"/>
      </w:rPr>
      <w:t>2</w:t>
    </w:r>
    <w:r>
      <w:rPr>
        <w:b/>
        <w:sz w:val="24"/>
        <w:szCs w:val="24"/>
      </w:rPr>
      <w:fldChar w:fldCharType="end"/>
    </w:r>
    <w:r w:rsidR="00F914A2">
      <w:t xml:space="preserve"> od </w:t>
    </w:r>
    <w:r>
      <w:rPr>
        <w:b/>
        <w:sz w:val="24"/>
        <w:szCs w:val="24"/>
      </w:rPr>
      <w:fldChar w:fldCharType="begin"/>
    </w:r>
    <w:r w:rsidR="00F914A2">
      <w:rPr>
        <w:b/>
        <w:sz w:val="24"/>
        <w:szCs w:val="24"/>
      </w:rPr>
      <w:instrText>NUMPAGES</w:instrText>
    </w:r>
    <w:r>
      <w:rPr>
        <w:b/>
        <w:sz w:val="24"/>
        <w:szCs w:val="24"/>
      </w:rPr>
      <w:fldChar w:fldCharType="separate"/>
    </w:r>
    <w:r w:rsidR="00D7469D">
      <w:rPr>
        <w:b/>
        <w:noProof/>
        <w:sz w:val="24"/>
        <w:szCs w:val="24"/>
      </w:rPr>
      <w:t>53</w:t>
    </w:r>
    <w:r>
      <w:rPr>
        <w:b/>
        <w:sz w:val="24"/>
        <w:szCs w:val="24"/>
      </w:rPr>
      <w:fldChar w:fldCharType="end"/>
    </w:r>
  </w:p>
  <w:p w:rsidR="00F914A2" w:rsidRDefault="00F914A2">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0B" w:rsidRDefault="0093180B">
      <w:pPr>
        <w:spacing w:after="0" w:line="240" w:lineRule="auto"/>
      </w:pPr>
      <w:r>
        <w:separator/>
      </w:r>
    </w:p>
  </w:footnote>
  <w:footnote w:type="continuationSeparator" w:id="0">
    <w:p w:rsidR="0093180B" w:rsidRDefault="0093180B">
      <w:pPr>
        <w:spacing w:after="0" w:line="240" w:lineRule="auto"/>
      </w:pPr>
      <w:r>
        <w:continuationSeparator/>
      </w:r>
    </w:p>
  </w:footnote>
  <w:footnote w:id="1">
    <w:p w:rsidR="00F914A2" w:rsidRDefault="00F914A2">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F914A2" w:rsidRDefault="00F914A2">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F914A2" w:rsidRDefault="00F914A2">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F914A2" w:rsidRDefault="00F914A2">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F914A2" w:rsidRDefault="00F914A2">
      <w:pPr>
        <w:spacing w:after="0" w:line="240" w:lineRule="auto"/>
        <w:rPr>
          <w:sz w:val="20"/>
          <w:szCs w:val="20"/>
        </w:rPr>
      </w:pPr>
    </w:p>
  </w:footnote>
  <w:footnote w:id="5">
    <w:p w:rsidR="00F914A2" w:rsidRDefault="00F914A2">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F914A2" w:rsidRDefault="00F914A2">
      <w:pPr>
        <w:spacing w:after="0" w:line="240" w:lineRule="auto"/>
        <w:jc w:val="both"/>
        <w:rPr>
          <w:sz w:val="20"/>
          <w:szCs w:val="20"/>
        </w:rPr>
      </w:pPr>
    </w:p>
  </w:footnote>
  <w:footnote w:id="6">
    <w:p w:rsidR="00F914A2" w:rsidRDefault="00F914A2">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F914A2" w:rsidRDefault="00F914A2">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F914A2" w:rsidRDefault="00F914A2">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F914A2" w:rsidRDefault="00F914A2">
      <w:pPr>
        <w:spacing w:after="0" w:line="240" w:lineRule="auto"/>
        <w:rPr>
          <w:sz w:val="20"/>
          <w:szCs w:val="20"/>
        </w:rPr>
      </w:pPr>
    </w:p>
  </w:footnote>
  <w:footnote w:id="9">
    <w:p w:rsidR="00F914A2" w:rsidRDefault="00F914A2">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F914A2" w:rsidRDefault="00F914A2">
      <w:pPr>
        <w:spacing w:after="0" w:line="240" w:lineRule="auto"/>
        <w:rPr>
          <w:sz w:val="20"/>
          <w:szCs w:val="20"/>
        </w:rPr>
      </w:pPr>
    </w:p>
  </w:footnote>
  <w:footnote w:id="10">
    <w:p w:rsidR="00F914A2" w:rsidRDefault="00F914A2">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F914A2" w:rsidRDefault="00F914A2">
      <w:pPr>
        <w:spacing w:after="0" w:line="240" w:lineRule="auto"/>
        <w:rPr>
          <w:sz w:val="20"/>
          <w:szCs w:val="20"/>
        </w:rPr>
      </w:pPr>
    </w:p>
  </w:footnote>
  <w:footnote w:id="11">
    <w:p w:rsidR="00F914A2" w:rsidRDefault="00F914A2">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F914A2" w:rsidRDefault="00F914A2">
      <w:pPr>
        <w:spacing w:after="0" w:line="240" w:lineRule="auto"/>
        <w:jc w:val="both"/>
        <w:rPr>
          <w:sz w:val="20"/>
          <w:szCs w:val="20"/>
        </w:rPr>
      </w:pPr>
    </w:p>
  </w:footnote>
  <w:footnote w:id="12">
    <w:p w:rsidR="00F914A2" w:rsidRDefault="00F914A2">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F914A2" w:rsidRDefault="00F914A2">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914A2" w:rsidRDefault="00F914A2"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914A2" w:rsidRDefault="00F914A2" w:rsidP="00443E13">
      <w:pPr>
        <w:pStyle w:val="FootnoteText"/>
        <w:rPr>
          <w:rFonts w:cs="Times New Roman"/>
        </w:rPr>
      </w:pPr>
    </w:p>
  </w:footnote>
  <w:footnote w:id="15">
    <w:p w:rsidR="00F914A2" w:rsidRDefault="00F914A2">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A2" w:rsidRDefault="00F914A2">
    <w:pPr>
      <w:tabs>
        <w:tab w:val="center" w:pos="4535"/>
        <w:tab w:val="right" w:pos="9071"/>
      </w:tabs>
      <w:spacing w:after="0" w:line="240" w:lineRule="auto"/>
      <w:jc w:val="right"/>
    </w:pPr>
  </w:p>
  <w:p w:rsidR="00F914A2" w:rsidRDefault="00F914A2">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4"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558D4A3D"/>
    <w:multiLevelType w:val="hybridMultilevel"/>
    <w:tmpl w:val="44E219DE"/>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9"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1"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7E9C7DCB"/>
    <w:multiLevelType w:val="hybridMultilevel"/>
    <w:tmpl w:val="85966F82"/>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9"/>
  </w:num>
  <w:num w:numId="5">
    <w:abstractNumId w:val="1"/>
  </w:num>
  <w:num w:numId="6">
    <w:abstractNumId w:val="20"/>
  </w:num>
  <w:num w:numId="7">
    <w:abstractNumId w:val="13"/>
  </w:num>
  <w:num w:numId="8">
    <w:abstractNumId w:val="22"/>
  </w:num>
  <w:num w:numId="9">
    <w:abstractNumId w:val="21"/>
  </w:num>
  <w:num w:numId="10">
    <w:abstractNumId w:val="6"/>
  </w:num>
  <w:num w:numId="11">
    <w:abstractNumId w:val="11"/>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3"/>
  </w:num>
  <w:num w:numId="16">
    <w:abstractNumId w:val="1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8"/>
  </w:num>
  <w:num w:numId="18">
    <w:abstractNumId w:val="2"/>
  </w:num>
  <w:num w:numId="19">
    <w:abstractNumId w:val="12"/>
  </w:num>
  <w:num w:numId="20">
    <w:abstractNumId w:val="8"/>
  </w:num>
  <w:num w:numId="21">
    <w:abstractNumId w:val="17"/>
  </w:num>
  <w:num w:numId="22">
    <w:abstractNumId w:val="10"/>
  </w:num>
  <w:num w:numId="23">
    <w:abstractNumId w:val="15"/>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3FD"/>
    <w:rsid w:val="00011AD2"/>
    <w:rsid w:val="00023691"/>
    <w:rsid w:val="0003387D"/>
    <w:rsid w:val="000362AE"/>
    <w:rsid w:val="00053CB1"/>
    <w:rsid w:val="000602DD"/>
    <w:rsid w:val="00063193"/>
    <w:rsid w:val="00074885"/>
    <w:rsid w:val="00090B1C"/>
    <w:rsid w:val="000B1D3B"/>
    <w:rsid w:val="000B2B08"/>
    <w:rsid w:val="000B7AC5"/>
    <w:rsid w:val="000C009D"/>
    <w:rsid w:val="000C3E03"/>
    <w:rsid w:val="000C4918"/>
    <w:rsid w:val="000C4D13"/>
    <w:rsid w:val="000D215E"/>
    <w:rsid w:val="000D432A"/>
    <w:rsid w:val="00102E1E"/>
    <w:rsid w:val="00103E4F"/>
    <w:rsid w:val="00105AF3"/>
    <w:rsid w:val="00105B76"/>
    <w:rsid w:val="00105F21"/>
    <w:rsid w:val="00106135"/>
    <w:rsid w:val="00112CDE"/>
    <w:rsid w:val="00131783"/>
    <w:rsid w:val="0014278C"/>
    <w:rsid w:val="0015107E"/>
    <w:rsid w:val="00152014"/>
    <w:rsid w:val="00162123"/>
    <w:rsid w:val="001660F3"/>
    <w:rsid w:val="001661D4"/>
    <w:rsid w:val="00170CF5"/>
    <w:rsid w:val="001765B4"/>
    <w:rsid w:val="001812EB"/>
    <w:rsid w:val="001A4D30"/>
    <w:rsid w:val="001C0595"/>
    <w:rsid w:val="001C27DA"/>
    <w:rsid w:val="001D13BC"/>
    <w:rsid w:val="001E7D4B"/>
    <w:rsid w:val="001F75EA"/>
    <w:rsid w:val="002012D8"/>
    <w:rsid w:val="0020138D"/>
    <w:rsid w:val="00204C38"/>
    <w:rsid w:val="002050D9"/>
    <w:rsid w:val="00213BF3"/>
    <w:rsid w:val="00214D3E"/>
    <w:rsid w:val="00221E1E"/>
    <w:rsid w:val="002224C0"/>
    <w:rsid w:val="0022743A"/>
    <w:rsid w:val="0023438F"/>
    <w:rsid w:val="00242189"/>
    <w:rsid w:val="0024730C"/>
    <w:rsid w:val="0025082E"/>
    <w:rsid w:val="00250F42"/>
    <w:rsid w:val="00255AA7"/>
    <w:rsid w:val="0027682D"/>
    <w:rsid w:val="002A1F3D"/>
    <w:rsid w:val="002B1CB8"/>
    <w:rsid w:val="002B5E70"/>
    <w:rsid w:val="002C0F2C"/>
    <w:rsid w:val="002D0D6D"/>
    <w:rsid w:val="002D2B8A"/>
    <w:rsid w:val="002D487F"/>
    <w:rsid w:val="002D5EF3"/>
    <w:rsid w:val="00325835"/>
    <w:rsid w:val="00330704"/>
    <w:rsid w:val="00335A16"/>
    <w:rsid w:val="00351E96"/>
    <w:rsid w:val="003618FE"/>
    <w:rsid w:val="0036663A"/>
    <w:rsid w:val="00383C6C"/>
    <w:rsid w:val="00392E04"/>
    <w:rsid w:val="003A456C"/>
    <w:rsid w:val="003A55A6"/>
    <w:rsid w:val="003B097A"/>
    <w:rsid w:val="003B10D1"/>
    <w:rsid w:val="003B5F81"/>
    <w:rsid w:val="003B6B09"/>
    <w:rsid w:val="003D004B"/>
    <w:rsid w:val="003D5796"/>
    <w:rsid w:val="003D7618"/>
    <w:rsid w:val="003E17A8"/>
    <w:rsid w:val="003E6257"/>
    <w:rsid w:val="003F4137"/>
    <w:rsid w:val="00407FA9"/>
    <w:rsid w:val="00412E63"/>
    <w:rsid w:val="00415720"/>
    <w:rsid w:val="00416A20"/>
    <w:rsid w:val="0042070E"/>
    <w:rsid w:val="00430383"/>
    <w:rsid w:val="00434557"/>
    <w:rsid w:val="004373DE"/>
    <w:rsid w:val="00443E13"/>
    <w:rsid w:val="00445588"/>
    <w:rsid w:val="00446412"/>
    <w:rsid w:val="004469CF"/>
    <w:rsid w:val="004479E1"/>
    <w:rsid w:val="0046646B"/>
    <w:rsid w:val="00471B60"/>
    <w:rsid w:val="00471DDF"/>
    <w:rsid w:val="004734A6"/>
    <w:rsid w:val="00483222"/>
    <w:rsid w:val="004956E7"/>
    <w:rsid w:val="00496661"/>
    <w:rsid w:val="004A7772"/>
    <w:rsid w:val="004B6D6C"/>
    <w:rsid w:val="004B7BF8"/>
    <w:rsid w:val="004C2456"/>
    <w:rsid w:val="004C55C1"/>
    <w:rsid w:val="004D2441"/>
    <w:rsid w:val="004D6777"/>
    <w:rsid w:val="004F32E7"/>
    <w:rsid w:val="004F6434"/>
    <w:rsid w:val="00517629"/>
    <w:rsid w:val="0052049E"/>
    <w:rsid w:val="0052522A"/>
    <w:rsid w:val="00537B23"/>
    <w:rsid w:val="005503FD"/>
    <w:rsid w:val="00556121"/>
    <w:rsid w:val="00565263"/>
    <w:rsid w:val="0057207A"/>
    <w:rsid w:val="00572867"/>
    <w:rsid w:val="00576159"/>
    <w:rsid w:val="00585D1A"/>
    <w:rsid w:val="0059508B"/>
    <w:rsid w:val="005A05FE"/>
    <w:rsid w:val="005A2479"/>
    <w:rsid w:val="005B2434"/>
    <w:rsid w:val="005B5897"/>
    <w:rsid w:val="005C1BDE"/>
    <w:rsid w:val="005E387C"/>
    <w:rsid w:val="005E5995"/>
    <w:rsid w:val="00603A06"/>
    <w:rsid w:val="00605876"/>
    <w:rsid w:val="006115DB"/>
    <w:rsid w:val="006330AE"/>
    <w:rsid w:val="006452A2"/>
    <w:rsid w:val="006604F5"/>
    <w:rsid w:val="006671B1"/>
    <w:rsid w:val="00677EFB"/>
    <w:rsid w:val="00687F22"/>
    <w:rsid w:val="00690640"/>
    <w:rsid w:val="00691688"/>
    <w:rsid w:val="00696311"/>
    <w:rsid w:val="006A7330"/>
    <w:rsid w:val="006B6F0E"/>
    <w:rsid w:val="006C363C"/>
    <w:rsid w:val="006C39FC"/>
    <w:rsid w:val="006C51FA"/>
    <w:rsid w:val="006D19D3"/>
    <w:rsid w:val="006E7ECC"/>
    <w:rsid w:val="00702AB4"/>
    <w:rsid w:val="007106EA"/>
    <w:rsid w:val="00714ED0"/>
    <w:rsid w:val="00740EBC"/>
    <w:rsid w:val="0074558D"/>
    <w:rsid w:val="007652CD"/>
    <w:rsid w:val="007775D8"/>
    <w:rsid w:val="00786F79"/>
    <w:rsid w:val="007A02E1"/>
    <w:rsid w:val="007A2AA5"/>
    <w:rsid w:val="007A6F92"/>
    <w:rsid w:val="007A725D"/>
    <w:rsid w:val="007B1860"/>
    <w:rsid w:val="007C0F17"/>
    <w:rsid w:val="007D4B9C"/>
    <w:rsid w:val="007E4FCC"/>
    <w:rsid w:val="007F5203"/>
    <w:rsid w:val="00802E6E"/>
    <w:rsid w:val="008203B8"/>
    <w:rsid w:val="00820FD0"/>
    <w:rsid w:val="008236D8"/>
    <w:rsid w:val="00823A2B"/>
    <w:rsid w:val="00824005"/>
    <w:rsid w:val="0082404B"/>
    <w:rsid w:val="00851C3C"/>
    <w:rsid w:val="008556F1"/>
    <w:rsid w:val="00861722"/>
    <w:rsid w:val="008755F5"/>
    <w:rsid w:val="008771D9"/>
    <w:rsid w:val="008805BF"/>
    <w:rsid w:val="00885E61"/>
    <w:rsid w:val="00892019"/>
    <w:rsid w:val="008949DE"/>
    <w:rsid w:val="008A4B53"/>
    <w:rsid w:val="008B0B90"/>
    <w:rsid w:val="008B65CD"/>
    <w:rsid w:val="008B6D0D"/>
    <w:rsid w:val="008C0042"/>
    <w:rsid w:val="008E4156"/>
    <w:rsid w:val="008F0844"/>
    <w:rsid w:val="00901013"/>
    <w:rsid w:val="00903A7E"/>
    <w:rsid w:val="00905E28"/>
    <w:rsid w:val="00925233"/>
    <w:rsid w:val="0093180B"/>
    <w:rsid w:val="0094069D"/>
    <w:rsid w:val="00944E5B"/>
    <w:rsid w:val="00965BDB"/>
    <w:rsid w:val="00971878"/>
    <w:rsid w:val="0098421E"/>
    <w:rsid w:val="00987462"/>
    <w:rsid w:val="00987BDC"/>
    <w:rsid w:val="0099260D"/>
    <w:rsid w:val="009C15DD"/>
    <w:rsid w:val="009C553C"/>
    <w:rsid w:val="009C60A3"/>
    <w:rsid w:val="009D2F72"/>
    <w:rsid w:val="009F4ABA"/>
    <w:rsid w:val="009F4EC6"/>
    <w:rsid w:val="00A03831"/>
    <w:rsid w:val="00A05BB5"/>
    <w:rsid w:val="00A25330"/>
    <w:rsid w:val="00A25C63"/>
    <w:rsid w:val="00A363C4"/>
    <w:rsid w:val="00A37287"/>
    <w:rsid w:val="00A45D52"/>
    <w:rsid w:val="00A51BF3"/>
    <w:rsid w:val="00A6482D"/>
    <w:rsid w:val="00A65C01"/>
    <w:rsid w:val="00A7122F"/>
    <w:rsid w:val="00A80AE5"/>
    <w:rsid w:val="00A80DCA"/>
    <w:rsid w:val="00A91CF9"/>
    <w:rsid w:val="00A93295"/>
    <w:rsid w:val="00A95F09"/>
    <w:rsid w:val="00AA143F"/>
    <w:rsid w:val="00AB13E8"/>
    <w:rsid w:val="00AC0226"/>
    <w:rsid w:val="00AC5FD7"/>
    <w:rsid w:val="00AD1CB0"/>
    <w:rsid w:val="00AD4E63"/>
    <w:rsid w:val="00AE4193"/>
    <w:rsid w:val="00AF11D0"/>
    <w:rsid w:val="00B03BF4"/>
    <w:rsid w:val="00B04570"/>
    <w:rsid w:val="00B13C5C"/>
    <w:rsid w:val="00B20513"/>
    <w:rsid w:val="00B24515"/>
    <w:rsid w:val="00B332C2"/>
    <w:rsid w:val="00B3636E"/>
    <w:rsid w:val="00B46151"/>
    <w:rsid w:val="00B5142D"/>
    <w:rsid w:val="00B518BC"/>
    <w:rsid w:val="00B5518B"/>
    <w:rsid w:val="00B6327C"/>
    <w:rsid w:val="00B65AE3"/>
    <w:rsid w:val="00B92EB6"/>
    <w:rsid w:val="00B94554"/>
    <w:rsid w:val="00BA394F"/>
    <w:rsid w:val="00BA6140"/>
    <w:rsid w:val="00BB237A"/>
    <w:rsid w:val="00BB6B7D"/>
    <w:rsid w:val="00BB7B25"/>
    <w:rsid w:val="00BD25C4"/>
    <w:rsid w:val="00BF426D"/>
    <w:rsid w:val="00BF43AE"/>
    <w:rsid w:val="00BF5B50"/>
    <w:rsid w:val="00C17629"/>
    <w:rsid w:val="00C23911"/>
    <w:rsid w:val="00C23BA5"/>
    <w:rsid w:val="00C3770E"/>
    <w:rsid w:val="00C41B4C"/>
    <w:rsid w:val="00C47FB5"/>
    <w:rsid w:val="00C54E88"/>
    <w:rsid w:val="00C60DEB"/>
    <w:rsid w:val="00C61EE7"/>
    <w:rsid w:val="00C70937"/>
    <w:rsid w:val="00C7190E"/>
    <w:rsid w:val="00C87C44"/>
    <w:rsid w:val="00C902C2"/>
    <w:rsid w:val="00C9272D"/>
    <w:rsid w:val="00C92FF5"/>
    <w:rsid w:val="00CC37F3"/>
    <w:rsid w:val="00CD3F28"/>
    <w:rsid w:val="00CD5FAA"/>
    <w:rsid w:val="00CE471C"/>
    <w:rsid w:val="00CE4A85"/>
    <w:rsid w:val="00CF0B0F"/>
    <w:rsid w:val="00CF3A2C"/>
    <w:rsid w:val="00CF6A52"/>
    <w:rsid w:val="00D04CF3"/>
    <w:rsid w:val="00D24575"/>
    <w:rsid w:val="00D24C14"/>
    <w:rsid w:val="00D30D6B"/>
    <w:rsid w:val="00D335D7"/>
    <w:rsid w:val="00D369FC"/>
    <w:rsid w:val="00D40FD4"/>
    <w:rsid w:val="00D47B89"/>
    <w:rsid w:val="00D47C34"/>
    <w:rsid w:val="00D52E4C"/>
    <w:rsid w:val="00D63452"/>
    <w:rsid w:val="00D7469D"/>
    <w:rsid w:val="00D80814"/>
    <w:rsid w:val="00D856D8"/>
    <w:rsid w:val="00D9056E"/>
    <w:rsid w:val="00D95C4E"/>
    <w:rsid w:val="00D96734"/>
    <w:rsid w:val="00DA1EC4"/>
    <w:rsid w:val="00DA5E6E"/>
    <w:rsid w:val="00DA744D"/>
    <w:rsid w:val="00DB5E00"/>
    <w:rsid w:val="00DE198F"/>
    <w:rsid w:val="00E00AF0"/>
    <w:rsid w:val="00E13A2F"/>
    <w:rsid w:val="00E15F72"/>
    <w:rsid w:val="00E27D69"/>
    <w:rsid w:val="00E31363"/>
    <w:rsid w:val="00E340B0"/>
    <w:rsid w:val="00E34EBA"/>
    <w:rsid w:val="00E53C90"/>
    <w:rsid w:val="00E6158A"/>
    <w:rsid w:val="00E61AE9"/>
    <w:rsid w:val="00E65388"/>
    <w:rsid w:val="00E72A42"/>
    <w:rsid w:val="00E74EF1"/>
    <w:rsid w:val="00E968A4"/>
    <w:rsid w:val="00E97139"/>
    <w:rsid w:val="00EA0142"/>
    <w:rsid w:val="00EA593A"/>
    <w:rsid w:val="00EC5344"/>
    <w:rsid w:val="00EC665C"/>
    <w:rsid w:val="00EC6CBB"/>
    <w:rsid w:val="00ED03CA"/>
    <w:rsid w:val="00ED21BE"/>
    <w:rsid w:val="00EE3104"/>
    <w:rsid w:val="00EF720B"/>
    <w:rsid w:val="00EF799D"/>
    <w:rsid w:val="00F071C0"/>
    <w:rsid w:val="00F20C9F"/>
    <w:rsid w:val="00F211DF"/>
    <w:rsid w:val="00F24141"/>
    <w:rsid w:val="00F256D0"/>
    <w:rsid w:val="00F272A3"/>
    <w:rsid w:val="00F30179"/>
    <w:rsid w:val="00F307C7"/>
    <w:rsid w:val="00F310B6"/>
    <w:rsid w:val="00F374DC"/>
    <w:rsid w:val="00F40260"/>
    <w:rsid w:val="00F4556F"/>
    <w:rsid w:val="00F47D04"/>
    <w:rsid w:val="00F6695F"/>
    <w:rsid w:val="00F72442"/>
    <w:rsid w:val="00F748F1"/>
    <w:rsid w:val="00F90EA6"/>
    <w:rsid w:val="00F914A2"/>
    <w:rsid w:val="00F93064"/>
    <w:rsid w:val="00F97632"/>
    <w:rsid w:val="00FA3D31"/>
    <w:rsid w:val="00FA42C8"/>
    <w:rsid w:val="00FB7EFF"/>
    <w:rsid w:val="00FC33EF"/>
    <w:rsid w:val="00FC569B"/>
    <w:rsid w:val="00FD1041"/>
    <w:rsid w:val="00FE11C9"/>
    <w:rsid w:val="00FE2040"/>
    <w:rsid w:val="00FE2A9D"/>
    <w:rsid w:val="00FE406C"/>
    <w:rsid w:val="00FE5DE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DBB1"/>
  <w15:docId w15:val="{D4215D54-5B9F-41F8-8B2B-D2F0F61C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paragraph" w:styleId="Header">
    <w:name w:val="header"/>
    <w:basedOn w:val="Normal"/>
    <w:link w:val="HeaderChar"/>
    <w:uiPriority w:val="99"/>
    <w:semiHidden/>
    <w:unhideWhenUsed/>
    <w:rsid w:val="00F91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4A2"/>
  </w:style>
  <w:style w:type="paragraph" w:styleId="Footer">
    <w:name w:val="footer"/>
    <w:basedOn w:val="Normal"/>
    <w:link w:val="FooterChar"/>
    <w:uiPriority w:val="99"/>
    <w:semiHidden/>
    <w:unhideWhenUsed/>
    <w:rsid w:val="00F91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CFA4-E748-4108-B246-ED2977F4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53</Pages>
  <Words>12422</Words>
  <Characters>70809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64</cp:revision>
  <cp:lastPrinted>2019-03-18T13:58:00Z</cp:lastPrinted>
  <dcterms:created xsi:type="dcterms:W3CDTF">2019-10-09T06:26:00Z</dcterms:created>
  <dcterms:modified xsi:type="dcterms:W3CDTF">2019-10-09T11:11:00Z</dcterms:modified>
</cp:coreProperties>
</file>